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64D395" w14:textId="77777777" w:rsidR="00FB50C5" w:rsidRDefault="00377A27" w:rsidP="0084312D">
      <w:pPr>
        <w:jc w:val="both"/>
        <w:rPr>
          <w:rFonts w:ascii="Times New Roman" w:hAnsi="Times New Roman" w:cs="Times New Roman"/>
          <w:sz w:val="28"/>
          <w:szCs w:val="28"/>
          <w:shd w:val="clear" w:color="auto" w:fill="FFFFFF"/>
        </w:rPr>
      </w:pPr>
      <w:bookmarkStart w:id="0" w:name="_Hlk81756908"/>
      <w:bookmarkEnd w:id="0"/>
      <w:r w:rsidRPr="00AB25D7">
        <w:rPr>
          <w:rFonts w:ascii="Times New Roman" w:hAnsi="Times New Roman" w:cs="Times New Roman"/>
          <w:sz w:val="28"/>
          <w:szCs w:val="28"/>
          <w:shd w:val="clear" w:color="auto" w:fill="FFFFFF"/>
        </w:rPr>
        <w:t>DIOCESI DI S. BENEDETTO DEL TRONTO – RIPATRANSONE – MONTALTO</w:t>
      </w:r>
    </w:p>
    <w:p w14:paraId="0715AE75" w14:textId="77777777" w:rsidR="00AB25D7" w:rsidRPr="00AB25D7" w:rsidRDefault="00AB25D7" w:rsidP="0084312D">
      <w:pPr>
        <w:jc w:val="both"/>
        <w:rPr>
          <w:rFonts w:ascii="Times New Roman" w:hAnsi="Times New Roman" w:cs="Times New Roman"/>
          <w:sz w:val="28"/>
          <w:szCs w:val="28"/>
          <w:shd w:val="clear" w:color="auto" w:fill="FFFFFF"/>
        </w:rPr>
      </w:pPr>
    </w:p>
    <w:p w14:paraId="65D2823D" w14:textId="310E2F51" w:rsidR="0084312D" w:rsidRPr="0084312D" w:rsidRDefault="009E7128" w:rsidP="00C60501">
      <w:pPr>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14:anchorId="083A06FA" wp14:editId="581BE606">
            <wp:extent cx="5467350" cy="733934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vern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72141" cy="7345772"/>
                    </a:xfrm>
                    <a:prstGeom prst="rect">
                      <a:avLst/>
                    </a:prstGeom>
                  </pic:spPr>
                </pic:pic>
              </a:graphicData>
            </a:graphic>
          </wp:inline>
        </w:drawing>
      </w:r>
    </w:p>
    <w:p w14:paraId="57DB3FCA" w14:textId="77777777" w:rsidR="00FB50C5" w:rsidRPr="00FB50C5" w:rsidRDefault="0081189E" w:rsidP="00FB50C5">
      <w:pPr>
        <w:jc w:val="center"/>
        <w:rPr>
          <w:rFonts w:ascii="Rockwell Extra Bold" w:hAnsi="Rockwell Extra Bold" w:cs="Times New Roman"/>
          <w:b/>
          <w:color w:val="0070C0"/>
          <w:sz w:val="44"/>
          <w:szCs w:val="44"/>
          <w:shd w:val="clear" w:color="auto" w:fill="FFFFFF"/>
        </w:rPr>
      </w:pPr>
      <w:r w:rsidRPr="00FB50C5">
        <w:rPr>
          <w:rFonts w:ascii="Rockwell Extra Bold" w:hAnsi="Rockwell Extra Bold" w:cs="Times New Roman"/>
          <w:b/>
          <w:color w:val="0070C0"/>
          <w:sz w:val="44"/>
          <w:szCs w:val="44"/>
          <w:shd w:val="clear" w:color="auto" w:fill="FFFFFF"/>
        </w:rPr>
        <w:t>CAMMINARE INSIE</w:t>
      </w:r>
      <w:r w:rsidR="00377A27" w:rsidRPr="00FB50C5">
        <w:rPr>
          <w:rFonts w:ascii="Rockwell Extra Bold" w:hAnsi="Rockwell Extra Bold" w:cs="Times New Roman"/>
          <w:b/>
          <w:color w:val="0070C0"/>
          <w:sz w:val="44"/>
          <w:szCs w:val="44"/>
          <w:shd w:val="clear" w:color="auto" w:fill="FFFFFF"/>
        </w:rPr>
        <w:t>ME</w:t>
      </w:r>
    </w:p>
    <w:p w14:paraId="112B1C3A" w14:textId="77777777" w:rsidR="000E432E" w:rsidRDefault="00377A27" w:rsidP="00FB50C5">
      <w:pPr>
        <w:jc w:val="center"/>
        <w:rPr>
          <w:rFonts w:ascii="Times New Roman" w:hAnsi="Times New Roman" w:cs="Times New Roman"/>
          <w:b/>
          <w:color w:val="002060"/>
          <w:sz w:val="32"/>
          <w:szCs w:val="32"/>
          <w:shd w:val="clear" w:color="auto" w:fill="FFFFFF"/>
        </w:rPr>
      </w:pPr>
      <w:r w:rsidRPr="00FB50C5">
        <w:rPr>
          <w:rFonts w:ascii="Times New Roman" w:hAnsi="Times New Roman" w:cs="Times New Roman"/>
          <w:b/>
          <w:color w:val="002060"/>
          <w:sz w:val="32"/>
          <w:szCs w:val="32"/>
          <w:shd w:val="clear" w:color="auto" w:fill="FFFFFF"/>
        </w:rPr>
        <w:t>CALENDARIO PASTORALE 2021/22</w:t>
      </w:r>
    </w:p>
    <w:p w14:paraId="2E74D916" w14:textId="77777777" w:rsidR="00D8486D" w:rsidRDefault="00D8486D" w:rsidP="00677411">
      <w:pPr>
        <w:jc w:val="both"/>
        <w:rPr>
          <w:rFonts w:ascii="Times New Roman" w:hAnsi="Times New Roman" w:cs="Times New Roman"/>
          <w:sz w:val="28"/>
          <w:szCs w:val="28"/>
        </w:rPr>
      </w:pPr>
    </w:p>
    <w:p w14:paraId="3DE68981" w14:textId="62388C8D" w:rsidR="00677411" w:rsidRPr="00677411" w:rsidRDefault="00677411" w:rsidP="00677411">
      <w:pPr>
        <w:jc w:val="both"/>
        <w:rPr>
          <w:rFonts w:ascii="Times New Roman" w:hAnsi="Times New Roman" w:cs="Times New Roman"/>
          <w:sz w:val="28"/>
          <w:szCs w:val="28"/>
        </w:rPr>
      </w:pPr>
      <w:r w:rsidRPr="00677411">
        <w:rPr>
          <w:rFonts w:ascii="Times New Roman" w:hAnsi="Times New Roman" w:cs="Times New Roman"/>
          <w:sz w:val="28"/>
          <w:szCs w:val="28"/>
        </w:rPr>
        <w:t>Siamo ancora nella pandemia: essa ci ha fatto toccare con mano che solo con la collaborazione e la responsabilità di tutti possiamo vincerla, o quantomeno limitarne di molto i gravi danni che è capace di provocare. La forza di ogni istituzione non sta tanto nell'abilità dei singoli, quanto nella capacità di lavorare insieme con il contributo di tutti.</w:t>
      </w:r>
    </w:p>
    <w:p w14:paraId="5035E8B0" w14:textId="77777777" w:rsidR="00677411" w:rsidRPr="00677411" w:rsidRDefault="00677411" w:rsidP="00677411">
      <w:pPr>
        <w:jc w:val="both"/>
        <w:rPr>
          <w:rFonts w:ascii="Times New Roman" w:hAnsi="Times New Roman" w:cs="Times New Roman"/>
          <w:sz w:val="28"/>
          <w:szCs w:val="28"/>
        </w:rPr>
      </w:pPr>
      <w:r w:rsidRPr="00677411">
        <w:rPr>
          <w:rFonts w:ascii="Times New Roman" w:hAnsi="Times New Roman" w:cs="Times New Roman"/>
          <w:sz w:val="28"/>
          <w:szCs w:val="28"/>
        </w:rPr>
        <w:tab/>
        <w:t xml:space="preserve">Non molto diverso è per la Chiesa: è vero che essa conta innanzitutto sull'opera di Dio, l'unico che può raggiungere e cambiare i cuori, ma Dio affida la Chiesa all'opera dell'uomo. Dio affida a noi la sua Chiesa e fa di noi il suo popolo nel mondo. </w:t>
      </w:r>
    </w:p>
    <w:p w14:paraId="3F2C8513" w14:textId="77777777" w:rsidR="00677411" w:rsidRPr="00677411" w:rsidRDefault="00677411" w:rsidP="00677411">
      <w:pPr>
        <w:jc w:val="both"/>
        <w:rPr>
          <w:rFonts w:ascii="Times New Roman" w:hAnsi="Times New Roman" w:cs="Times New Roman"/>
          <w:sz w:val="28"/>
          <w:szCs w:val="28"/>
        </w:rPr>
      </w:pPr>
      <w:r w:rsidRPr="00677411">
        <w:rPr>
          <w:rFonts w:ascii="Times New Roman" w:hAnsi="Times New Roman" w:cs="Times New Roman"/>
          <w:sz w:val="28"/>
          <w:szCs w:val="28"/>
        </w:rPr>
        <w:tab/>
        <w:t>Un popolo, per essere tale, non può che camminare unito e ha bisogno della collaborazione di tutti, ognuno per la sua parte, senza rifugiarsi nel troppo comodo “tocca ad altri” o nella pretesa di avere da altri quello che si può avere da soli, tanto meno nel “o si fa come dico io, oppure vado per conto mio”.</w:t>
      </w:r>
    </w:p>
    <w:p w14:paraId="29F9FB47" w14:textId="52A25517" w:rsidR="00677411" w:rsidRPr="00677411" w:rsidRDefault="00677411" w:rsidP="00677411">
      <w:pPr>
        <w:jc w:val="both"/>
        <w:rPr>
          <w:rFonts w:ascii="Times New Roman" w:hAnsi="Times New Roman" w:cs="Times New Roman"/>
          <w:sz w:val="28"/>
          <w:szCs w:val="28"/>
        </w:rPr>
      </w:pPr>
      <w:r w:rsidRPr="00677411">
        <w:rPr>
          <w:rFonts w:ascii="Times New Roman" w:hAnsi="Times New Roman" w:cs="Times New Roman"/>
          <w:sz w:val="28"/>
          <w:szCs w:val="28"/>
        </w:rPr>
        <w:tab/>
        <w:t>Possono essere sempre tante, e anche facili da trovare, le scuse per sottrarsi a un cammino comune. Così come è facile, quando questo avviene</w:t>
      </w:r>
      <w:r w:rsidR="009E7128">
        <w:rPr>
          <w:rFonts w:ascii="Times New Roman" w:hAnsi="Times New Roman" w:cs="Times New Roman"/>
          <w:sz w:val="28"/>
          <w:szCs w:val="28"/>
        </w:rPr>
        <w:t>,</w:t>
      </w:r>
      <w:r w:rsidRPr="00677411">
        <w:rPr>
          <w:rFonts w:ascii="Times New Roman" w:hAnsi="Times New Roman" w:cs="Times New Roman"/>
          <w:sz w:val="28"/>
          <w:szCs w:val="28"/>
        </w:rPr>
        <w:t xml:space="preserve"> trovare sempre qualcuno che ci dà ragione Sono dinamiche presenti ovunque, ma soprattutto nella Chiesa occorre che ognuno si impegni a combatterle, innanzitutto dentro di sé. Solo così un cammino sinodale sarà possibile e darà i frutti sperati, quei frutti che Dio ha preparato per la sua Chiesa.</w:t>
      </w:r>
    </w:p>
    <w:p w14:paraId="7629904E" w14:textId="77777777" w:rsidR="00677411" w:rsidRPr="00677411" w:rsidRDefault="00677411" w:rsidP="00677411">
      <w:pPr>
        <w:jc w:val="both"/>
        <w:rPr>
          <w:rFonts w:ascii="Times New Roman" w:hAnsi="Times New Roman" w:cs="Times New Roman"/>
          <w:sz w:val="28"/>
          <w:szCs w:val="28"/>
        </w:rPr>
      </w:pPr>
      <w:r w:rsidRPr="00677411">
        <w:rPr>
          <w:rFonts w:ascii="Times New Roman" w:hAnsi="Times New Roman" w:cs="Times New Roman"/>
          <w:sz w:val="28"/>
          <w:szCs w:val="28"/>
        </w:rPr>
        <w:tab/>
        <w:t>Carissimi entriamo nel nuovo anno pastorale con questo forte desiderio di camminare insieme. È quanto Dio ci chiede e siamo certi che, se così faremo, Egli sarà con noi e renderà il nostro camminare più gioioso e meno faticoso.</w:t>
      </w:r>
    </w:p>
    <w:p w14:paraId="33920569" w14:textId="77777777" w:rsidR="00677411" w:rsidRPr="00677411" w:rsidRDefault="00677411" w:rsidP="00677411">
      <w:pPr>
        <w:jc w:val="both"/>
        <w:rPr>
          <w:rFonts w:ascii="Times New Roman" w:hAnsi="Times New Roman" w:cs="Times New Roman"/>
          <w:sz w:val="28"/>
          <w:szCs w:val="28"/>
        </w:rPr>
      </w:pPr>
      <w:r w:rsidRPr="00677411">
        <w:rPr>
          <w:rFonts w:ascii="Times New Roman" w:hAnsi="Times New Roman" w:cs="Times New Roman"/>
          <w:sz w:val="28"/>
          <w:szCs w:val="28"/>
        </w:rPr>
        <w:tab/>
        <w:t>È questo che auguro alla nostra Chiesa diocesana e a ciascuno di noi, invocando da Dio copiose benedizioni e doni di bene per ciascuno.</w:t>
      </w:r>
    </w:p>
    <w:p w14:paraId="03E65767" w14:textId="77777777" w:rsidR="00677411" w:rsidRPr="00677411" w:rsidRDefault="00677411" w:rsidP="00677411">
      <w:pPr>
        <w:jc w:val="both"/>
        <w:rPr>
          <w:rFonts w:ascii="Times New Roman" w:eastAsia="Wingdings" w:hAnsi="Times New Roman" w:cs="Times New Roman"/>
          <w:sz w:val="28"/>
          <w:szCs w:val="28"/>
        </w:rPr>
      </w:pPr>
      <w:r w:rsidRPr="00677411">
        <w:rPr>
          <w:rFonts w:ascii="Times New Roman" w:hAnsi="Times New Roman" w:cs="Times New Roman"/>
          <w:sz w:val="28"/>
          <w:szCs w:val="28"/>
        </w:rPr>
        <w:tab/>
        <w:t>Buon cammino!</w:t>
      </w:r>
    </w:p>
    <w:p w14:paraId="36B3BE1F" w14:textId="77777777" w:rsidR="00677411" w:rsidRPr="00677411" w:rsidRDefault="00677411" w:rsidP="00677411">
      <w:pPr>
        <w:jc w:val="right"/>
        <w:rPr>
          <w:rFonts w:ascii="Times New Roman" w:eastAsia="SimSun" w:hAnsi="Times New Roman" w:cs="Times New Roman"/>
          <w:sz w:val="28"/>
          <w:szCs w:val="28"/>
        </w:rPr>
      </w:pPr>
      <w:r>
        <w:rPr>
          <w:rFonts w:ascii="Times New Roman" w:eastAsia="Wingdings" w:hAnsi="Times New Roman" w:cs="Times New Roman"/>
          <w:sz w:val="28"/>
          <w:szCs w:val="28"/>
        </w:rPr>
        <w:t>+</w:t>
      </w:r>
      <w:r w:rsidRPr="00677411">
        <w:rPr>
          <w:rFonts w:ascii="Times New Roman" w:eastAsia="SimSun" w:hAnsi="Times New Roman" w:cs="Times New Roman"/>
          <w:sz w:val="28"/>
          <w:szCs w:val="28"/>
        </w:rPr>
        <w:t xml:space="preserve"> Carlo Bresciani</w:t>
      </w:r>
    </w:p>
    <w:p w14:paraId="28916B7A" w14:textId="77777777" w:rsidR="00677411" w:rsidRPr="00677411" w:rsidRDefault="00677411" w:rsidP="00677411">
      <w:pPr>
        <w:jc w:val="right"/>
        <w:rPr>
          <w:rFonts w:ascii="Times New Roman" w:hAnsi="Times New Roman" w:cs="Times New Roman"/>
          <w:sz w:val="28"/>
          <w:szCs w:val="28"/>
        </w:rPr>
      </w:pPr>
      <w:r w:rsidRPr="00677411">
        <w:rPr>
          <w:rFonts w:ascii="Times New Roman" w:eastAsia="SimSun" w:hAnsi="Times New Roman" w:cs="Times New Roman"/>
          <w:sz w:val="28"/>
          <w:szCs w:val="28"/>
        </w:rPr>
        <w:t>Vescovo</w:t>
      </w:r>
    </w:p>
    <w:p w14:paraId="6DD4F458" w14:textId="77777777" w:rsidR="00677411" w:rsidRDefault="00677411" w:rsidP="00FB50C5">
      <w:pPr>
        <w:jc w:val="center"/>
        <w:rPr>
          <w:rFonts w:ascii="Times New Roman" w:hAnsi="Times New Roman" w:cs="Times New Roman"/>
          <w:b/>
          <w:color w:val="002060"/>
          <w:sz w:val="32"/>
          <w:szCs w:val="32"/>
          <w:shd w:val="clear" w:color="auto" w:fill="FFFFFF"/>
        </w:rPr>
      </w:pPr>
    </w:p>
    <w:p w14:paraId="1DAEC9AF" w14:textId="77777777" w:rsidR="00677411" w:rsidRDefault="00677411" w:rsidP="00677411">
      <w:pPr>
        <w:rPr>
          <w:rFonts w:ascii="Times New Roman" w:hAnsi="Times New Roman" w:cs="Times New Roman"/>
          <w:b/>
          <w:color w:val="002060"/>
          <w:sz w:val="32"/>
          <w:szCs w:val="32"/>
          <w:shd w:val="clear" w:color="auto" w:fill="FFFFFF"/>
        </w:rPr>
      </w:pPr>
    </w:p>
    <w:p w14:paraId="1112969A" w14:textId="77777777" w:rsidR="00677411" w:rsidRPr="00FB50C5" w:rsidRDefault="00677411" w:rsidP="00FB50C5">
      <w:pPr>
        <w:jc w:val="center"/>
        <w:rPr>
          <w:rFonts w:ascii="Times New Roman" w:hAnsi="Times New Roman" w:cs="Times New Roman"/>
          <w:b/>
          <w:color w:val="002060"/>
          <w:sz w:val="32"/>
          <w:szCs w:val="32"/>
          <w:shd w:val="clear" w:color="auto" w:fill="FFFFFF"/>
        </w:rPr>
      </w:pPr>
    </w:p>
    <w:p w14:paraId="11284DF7" w14:textId="77777777" w:rsidR="00AB25D7" w:rsidRDefault="00AB25D7" w:rsidP="00AB25D7">
      <w:pPr>
        <w:jc w:val="both"/>
        <w:rPr>
          <w:rFonts w:ascii="Times New Roman" w:hAnsi="Times New Roman" w:cs="Times New Roman"/>
          <w:color w:val="002060"/>
          <w:sz w:val="28"/>
          <w:szCs w:val="28"/>
          <w:shd w:val="clear" w:color="auto" w:fill="FFFFFF"/>
        </w:rPr>
      </w:pPr>
      <w:r w:rsidRPr="00AB25D7">
        <w:rPr>
          <w:rFonts w:ascii="Times New Roman" w:hAnsi="Times New Roman" w:cs="Times New Roman"/>
          <w:b/>
          <w:i/>
          <w:color w:val="002060"/>
          <w:sz w:val="28"/>
          <w:szCs w:val="28"/>
          <w:shd w:val="clear" w:color="auto" w:fill="FFFFFF"/>
        </w:rPr>
        <w:lastRenderedPageBreak/>
        <w:t xml:space="preserve">«Ora, nel grande sforzo di ricominciare, quanto è dannoso il pessimismo, il vedere tutto nero, il ripetere che nulla tornerà più come prima! […] Perché peggio di questa crisi, c’è solo il dramma di sprecarla, chiudendoci in noi stessi» </w:t>
      </w:r>
      <w:r w:rsidRPr="00AB25D7">
        <w:rPr>
          <w:rFonts w:ascii="Times New Roman" w:hAnsi="Times New Roman" w:cs="Times New Roman"/>
          <w:color w:val="002060"/>
          <w:sz w:val="28"/>
          <w:szCs w:val="28"/>
          <w:shd w:val="clear" w:color="auto" w:fill="FFFFFF"/>
        </w:rPr>
        <w:t>(Papa Francesco, </w:t>
      </w:r>
      <w:r w:rsidRPr="00AB25D7">
        <w:rPr>
          <w:rStyle w:val="Enfasicorsivo"/>
          <w:rFonts w:ascii="Times New Roman" w:hAnsi="Times New Roman" w:cs="Times New Roman"/>
          <w:color w:val="002060"/>
          <w:sz w:val="28"/>
          <w:szCs w:val="28"/>
          <w:bdr w:val="none" w:sz="0" w:space="0" w:color="auto" w:frame="1"/>
          <w:shd w:val="clear" w:color="auto" w:fill="FFFFFF"/>
        </w:rPr>
        <w:t>Omelia Messa di Pentecoste</w:t>
      </w:r>
      <w:r w:rsidRPr="00AB25D7">
        <w:rPr>
          <w:rFonts w:ascii="Times New Roman" w:hAnsi="Times New Roman" w:cs="Times New Roman"/>
          <w:color w:val="002060"/>
          <w:sz w:val="28"/>
          <w:szCs w:val="28"/>
          <w:shd w:val="clear" w:color="auto" w:fill="FFFFFF"/>
        </w:rPr>
        <w:t>, 31 maggio 2020)</w:t>
      </w:r>
    </w:p>
    <w:p w14:paraId="5243C32A" w14:textId="77777777" w:rsidR="00AB25D7" w:rsidRPr="00AB25D7" w:rsidRDefault="00AB25D7" w:rsidP="00AB25D7">
      <w:pPr>
        <w:jc w:val="both"/>
        <w:rPr>
          <w:rFonts w:ascii="Times New Roman" w:hAnsi="Times New Roman" w:cs="Times New Roman"/>
          <w:color w:val="002060"/>
          <w:sz w:val="28"/>
          <w:szCs w:val="28"/>
          <w:shd w:val="clear" w:color="auto" w:fill="FFFFFF"/>
        </w:rPr>
      </w:pPr>
    </w:p>
    <w:p w14:paraId="0CA2F236" w14:textId="77777777" w:rsidR="00AB25D7" w:rsidRDefault="00AB25D7" w:rsidP="00AB25D7">
      <w:pPr>
        <w:jc w:val="center"/>
        <w:rPr>
          <w:rFonts w:ascii="Times New Roman" w:hAnsi="Times New Roman" w:cs="Times New Roman"/>
          <w:b/>
          <w:i/>
          <w:sz w:val="28"/>
          <w:szCs w:val="28"/>
          <w:shd w:val="clear" w:color="auto" w:fill="FFFFFF"/>
        </w:rPr>
      </w:pPr>
      <w:r>
        <w:rPr>
          <w:rFonts w:ascii="Times New Roman" w:hAnsi="Times New Roman" w:cs="Times New Roman"/>
          <w:b/>
          <w:i/>
          <w:noProof/>
          <w:sz w:val="28"/>
          <w:szCs w:val="28"/>
          <w:shd w:val="clear" w:color="auto" w:fill="FFFFFF"/>
        </w:rPr>
        <w:drawing>
          <wp:inline distT="0" distB="0" distL="0" distR="0" wp14:anchorId="4B2BA714" wp14:editId="64B589B9">
            <wp:extent cx="5591175" cy="713346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 3 (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95601" cy="7139112"/>
                    </a:xfrm>
                    <a:prstGeom prst="rect">
                      <a:avLst/>
                    </a:prstGeom>
                  </pic:spPr>
                </pic:pic>
              </a:graphicData>
            </a:graphic>
          </wp:inline>
        </w:drawing>
      </w:r>
    </w:p>
    <w:p w14:paraId="6232ADD3" w14:textId="77777777" w:rsidR="00A646AE" w:rsidRPr="00AB25D7" w:rsidRDefault="00A646AE" w:rsidP="00AB25D7">
      <w:pPr>
        <w:jc w:val="center"/>
        <w:rPr>
          <w:rFonts w:ascii="Times New Roman" w:hAnsi="Times New Roman" w:cs="Times New Roman"/>
          <w:b/>
          <w:i/>
          <w:sz w:val="28"/>
          <w:szCs w:val="28"/>
          <w:shd w:val="clear" w:color="auto" w:fill="FFFFFF"/>
        </w:rPr>
      </w:pPr>
    </w:p>
    <w:p w14:paraId="4D4357EF" w14:textId="38A72DA5" w:rsidR="006C3623" w:rsidRDefault="006C3623" w:rsidP="007B209F">
      <w:pPr>
        <w:pStyle w:val="Paragrafoelenco"/>
        <w:numPr>
          <w:ilvl w:val="0"/>
          <w:numId w:val="15"/>
        </w:numPr>
        <w:spacing w:line="276" w:lineRule="auto"/>
        <w:jc w:val="both"/>
        <w:rPr>
          <w:rFonts w:ascii="Times New Roman" w:hAnsi="Times New Roman" w:cs="Times New Roman"/>
          <w:b/>
          <w:sz w:val="28"/>
          <w:szCs w:val="28"/>
          <w:shd w:val="clear" w:color="auto" w:fill="FFFFFF"/>
        </w:rPr>
      </w:pPr>
      <w:r w:rsidRPr="007B209F">
        <w:rPr>
          <w:rFonts w:ascii="Times New Roman" w:hAnsi="Times New Roman" w:cs="Times New Roman"/>
          <w:b/>
          <w:sz w:val="28"/>
          <w:szCs w:val="28"/>
          <w:shd w:val="clear" w:color="auto" w:fill="FFFFFF"/>
        </w:rPr>
        <w:lastRenderedPageBreak/>
        <w:t>QUANDO SI FA SQUADRA SI VINCE!</w:t>
      </w:r>
    </w:p>
    <w:p w14:paraId="3EF90C37" w14:textId="40236711" w:rsidR="009E7128" w:rsidRPr="009E7128" w:rsidRDefault="0014006D" w:rsidP="009E7128">
      <w:pPr>
        <w:shd w:val="clear" w:color="auto" w:fill="FFFFFF"/>
        <w:spacing w:before="100" w:beforeAutospacing="1" w:after="100" w:afterAutospacing="1" w:line="240" w:lineRule="auto"/>
        <w:jc w:val="both"/>
        <w:rPr>
          <w:rFonts w:ascii="Times New Roman" w:eastAsia="Times New Roman" w:hAnsi="Times New Roman" w:cs="Times New Roman"/>
          <w:b/>
          <w:i/>
          <w:color w:val="002060"/>
          <w:sz w:val="28"/>
          <w:szCs w:val="28"/>
          <w:lang w:eastAsia="it-IT"/>
        </w:rPr>
      </w:pPr>
      <w:r>
        <w:rPr>
          <w:rFonts w:ascii="Times New Roman" w:eastAsia="Times New Roman" w:hAnsi="Times New Roman" w:cs="Times New Roman"/>
          <w:b/>
          <w:i/>
          <w:color w:val="002060"/>
          <w:sz w:val="28"/>
          <w:szCs w:val="28"/>
          <w:lang w:eastAsia="it-IT"/>
        </w:rPr>
        <w:t>“</w:t>
      </w:r>
      <w:r w:rsidR="009E7128" w:rsidRPr="009E7128">
        <w:rPr>
          <w:rFonts w:ascii="Times New Roman" w:eastAsia="Times New Roman" w:hAnsi="Times New Roman" w:cs="Times New Roman"/>
          <w:b/>
          <w:i/>
          <w:color w:val="002060"/>
          <w:sz w:val="28"/>
          <w:szCs w:val="28"/>
          <w:lang w:eastAsia="it-IT"/>
        </w:rPr>
        <w:t>L’interrogativo fondamentale che guida questa consultazione del Popolo di Dio, come già ricordato in apertura, è il seguente:</w:t>
      </w:r>
      <w:r w:rsidR="009E7128" w:rsidRPr="0014006D">
        <w:rPr>
          <w:rFonts w:ascii="Times New Roman" w:eastAsia="Times New Roman" w:hAnsi="Times New Roman" w:cs="Times New Roman"/>
          <w:b/>
          <w:i/>
          <w:color w:val="002060"/>
          <w:sz w:val="28"/>
          <w:szCs w:val="28"/>
          <w:lang w:eastAsia="it-IT"/>
        </w:rPr>
        <w:t xml:space="preserve"> </w:t>
      </w:r>
      <w:r w:rsidR="009E7128" w:rsidRPr="009E7128">
        <w:rPr>
          <w:rFonts w:ascii="Times New Roman" w:eastAsia="Times New Roman" w:hAnsi="Times New Roman" w:cs="Times New Roman"/>
          <w:b/>
          <w:i/>
          <w:iCs/>
          <w:color w:val="002060"/>
          <w:sz w:val="28"/>
          <w:szCs w:val="28"/>
          <w:lang w:eastAsia="it-IT"/>
        </w:rPr>
        <w:t>Una Chiesa sinodale, annunciando il Vangelo, “cammina insieme”: come questo “camminare insieme” si realizza oggi nella vostra Chiesa particolare? Quali passi lo Spirito ci invita a compiere per crescere nel nostro “camminare insieme?</w:t>
      </w:r>
      <w:r>
        <w:rPr>
          <w:rFonts w:ascii="Times New Roman" w:eastAsia="Times New Roman" w:hAnsi="Times New Roman" w:cs="Times New Roman"/>
          <w:b/>
          <w:i/>
          <w:iCs/>
          <w:color w:val="002060"/>
          <w:sz w:val="28"/>
          <w:szCs w:val="28"/>
          <w:lang w:eastAsia="it-IT"/>
        </w:rPr>
        <w:t>”</w:t>
      </w:r>
      <w:r w:rsidR="009E7128" w:rsidRPr="0014006D">
        <w:rPr>
          <w:rFonts w:ascii="Times New Roman" w:eastAsia="Times New Roman" w:hAnsi="Times New Roman" w:cs="Times New Roman"/>
          <w:b/>
          <w:i/>
          <w:iCs/>
          <w:color w:val="002060"/>
          <w:sz w:val="28"/>
          <w:szCs w:val="28"/>
          <w:lang w:eastAsia="it-IT"/>
        </w:rPr>
        <w:t xml:space="preserve"> </w:t>
      </w:r>
      <w:r w:rsidR="009E7128" w:rsidRPr="0014006D">
        <w:rPr>
          <w:rFonts w:ascii="Times New Roman" w:eastAsia="Times New Roman" w:hAnsi="Times New Roman" w:cs="Times New Roman"/>
          <w:i/>
          <w:iCs/>
          <w:color w:val="002060"/>
          <w:sz w:val="28"/>
          <w:szCs w:val="28"/>
          <w:lang w:eastAsia="it-IT"/>
        </w:rPr>
        <w:t>(</w:t>
      </w:r>
      <w:r w:rsidR="009E7128" w:rsidRPr="0014006D">
        <w:rPr>
          <w:rFonts w:ascii="Times New Roman" w:hAnsi="Times New Roman" w:cs="Times New Roman"/>
          <w:i/>
          <w:color w:val="002060"/>
          <w:sz w:val="28"/>
          <w:szCs w:val="28"/>
          <w:shd w:val="clear" w:color="auto" w:fill="FFFFFF"/>
        </w:rPr>
        <w:t>Documento Preparatorio della XVI Assemblea Generale Ordinaria del Sinodo dei Vescovi, 07.09.2021)</w:t>
      </w:r>
    </w:p>
    <w:p w14:paraId="2B915553" w14:textId="05BB53F5" w:rsidR="00226ADE" w:rsidRPr="007B209F" w:rsidRDefault="00E36891" w:rsidP="007B209F">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L</w:t>
      </w:r>
      <w:r w:rsidR="00226ADE" w:rsidRPr="007B209F">
        <w:rPr>
          <w:rFonts w:ascii="Times New Roman" w:hAnsi="Times New Roman" w:cs="Times New Roman"/>
          <w:sz w:val="28"/>
          <w:szCs w:val="28"/>
          <w:shd w:val="clear" w:color="auto" w:fill="FFFFFF"/>
        </w:rPr>
        <w:t xml:space="preserve">a stagione estiva </w:t>
      </w:r>
      <w:r>
        <w:rPr>
          <w:rFonts w:ascii="Times New Roman" w:hAnsi="Times New Roman" w:cs="Times New Roman"/>
          <w:sz w:val="28"/>
          <w:szCs w:val="28"/>
          <w:shd w:val="clear" w:color="auto" w:fill="FFFFFF"/>
        </w:rPr>
        <w:t>che ci lasciamo alle spalle ha conosciuto un</w:t>
      </w:r>
      <w:r w:rsidR="009E7128">
        <w:rPr>
          <w:rFonts w:ascii="Times New Roman" w:hAnsi="Times New Roman" w:cs="Times New Roman"/>
          <w:sz w:val="28"/>
          <w:szCs w:val="28"/>
          <w:shd w:val="clear" w:color="auto" w:fill="FFFFFF"/>
        </w:rPr>
        <w:t xml:space="preserve"> bel</w:t>
      </w:r>
      <w:r>
        <w:rPr>
          <w:rFonts w:ascii="Times New Roman" w:hAnsi="Times New Roman" w:cs="Times New Roman"/>
          <w:sz w:val="28"/>
          <w:szCs w:val="28"/>
          <w:shd w:val="clear" w:color="auto" w:fill="FFFFFF"/>
        </w:rPr>
        <w:t xml:space="preserve"> momento di festa per </w:t>
      </w:r>
      <w:r w:rsidR="00377A27" w:rsidRPr="007B209F">
        <w:rPr>
          <w:rFonts w:ascii="Times New Roman" w:hAnsi="Times New Roman" w:cs="Times New Roman"/>
          <w:sz w:val="28"/>
          <w:szCs w:val="28"/>
          <w:shd w:val="clear" w:color="auto" w:fill="FFFFFF"/>
        </w:rPr>
        <w:t>la vittoria dei campionati europei della nostra nazionale di calcio. D</w:t>
      </w:r>
      <w:r w:rsidR="00226ADE" w:rsidRPr="007B209F">
        <w:rPr>
          <w:rFonts w:ascii="Times New Roman" w:hAnsi="Times New Roman" w:cs="Times New Roman"/>
          <w:sz w:val="28"/>
          <w:szCs w:val="28"/>
          <w:shd w:val="clear" w:color="auto" w:fill="FFFFFF"/>
        </w:rPr>
        <w:t xml:space="preserve">opo tanta paura e </w:t>
      </w:r>
      <w:r w:rsidR="001C07FC" w:rsidRPr="007B209F">
        <w:rPr>
          <w:rFonts w:ascii="Times New Roman" w:hAnsi="Times New Roman" w:cs="Times New Roman"/>
          <w:sz w:val="28"/>
          <w:szCs w:val="28"/>
          <w:shd w:val="clear" w:color="auto" w:fill="FFFFFF"/>
        </w:rPr>
        <w:t xml:space="preserve">tanto </w:t>
      </w:r>
      <w:r w:rsidR="00226ADE" w:rsidRPr="007B209F">
        <w:rPr>
          <w:rFonts w:ascii="Times New Roman" w:hAnsi="Times New Roman" w:cs="Times New Roman"/>
          <w:sz w:val="28"/>
          <w:szCs w:val="28"/>
          <w:shd w:val="clear" w:color="auto" w:fill="FFFFFF"/>
        </w:rPr>
        <w:t>dolore</w:t>
      </w:r>
      <w:r w:rsidR="00377A27" w:rsidRPr="007B209F">
        <w:rPr>
          <w:rFonts w:ascii="Times New Roman" w:hAnsi="Times New Roman" w:cs="Times New Roman"/>
          <w:sz w:val="28"/>
          <w:szCs w:val="28"/>
          <w:shd w:val="clear" w:color="auto" w:fill="FFFFFF"/>
        </w:rPr>
        <w:t>,</w:t>
      </w:r>
      <w:r w:rsidR="00226ADE" w:rsidRPr="007B209F">
        <w:rPr>
          <w:rFonts w:ascii="Times New Roman" w:hAnsi="Times New Roman" w:cs="Times New Roman"/>
          <w:sz w:val="28"/>
          <w:szCs w:val="28"/>
          <w:shd w:val="clear" w:color="auto" w:fill="FFFFFF"/>
        </w:rPr>
        <w:t xml:space="preserve"> dovut</w:t>
      </w:r>
      <w:r w:rsidR="00377A27" w:rsidRPr="007B209F">
        <w:rPr>
          <w:rFonts w:ascii="Times New Roman" w:hAnsi="Times New Roman" w:cs="Times New Roman"/>
          <w:sz w:val="28"/>
          <w:szCs w:val="28"/>
          <w:shd w:val="clear" w:color="auto" w:fill="FFFFFF"/>
        </w:rPr>
        <w:t>i</w:t>
      </w:r>
      <w:r w:rsidR="00226ADE" w:rsidRPr="007B209F">
        <w:rPr>
          <w:rFonts w:ascii="Times New Roman" w:hAnsi="Times New Roman" w:cs="Times New Roman"/>
          <w:sz w:val="28"/>
          <w:szCs w:val="28"/>
          <w:shd w:val="clear" w:color="auto" w:fill="FFFFFF"/>
        </w:rPr>
        <w:t xml:space="preserve"> </w:t>
      </w:r>
      <w:r w:rsidR="00B33C6D" w:rsidRPr="007B209F">
        <w:rPr>
          <w:rFonts w:ascii="Times New Roman" w:hAnsi="Times New Roman" w:cs="Times New Roman"/>
          <w:sz w:val="28"/>
          <w:szCs w:val="28"/>
          <w:shd w:val="clear" w:color="auto" w:fill="FFFFFF"/>
        </w:rPr>
        <w:t>alla</w:t>
      </w:r>
      <w:r w:rsidR="00226ADE" w:rsidRPr="007B209F">
        <w:rPr>
          <w:rFonts w:ascii="Times New Roman" w:hAnsi="Times New Roman" w:cs="Times New Roman"/>
          <w:sz w:val="28"/>
          <w:szCs w:val="28"/>
          <w:shd w:val="clear" w:color="auto" w:fill="FFFFFF"/>
        </w:rPr>
        <w:t xml:space="preserve"> pandemia</w:t>
      </w:r>
      <w:r w:rsidR="00B33C6D" w:rsidRPr="007B209F">
        <w:rPr>
          <w:rFonts w:ascii="Times New Roman" w:hAnsi="Times New Roman" w:cs="Times New Roman"/>
          <w:sz w:val="28"/>
          <w:szCs w:val="28"/>
          <w:shd w:val="clear" w:color="auto" w:fill="FFFFFF"/>
        </w:rPr>
        <w:t>,</w:t>
      </w:r>
      <w:r w:rsidR="00226ADE" w:rsidRPr="007B209F">
        <w:rPr>
          <w:rFonts w:ascii="Times New Roman" w:hAnsi="Times New Roman" w:cs="Times New Roman"/>
          <w:sz w:val="28"/>
          <w:szCs w:val="28"/>
          <w:shd w:val="clear" w:color="auto" w:fill="FFFFFF"/>
        </w:rPr>
        <w:t xml:space="preserve"> che sembra non finire mai</w:t>
      </w:r>
      <w:r w:rsidR="00377A27" w:rsidRPr="007B209F">
        <w:rPr>
          <w:rFonts w:ascii="Times New Roman" w:hAnsi="Times New Roman" w:cs="Times New Roman"/>
          <w:sz w:val="28"/>
          <w:szCs w:val="28"/>
          <w:shd w:val="clear" w:color="auto" w:fill="FFFFFF"/>
        </w:rPr>
        <w:t xml:space="preserve">, </w:t>
      </w:r>
      <w:r w:rsidR="00B33C6D" w:rsidRPr="007B209F">
        <w:rPr>
          <w:rFonts w:ascii="Times New Roman" w:hAnsi="Times New Roman" w:cs="Times New Roman"/>
          <w:sz w:val="28"/>
          <w:szCs w:val="28"/>
          <w:shd w:val="clear" w:color="auto" w:fill="FFFFFF"/>
        </w:rPr>
        <w:t xml:space="preserve">finalmente </w:t>
      </w:r>
      <w:r>
        <w:rPr>
          <w:rFonts w:ascii="Times New Roman" w:hAnsi="Times New Roman" w:cs="Times New Roman"/>
          <w:sz w:val="28"/>
          <w:szCs w:val="28"/>
          <w:shd w:val="clear" w:color="auto" w:fill="FFFFFF"/>
        </w:rPr>
        <w:t>un po’ di gioia</w:t>
      </w:r>
      <w:r w:rsidR="00B33C6D" w:rsidRPr="007B209F">
        <w:rPr>
          <w:rFonts w:ascii="Times New Roman" w:hAnsi="Times New Roman" w:cs="Times New Roman"/>
          <w:sz w:val="28"/>
          <w:szCs w:val="28"/>
          <w:shd w:val="clear" w:color="auto" w:fill="FFFFFF"/>
        </w:rPr>
        <w:t xml:space="preserve"> che ha coinvolto tutti, anche se non </w:t>
      </w:r>
      <w:r w:rsidR="00AB25D7">
        <w:rPr>
          <w:rFonts w:ascii="Times New Roman" w:hAnsi="Times New Roman" w:cs="Times New Roman"/>
          <w:sz w:val="28"/>
          <w:szCs w:val="28"/>
          <w:shd w:val="clear" w:color="auto" w:fill="FFFFFF"/>
        </w:rPr>
        <w:t xml:space="preserve">sempre </w:t>
      </w:r>
      <w:r>
        <w:rPr>
          <w:rFonts w:ascii="Times New Roman" w:hAnsi="Times New Roman" w:cs="Times New Roman"/>
          <w:sz w:val="28"/>
          <w:szCs w:val="28"/>
          <w:shd w:val="clear" w:color="auto" w:fill="FFFFFF"/>
        </w:rPr>
        <w:t>vissut</w:t>
      </w:r>
      <w:r w:rsidR="00AB25D7">
        <w:rPr>
          <w:rFonts w:ascii="Times New Roman" w:hAnsi="Times New Roman" w:cs="Times New Roman"/>
          <w:sz w:val="28"/>
          <w:szCs w:val="28"/>
          <w:shd w:val="clear" w:color="auto" w:fill="FFFFFF"/>
        </w:rPr>
        <w:t>a</w:t>
      </w:r>
      <w:r w:rsidR="00B33C6D" w:rsidRPr="007B209F">
        <w:rPr>
          <w:rFonts w:ascii="Times New Roman" w:hAnsi="Times New Roman" w:cs="Times New Roman"/>
          <w:sz w:val="28"/>
          <w:szCs w:val="28"/>
          <w:shd w:val="clear" w:color="auto" w:fill="FFFFFF"/>
        </w:rPr>
        <w:t xml:space="preserve"> in maniera responsabile! </w:t>
      </w:r>
      <w:r w:rsidR="00770203" w:rsidRPr="007B209F">
        <w:rPr>
          <w:rFonts w:ascii="Times New Roman" w:hAnsi="Times New Roman" w:cs="Times New Roman"/>
          <w:sz w:val="28"/>
          <w:szCs w:val="28"/>
          <w:shd w:val="clear" w:color="auto" w:fill="FFFFFF"/>
        </w:rPr>
        <w:t>Giorgio Chiellini, capitan</w:t>
      </w:r>
      <w:r w:rsidR="00A944B2" w:rsidRPr="007B209F">
        <w:rPr>
          <w:rFonts w:ascii="Times New Roman" w:hAnsi="Times New Roman" w:cs="Times New Roman"/>
          <w:sz w:val="28"/>
          <w:szCs w:val="28"/>
          <w:shd w:val="clear" w:color="auto" w:fill="FFFFFF"/>
        </w:rPr>
        <w:t>o della nazionale, ha detto</w:t>
      </w:r>
      <w:r w:rsidR="00770203" w:rsidRPr="007B209F">
        <w:rPr>
          <w:rFonts w:ascii="Times New Roman" w:hAnsi="Times New Roman" w:cs="Times New Roman"/>
          <w:sz w:val="28"/>
          <w:szCs w:val="28"/>
          <w:shd w:val="clear" w:color="auto" w:fill="FFFFFF"/>
        </w:rPr>
        <w:t xml:space="preserve">: </w:t>
      </w:r>
      <w:r w:rsidR="00226ADE" w:rsidRPr="007B209F">
        <w:rPr>
          <w:rFonts w:ascii="Times New Roman" w:hAnsi="Times New Roman" w:cs="Times New Roman"/>
          <w:sz w:val="28"/>
          <w:szCs w:val="28"/>
          <w:shd w:val="clear" w:color="auto" w:fill="FFFFFF"/>
        </w:rPr>
        <w:t>"</w:t>
      </w:r>
      <w:r w:rsidR="00226ADE" w:rsidRPr="007B209F">
        <w:rPr>
          <w:rFonts w:ascii="Times New Roman" w:hAnsi="Times New Roman" w:cs="Times New Roman"/>
          <w:i/>
          <w:sz w:val="28"/>
          <w:szCs w:val="28"/>
          <w:shd w:val="clear" w:color="auto" w:fill="FFFFFF"/>
        </w:rPr>
        <w:t>Non abbiamo vinto l'Europeo per un rigore in più, ma per l'amicizia che ci ha legato in questa avventura: abbiamo tifato Matteo Berrettini, ci siamo sacrificati e aiutati</w:t>
      </w:r>
      <w:r w:rsidR="00226ADE" w:rsidRPr="007B209F">
        <w:rPr>
          <w:rFonts w:ascii="Times New Roman" w:hAnsi="Times New Roman" w:cs="Times New Roman"/>
          <w:sz w:val="28"/>
          <w:szCs w:val="28"/>
          <w:shd w:val="clear" w:color="auto" w:fill="FFFFFF"/>
        </w:rPr>
        <w:t xml:space="preserve">". </w:t>
      </w:r>
    </w:p>
    <w:p w14:paraId="01832168" w14:textId="77777777" w:rsidR="006A11C4" w:rsidRPr="007B209F" w:rsidRDefault="00E36891" w:rsidP="007B209F">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All’inizio di un nuovo anno pastorale, dopo esserci</w:t>
      </w:r>
      <w:r w:rsidR="00F155F5" w:rsidRPr="007B209F">
        <w:rPr>
          <w:rFonts w:ascii="Times New Roman" w:hAnsi="Times New Roman" w:cs="Times New Roman"/>
          <w:sz w:val="28"/>
          <w:szCs w:val="28"/>
          <w:shd w:val="clear" w:color="auto" w:fill="FFFFFF"/>
        </w:rPr>
        <w:t xml:space="preserve"> messi in ascolto di ciò che lo Spirito aveva da dire alle Chiese</w:t>
      </w:r>
      <w:r>
        <w:rPr>
          <w:rFonts w:ascii="Times New Roman" w:hAnsi="Times New Roman" w:cs="Times New Roman"/>
          <w:sz w:val="28"/>
          <w:szCs w:val="28"/>
          <w:shd w:val="clear" w:color="auto" w:fill="FFFFFF"/>
        </w:rPr>
        <w:t xml:space="preserve"> e dopo </w:t>
      </w:r>
      <w:r w:rsidR="00832EAE">
        <w:rPr>
          <w:rFonts w:ascii="Times New Roman" w:hAnsi="Times New Roman" w:cs="Times New Roman"/>
          <w:sz w:val="28"/>
          <w:szCs w:val="28"/>
          <w:shd w:val="clear" w:color="auto" w:fill="FFFFFF"/>
        </w:rPr>
        <w:t>aver vissuto</w:t>
      </w:r>
      <w:r>
        <w:rPr>
          <w:rFonts w:ascii="Times New Roman" w:hAnsi="Times New Roman" w:cs="Times New Roman"/>
          <w:sz w:val="28"/>
          <w:szCs w:val="28"/>
          <w:shd w:val="clear" w:color="auto" w:fill="FFFFFF"/>
        </w:rPr>
        <w:t xml:space="preserve"> </w:t>
      </w:r>
      <w:r w:rsidR="003D69B8">
        <w:rPr>
          <w:rFonts w:ascii="Times New Roman" w:hAnsi="Times New Roman" w:cs="Times New Roman"/>
          <w:sz w:val="28"/>
          <w:szCs w:val="28"/>
          <w:shd w:val="clear" w:color="auto" w:fill="FFFFFF"/>
        </w:rPr>
        <w:t xml:space="preserve">diversi </w:t>
      </w:r>
      <w:r>
        <w:rPr>
          <w:rFonts w:ascii="Times New Roman" w:hAnsi="Times New Roman" w:cs="Times New Roman"/>
          <w:sz w:val="28"/>
          <w:szCs w:val="28"/>
          <w:shd w:val="clear" w:color="auto" w:fill="FFFFFF"/>
        </w:rPr>
        <w:t>momenti di confronto</w:t>
      </w:r>
      <w:r w:rsidR="00286DD3" w:rsidRPr="007B209F">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possiamo ripartire </w:t>
      </w:r>
      <w:r w:rsidR="006C3623" w:rsidRPr="007B209F">
        <w:rPr>
          <w:rFonts w:ascii="Times New Roman" w:hAnsi="Times New Roman" w:cs="Times New Roman"/>
          <w:sz w:val="28"/>
          <w:szCs w:val="28"/>
          <w:shd w:val="clear" w:color="auto" w:fill="FFFFFF"/>
        </w:rPr>
        <w:t>guardando a</w:t>
      </w:r>
      <w:r w:rsidR="00F155F5" w:rsidRPr="007B209F">
        <w:rPr>
          <w:rFonts w:ascii="Times New Roman" w:hAnsi="Times New Roman" w:cs="Times New Roman"/>
          <w:sz w:val="28"/>
          <w:szCs w:val="28"/>
          <w:shd w:val="clear" w:color="auto" w:fill="FFFFFF"/>
        </w:rPr>
        <w:t xml:space="preserve">lla nostra nazionale, certamente non immune da problemi e tentazioni, ma capace </w:t>
      </w:r>
      <w:r w:rsidR="00770203" w:rsidRPr="007B209F">
        <w:rPr>
          <w:rFonts w:ascii="Times New Roman" w:hAnsi="Times New Roman" w:cs="Times New Roman"/>
          <w:sz w:val="28"/>
          <w:szCs w:val="28"/>
          <w:shd w:val="clear" w:color="auto" w:fill="FFFFFF"/>
        </w:rPr>
        <w:t xml:space="preserve">di legami comuni, di armonia di squadra, di amicizia fatta di sacrifici e aiuti reciproci, </w:t>
      </w:r>
      <w:r w:rsidR="0003232B">
        <w:rPr>
          <w:rFonts w:ascii="Times New Roman" w:hAnsi="Times New Roman" w:cs="Times New Roman"/>
          <w:sz w:val="28"/>
          <w:szCs w:val="28"/>
          <w:shd w:val="clear" w:color="auto" w:fill="FFFFFF"/>
        </w:rPr>
        <w:t xml:space="preserve">di tifo per chi fa altro, </w:t>
      </w:r>
      <w:r w:rsidR="00770203" w:rsidRPr="007B209F">
        <w:rPr>
          <w:rFonts w:ascii="Times New Roman" w:hAnsi="Times New Roman" w:cs="Times New Roman"/>
          <w:sz w:val="28"/>
          <w:szCs w:val="28"/>
          <w:shd w:val="clear" w:color="auto" w:fill="FFFFFF"/>
        </w:rPr>
        <w:t>di attenzione a chi cade e si fa male</w:t>
      </w:r>
      <w:r w:rsidR="00286DD3" w:rsidRPr="007B209F">
        <w:rPr>
          <w:rFonts w:ascii="Times New Roman" w:hAnsi="Times New Roman" w:cs="Times New Roman"/>
          <w:sz w:val="28"/>
          <w:szCs w:val="28"/>
          <w:shd w:val="clear" w:color="auto" w:fill="FFFFFF"/>
        </w:rPr>
        <w:t xml:space="preserve">. Sono gli ingredienti </w:t>
      </w:r>
      <w:r w:rsidR="00E40168">
        <w:rPr>
          <w:rFonts w:ascii="Times New Roman" w:hAnsi="Times New Roman" w:cs="Times New Roman"/>
          <w:sz w:val="28"/>
          <w:szCs w:val="28"/>
          <w:shd w:val="clear" w:color="auto" w:fill="FFFFFF"/>
        </w:rPr>
        <w:t>di ogni</w:t>
      </w:r>
      <w:r w:rsidR="00832EAE">
        <w:rPr>
          <w:rFonts w:ascii="Times New Roman" w:hAnsi="Times New Roman" w:cs="Times New Roman"/>
          <w:sz w:val="28"/>
          <w:szCs w:val="28"/>
          <w:shd w:val="clear" w:color="auto" w:fill="FFFFFF"/>
        </w:rPr>
        <w:t xml:space="preserve"> riuscita</w:t>
      </w:r>
      <w:r w:rsidR="00286DD3" w:rsidRPr="007B209F">
        <w:rPr>
          <w:rFonts w:ascii="Times New Roman" w:hAnsi="Times New Roman" w:cs="Times New Roman"/>
          <w:sz w:val="28"/>
          <w:szCs w:val="28"/>
          <w:shd w:val="clear" w:color="auto" w:fill="FFFFFF"/>
        </w:rPr>
        <w:t xml:space="preserve">, oltre naturalmente a </w:t>
      </w:r>
      <w:r w:rsidR="006D447F" w:rsidRPr="007B209F">
        <w:rPr>
          <w:rFonts w:ascii="Times New Roman" w:hAnsi="Times New Roman" w:cs="Times New Roman"/>
          <w:sz w:val="28"/>
          <w:szCs w:val="28"/>
          <w:shd w:val="clear" w:color="auto" w:fill="FFFFFF"/>
        </w:rPr>
        <w:t xml:space="preserve">tanto sudore </w:t>
      </w:r>
      <w:r w:rsidR="00286DD3" w:rsidRPr="007B209F">
        <w:rPr>
          <w:rFonts w:ascii="Times New Roman" w:hAnsi="Times New Roman" w:cs="Times New Roman"/>
          <w:sz w:val="28"/>
          <w:szCs w:val="28"/>
          <w:shd w:val="clear" w:color="auto" w:fill="FFFFFF"/>
        </w:rPr>
        <w:t xml:space="preserve">per faticosi ed estenuanti </w:t>
      </w:r>
      <w:r w:rsidR="006D447F" w:rsidRPr="007B209F">
        <w:rPr>
          <w:rFonts w:ascii="Times New Roman" w:hAnsi="Times New Roman" w:cs="Times New Roman"/>
          <w:sz w:val="28"/>
          <w:szCs w:val="28"/>
          <w:shd w:val="clear" w:color="auto" w:fill="FFFFFF"/>
        </w:rPr>
        <w:t>allenamenti</w:t>
      </w:r>
      <w:r w:rsidR="00286DD3" w:rsidRPr="007B209F">
        <w:rPr>
          <w:rFonts w:ascii="Times New Roman" w:hAnsi="Times New Roman" w:cs="Times New Roman"/>
          <w:sz w:val="28"/>
          <w:szCs w:val="28"/>
          <w:shd w:val="clear" w:color="auto" w:fill="FFFFFF"/>
        </w:rPr>
        <w:t>.</w:t>
      </w:r>
      <w:r w:rsidR="00A944B2" w:rsidRPr="007B209F">
        <w:rPr>
          <w:rFonts w:ascii="Times New Roman" w:hAnsi="Times New Roman" w:cs="Times New Roman"/>
          <w:sz w:val="28"/>
          <w:szCs w:val="28"/>
          <w:shd w:val="clear" w:color="auto" w:fill="FFFFFF"/>
        </w:rPr>
        <w:t xml:space="preserve"> Senza </w:t>
      </w:r>
      <w:r>
        <w:rPr>
          <w:rFonts w:ascii="Times New Roman" w:hAnsi="Times New Roman" w:cs="Times New Roman"/>
          <w:sz w:val="28"/>
          <w:szCs w:val="28"/>
          <w:shd w:val="clear" w:color="auto" w:fill="FFFFFF"/>
        </w:rPr>
        <w:t xml:space="preserve">unità e fatica </w:t>
      </w:r>
      <w:r w:rsidR="00A944B2" w:rsidRPr="007B209F">
        <w:rPr>
          <w:rFonts w:ascii="Times New Roman" w:hAnsi="Times New Roman" w:cs="Times New Roman"/>
          <w:sz w:val="28"/>
          <w:szCs w:val="28"/>
          <w:shd w:val="clear" w:color="auto" w:fill="FFFFFF"/>
        </w:rPr>
        <w:t>nulla si costruisce!</w:t>
      </w:r>
    </w:p>
    <w:p w14:paraId="1EA53480" w14:textId="77777777" w:rsidR="00B9697A" w:rsidRPr="007B209F" w:rsidRDefault="00B9697A" w:rsidP="007B209F">
      <w:pPr>
        <w:pStyle w:val="Paragrafoelenco"/>
        <w:numPr>
          <w:ilvl w:val="0"/>
          <w:numId w:val="14"/>
        </w:numPr>
        <w:spacing w:line="276" w:lineRule="auto"/>
        <w:jc w:val="both"/>
        <w:rPr>
          <w:rFonts w:ascii="Times New Roman" w:hAnsi="Times New Roman" w:cs="Times New Roman"/>
          <w:b/>
          <w:color w:val="FF0000"/>
          <w:sz w:val="28"/>
          <w:szCs w:val="28"/>
          <w:shd w:val="clear" w:color="auto" w:fill="FFFFFF"/>
        </w:rPr>
      </w:pPr>
      <w:r w:rsidRPr="007B209F">
        <w:rPr>
          <w:rFonts w:ascii="Times New Roman" w:hAnsi="Times New Roman" w:cs="Times New Roman"/>
          <w:b/>
          <w:color w:val="FF0000"/>
          <w:sz w:val="28"/>
          <w:szCs w:val="28"/>
          <w:shd w:val="clear" w:color="auto" w:fill="FFFFFF"/>
        </w:rPr>
        <w:t>LA RICONCILIAZIONE CUORE DELLA SINODALITA’</w:t>
      </w:r>
    </w:p>
    <w:p w14:paraId="08BFB6DF" w14:textId="77777777" w:rsidR="00D8486D" w:rsidRDefault="00770203" w:rsidP="006A11C4">
      <w:pPr>
        <w:jc w:val="both"/>
        <w:rPr>
          <w:rFonts w:ascii="Times New Roman" w:hAnsi="Times New Roman" w:cs="Times New Roman"/>
          <w:sz w:val="28"/>
          <w:szCs w:val="28"/>
        </w:rPr>
      </w:pPr>
      <w:r w:rsidRPr="007B209F">
        <w:rPr>
          <w:rFonts w:ascii="Times New Roman" w:hAnsi="Times New Roman" w:cs="Times New Roman"/>
          <w:sz w:val="28"/>
          <w:szCs w:val="28"/>
          <w:shd w:val="clear" w:color="auto" w:fill="FFFFFF"/>
        </w:rPr>
        <w:t xml:space="preserve">Nella due giorni per il clero vissuta a Ripatransone il 30 giugno e </w:t>
      </w:r>
      <w:r w:rsidR="00680C67" w:rsidRPr="007B209F">
        <w:rPr>
          <w:rFonts w:ascii="Times New Roman" w:hAnsi="Times New Roman" w:cs="Times New Roman"/>
          <w:sz w:val="28"/>
          <w:szCs w:val="28"/>
          <w:shd w:val="clear" w:color="auto" w:fill="FFFFFF"/>
        </w:rPr>
        <w:t xml:space="preserve">il </w:t>
      </w:r>
      <w:r w:rsidRPr="007B209F">
        <w:rPr>
          <w:rFonts w:ascii="Times New Roman" w:hAnsi="Times New Roman" w:cs="Times New Roman"/>
          <w:sz w:val="28"/>
          <w:szCs w:val="28"/>
          <w:shd w:val="clear" w:color="auto" w:fill="FFFFFF"/>
        </w:rPr>
        <w:t xml:space="preserve">1luglio scorso, Padre Gaetano Piccolo, ha detto chiaramente </w:t>
      </w:r>
      <w:r w:rsidR="00BB13EF" w:rsidRPr="007B209F">
        <w:rPr>
          <w:rFonts w:ascii="Times New Roman" w:hAnsi="Times New Roman" w:cs="Times New Roman"/>
          <w:sz w:val="28"/>
          <w:szCs w:val="28"/>
          <w:shd w:val="clear" w:color="auto" w:fill="FFFFFF"/>
        </w:rPr>
        <w:t>che ripartire è possibile</w:t>
      </w:r>
      <w:r w:rsidR="00FD2DEA" w:rsidRPr="007B209F">
        <w:rPr>
          <w:rFonts w:ascii="Times New Roman" w:hAnsi="Times New Roman" w:cs="Times New Roman"/>
          <w:sz w:val="28"/>
          <w:szCs w:val="28"/>
          <w:shd w:val="clear" w:color="auto" w:fill="FFFFFF"/>
        </w:rPr>
        <w:t xml:space="preserve"> solo</w:t>
      </w:r>
      <w:r w:rsidR="00BB13EF" w:rsidRPr="007B209F">
        <w:rPr>
          <w:rFonts w:ascii="Times New Roman" w:hAnsi="Times New Roman" w:cs="Times New Roman"/>
          <w:sz w:val="28"/>
          <w:szCs w:val="28"/>
          <w:shd w:val="clear" w:color="auto" w:fill="FFFFFF"/>
        </w:rPr>
        <w:t xml:space="preserve"> se </w:t>
      </w:r>
      <w:r w:rsidR="001C07FC" w:rsidRPr="007B209F">
        <w:rPr>
          <w:rFonts w:ascii="Times New Roman" w:hAnsi="Times New Roman" w:cs="Times New Roman"/>
          <w:sz w:val="28"/>
          <w:szCs w:val="28"/>
          <w:shd w:val="clear" w:color="auto" w:fill="FFFFFF"/>
        </w:rPr>
        <w:t xml:space="preserve">impareremo a camminare insieme, cioè se </w:t>
      </w:r>
      <w:r w:rsidR="00BB13EF" w:rsidRPr="007B209F">
        <w:rPr>
          <w:rFonts w:ascii="Times New Roman" w:hAnsi="Times New Roman" w:cs="Times New Roman"/>
          <w:sz w:val="28"/>
          <w:szCs w:val="28"/>
          <w:shd w:val="clear" w:color="auto" w:fill="FFFFFF"/>
        </w:rPr>
        <w:t xml:space="preserve">saremo capaci di vivere la tappa della riconciliazione e del perdono. </w:t>
      </w:r>
      <w:r w:rsidR="009E7128">
        <w:rPr>
          <w:rFonts w:ascii="Times New Roman" w:hAnsi="Times New Roman" w:cs="Times New Roman"/>
          <w:sz w:val="28"/>
          <w:szCs w:val="28"/>
          <w:shd w:val="clear" w:color="auto" w:fill="FFFFFF"/>
        </w:rPr>
        <w:t xml:space="preserve">“Camminare insieme” è anche il titolo della lettera pastorale del vescovo Carlo pere il nuovo anno. </w:t>
      </w:r>
      <w:r w:rsidR="005808CE" w:rsidRPr="007B209F">
        <w:rPr>
          <w:rFonts w:ascii="Times New Roman" w:hAnsi="Times New Roman" w:cs="Times New Roman"/>
          <w:sz w:val="28"/>
          <w:szCs w:val="28"/>
          <w:shd w:val="clear" w:color="auto" w:fill="FFFFFF"/>
        </w:rPr>
        <w:t>D</w:t>
      </w:r>
      <w:r w:rsidR="00B9697A" w:rsidRPr="007B209F">
        <w:rPr>
          <w:rFonts w:ascii="Times New Roman" w:hAnsi="Times New Roman" w:cs="Times New Roman"/>
          <w:sz w:val="28"/>
          <w:szCs w:val="28"/>
          <w:shd w:val="clear" w:color="auto" w:fill="FFFFFF"/>
        </w:rPr>
        <w:t xml:space="preserve">all’ascolto reciproco </w:t>
      </w:r>
      <w:r w:rsidR="005808CE">
        <w:rPr>
          <w:rFonts w:ascii="Times New Roman" w:hAnsi="Times New Roman" w:cs="Times New Roman"/>
          <w:sz w:val="28"/>
          <w:szCs w:val="28"/>
          <w:shd w:val="clear" w:color="auto" w:fill="FFFFFF"/>
        </w:rPr>
        <w:t>sono emerse</w:t>
      </w:r>
      <w:r w:rsidR="00B9697A" w:rsidRPr="007B209F">
        <w:rPr>
          <w:rFonts w:ascii="Times New Roman" w:hAnsi="Times New Roman" w:cs="Times New Roman"/>
          <w:sz w:val="28"/>
          <w:szCs w:val="28"/>
          <w:shd w:val="clear" w:color="auto" w:fill="FFFFFF"/>
        </w:rPr>
        <w:t xml:space="preserve"> tre priorità: </w:t>
      </w:r>
      <w:r w:rsidR="004A1FBB" w:rsidRPr="00E40168">
        <w:rPr>
          <w:rFonts w:ascii="Times New Roman" w:hAnsi="Times New Roman" w:cs="Times New Roman"/>
          <w:sz w:val="28"/>
          <w:szCs w:val="28"/>
        </w:rPr>
        <w:t xml:space="preserve">1. </w:t>
      </w:r>
      <w:r w:rsidR="00ED161B" w:rsidRPr="00E40168">
        <w:rPr>
          <w:rFonts w:ascii="Times New Roman" w:hAnsi="Times New Roman" w:cs="Times New Roman"/>
          <w:sz w:val="28"/>
          <w:szCs w:val="28"/>
        </w:rPr>
        <w:t>La dimensione della fraternità: pensare a percorsi c</w:t>
      </w:r>
      <w:r w:rsidR="004A1FBB" w:rsidRPr="00E40168">
        <w:rPr>
          <w:rFonts w:ascii="Times New Roman" w:hAnsi="Times New Roman" w:cs="Times New Roman"/>
          <w:sz w:val="28"/>
          <w:szCs w:val="28"/>
        </w:rPr>
        <w:t>he aiut</w:t>
      </w:r>
      <w:r w:rsidR="005808CE">
        <w:rPr>
          <w:rFonts w:ascii="Times New Roman" w:hAnsi="Times New Roman" w:cs="Times New Roman"/>
          <w:sz w:val="28"/>
          <w:szCs w:val="28"/>
        </w:rPr>
        <w:t>i</w:t>
      </w:r>
      <w:r w:rsidR="004A1FBB" w:rsidRPr="00E40168">
        <w:rPr>
          <w:rFonts w:ascii="Times New Roman" w:hAnsi="Times New Roman" w:cs="Times New Roman"/>
          <w:sz w:val="28"/>
          <w:szCs w:val="28"/>
        </w:rPr>
        <w:t xml:space="preserve">no a diventare fratelli; 2. </w:t>
      </w:r>
      <w:r w:rsidR="00ED161B" w:rsidRPr="00E40168">
        <w:rPr>
          <w:rFonts w:ascii="Times New Roman" w:hAnsi="Times New Roman" w:cs="Times New Roman"/>
          <w:sz w:val="28"/>
          <w:szCs w:val="28"/>
        </w:rPr>
        <w:t xml:space="preserve">La dimensione della ‘informalità’: prevedere </w:t>
      </w:r>
      <w:r w:rsidR="004A1FBB" w:rsidRPr="00E40168">
        <w:rPr>
          <w:rFonts w:ascii="Times New Roman" w:hAnsi="Times New Roman" w:cs="Times New Roman"/>
          <w:sz w:val="28"/>
          <w:szCs w:val="28"/>
        </w:rPr>
        <w:t>incontri</w:t>
      </w:r>
      <w:r w:rsidR="00ED161B" w:rsidRPr="00E40168">
        <w:rPr>
          <w:rFonts w:ascii="Times New Roman" w:hAnsi="Times New Roman" w:cs="Times New Roman"/>
          <w:sz w:val="28"/>
          <w:szCs w:val="28"/>
        </w:rPr>
        <w:t xml:space="preserve"> segnati dalla gratuità che permette di v</w:t>
      </w:r>
      <w:r w:rsidR="004A1FBB" w:rsidRPr="00E40168">
        <w:rPr>
          <w:rFonts w:ascii="Times New Roman" w:hAnsi="Times New Roman" w:cs="Times New Roman"/>
          <w:sz w:val="28"/>
          <w:szCs w:val="28"/>
        </w:rPr>
        <w:t xml:space="preserve">enir fuori in maniera autentica; 3. </w:t>
      </w:r>
      <w:r w:rsidR="00ED161B" w:rsidRPr="00E40168">
        <w:rPr>
          <w:rFonts w:ascii="Times New Roman" w:hAnsi="Times New Roman" w:cs="Times New Roman"/>
          <w:sz w:val="28"/>
          <w:szCs w:val="28"/>
        </w:rPr>
        <w:t>La dimensione del prendersi cura: affrontare il tema della guarigione</w:t>
      </w:r>
      <w:r w:rsidR="009E7128">
        <w:rPr>
          <w:rFonts w:ascii="Times New Roman" w:hAnsi="Times New Roman" w:cs="Times New Roman"/>
          <w:sz w:val="28"/>
          <w:szCs w:val="28"/>
        </w:rPr>
        <w:t xml:space="preserve"> per sanare relazioni ferite</w:t>
      </w:r>
      <w:r w:rsidR="00ED161B" w:rsidRPr="00E40168">
        <w:rPr>
          <w:rFonts w:ascii="Times New Roman" w:hAnsi="Times New Roman" w:cs="Times New Roman"/>
          <w:sz w:val="28"/>
          <w:szCs w:val="28"/>
        </w:rPr>
        <w:t>.</w:t>
      </w:r>
      <w:r w:rsidR="004A1FBB" w:rsidRPr="00E40168">
        <w:rPr>
          <w:rFonts w:ascii="Times New Roman" w:hAnsi="Times New Roman" w:cs="Times New Roman"/>
          <w:sz w:val="28"/>
          <w:szCs w:val="28"/>
        </w:rPr>
        <w:t xml:space="preserve"> </w:t>
      </w:r>
      <w:r w:rsidR="005808CE">
        <w:rPr>
          <w:rFonts w:ascii="Times New Roman" w:hAnsi="Times New Roman" w:cs="Times New Roman"/>
          <w:sz w:val="28"/>
          <w:szCs w:val="28"/>
        </w:rPr>
        <w:t xml:space="preserve">Se </w:t>
      </w:r>
      <w:r w:rsidR="000F4A12" w:rsidRPr="00E40168">
        <w:rPr>
          <w:rFonts w:ascii="Times New Roman" w:hAnsi="Times New Roman" w:cs="Times New Roman"/>
          <w:sz w:val="28"/>
          <w:szCs w:val="28"/>
        </w:rPr>
        <w:t xml:space="preserve">questi sono gli obiettivi, </w:t>
      </w:r>
      <w:r w:rsidR="005808CE">
        <w:rPr>
          <w:rFonts w:ascii="Times New Roman" w:hAnsi="Times New Roman" w:cs="Times New Roman"/>
          <w:sz w:val="28"/>
          <w:szCs w:val="28"/>
        </w:rPr>
        <w:t xml:space="preserve">occorre individuare </w:t>
      </w:r>
      <w:r w:rsidR="000F4A12" w:rsidRPr="00E40168">
        <w:rPr>
          <w:rFonts w:ascii="Times New Roman" w:hAnsi="Times New Roman" w:cs="Times New Roman"/>
          <w:sz w:val="28"/>
          <w:szCs w:val="28"/>
        </w:rPr>
        <w:t xml:space="preserve">quali </w:t>
      </w:r>
      <w:r w:rsidR="005808CE">
        <w:rPr>
          <w:rFonts w:ascii="Times New Roman" w:hAnsi="Times New Roman" w:cs="Times New Roman"/>
          <w:sz w:val="28"/>
          <w:szCs w:val="28"/>
        </w:rPr>
        <w:t xml:space="preserve">processi avviare e quali </w:t>
      </w:r>
      <w:r w:rsidR="003E3A73">
        <w:rPr>
          <w:rFonts w:ascii="Times New Roman" w:hAnsi="Times New Roman" w:cs="Times New Roman"/>
          <w:sz w:val="28"/>
          <w:szCs w:val="28"/>
        </w:rPr>
        <w:t xml:space="preserve">modalità </w:t>
      </w:r>
      <w:r w:rsidR="005808CE">
        <w:rPr>
          <w:rFonts w:ascii="Times New Roman" w:hAnsi="Times New Roman" w:cs="Times New Roman"/>
          <w:sz w:val="28"/>
          <w:szCs w:val="28"/>
        </w:rPr>
        <w:t>proporre per poterli raggiungere</w:t>
      </w:r>
      <w:r w:rsidR="000F4A12" w:rsidRPr="00E40168">
        <w:rPr>
          <w:rFonts w:ascii="Times New Roman" w:hAnsi="Times New Roman" w:cs="Times New Roman"/>
          <w:sz w:val="28"/>
          <w:szCs w:val="28"/>
        </w:rPr>
        <w:t>.</w:t>
      </w:r>
      <w:r w:rsidR="00FB50C5">
        <w:rPr>
          <w:rFonts w:ascii="Times New Roman" w:hAnsi="Times New Roman" w:cs="Times New Roman"/>
          <w:sz w:val="28"/>
          <w:szCs w:val="28"/>
        </w:rPr>
        <w:t xml:space="preserve"> </w:t>
      </w:r>
    </w:p>
    <w:p w14:paraId="42DBE24D" w14:textId="499DA622" w:rsidR="00B9697A" w:rsidRDefault="00A360C5" w:rsidP="006A11C4">
      <w:pPr>
        <w:jc w:val="both"/>
        <w:rPr>
          <w:rFonts w:ascii="Times New Roman" w:hAnsi="Times New Roman" w:cs="Times New Roman"/>
          <w:sz w:val="28"/>
          <w:szCs w:val="28"/>
          <w:shd w:val="clear" w:color="auto" w:fill="FFFFFF"/>
        </w:rPr>
      </w:pPr>
      <w:r>
        <w:rPr>
          <w:rFonts w:ascii="Times New Roman" w:hAnsi="Times New Roman" w:cs="Times New Roman"/>
          <w:sz w:val="28"/>
          <w:szCs w:val="28"/>
        </w:rPr>
        <w:lastRenderedPageBreak/>
        <w:t xml:space="preserve">Alla base di tutto c’è una certezza: </w:t>
      </w:r>
      <w:r>
        <w:rPr>
          <w:rFonts w:ascii="Times New Roman" w:hAnsi="Times New Roman" w:cs="Times New Roman"/>
          <w:sz w:val="28"/>
          <w:szCs w:val="28"/>
          <w:shd w:val="clear" w:color="auto" w:fill="FFFFFF"/>
        </w:rPr>
        <w:t>“</w:t>
      </w:r>
      <w:r w:rsidR="005808CE">
        <w:rPr>
          <w:rFonts w:ascii="Times New Roman" w:hAnsi="Times New Roman" w:cs="Times New Roman"/>
          <w:i/>
          <w:sz w:val="28"/>
          <w:szCs w:val="28"/>
          <w:shd w:val="clear" w:color="auto" w:fill="FFFFFF"/>
        </w:rPr>
        <w:t>l</w:t>
      </w:r>
      <w:r w:rsidRPr="00A360C5">
        <w:rPr>
          <w:rFonts w:ascii="Times New Roman" w:hAnsi="Times New Roman" w:cs="Times New Roman"/>
          <w:i/>
          <w:sz w:val="28"/>
          <w:szCs w:val="28"/>
          <w:shd w:val="clear" w:color="auto" w:fill="FFFFFF"/>
        </w:rPr>
        <w:t>e comunità di oggi vivranno se abbasseranno le barriere fino ad azzerarle, trasformando le mura in ponti, perché sarà su quei ponti dove le nuove vocazioni potranno entrare</w:t>
      </w:r>
      <w:r>
        <w:rPr>
          <w:rFonts w:ascii="Times New Roman" w:hAnsi="Times New Roman" w:cs="Times New Roman"/>
          <w:sz w:val="28"/>
          <w:szCs w:val="28"/>
          <w:shd w:val="clear" w:color="auto" w:fill="FFFFFF"/>
        </w:rPr>
        <w:t>” (Luigino Bruni)</w:t>
      </w:r>
      <w:r w:rsidR="009E7128">
        <w:rPr>
          <w:rFonts w:ascii="Times New Roman" w:hAnsi="Times New Roman" w:cs="Times New Roman"/>
          <w:sz w:val="28"/>
          <w:szCs w:val="28"/>
          <w:shd w:val="clear" w:color="auto" w:fill="FFFFFF"/>
        </w:rPr>
        <w:t>.</w:t>
      </w:r>
    </w:p>
    <w:p w14:paraId="3FFB395F" w14:textId="77777777" w:rsidR="00D8486D" w:rsidRPr="006A11C4" w:rsidRDefault="00D8486D" w:rsidP="006A11C4">
      <w:pPr>
        <w:jc w:val="both"/>
        <w:rPr>
          <w:rFonts w:ascii="Times New Roman" w:hAnsi="Times New Roman" w:cs="Times New Roman"/>
          <w:sz w:val="28"/>
          <w:szCs w:val="28"/>
          <w:shd w:val="clear" w:color="auto" w:fill="FFFFFF"/>
        </w:rPr>
      </w:pPr>
    </w:p>
    <w:p w14:paraId="0885741D" w14:textId="77777777" w:rsidR="00B9697A" w:rsidRPr="007B209F" w:rsidRDefault="00B9697A" w:rsidP="007B209F">
      <w:pPr>
        <w:pStyle w:val="NormaleWeb"/>
        <w:numPr>
          <w:ilvl w:val="0"/>
          <w:numId w:val="14"/>
        </w:numPr>
        <w:shd w:val="clear" w:color="auto" w:fill="FFFFFF"/>
        <w:spacing w:before="0" w:beforeAutospacing="0" w:after="0" w:afterAutospacing="0" w:line="276" w:lineRule="auto"/>
        <w:jc w:val="both"/>
        <w:textAlignment w:val="baseline"/>
        <w:rPr>
          <w:b/>
          <w:color w:val="FF0000"/>
          <w:sz w:val="28"/>
          <w:szCs w:val="28"/>
        </w:rPr>
      </w:pPr>
      <w:r w:rsidRPr="007B209F">
        <w:rPr>
          <w:b/>
          <w:color w:val="FF0000"/>
          <w:sz w:val="28"/>
          <w:szCs w:val="28"/>
        </w:rPr>
        <w:t>DAL BISOGNO AL DESIDERIO</w:t>
      </w:r>
    </w:p>
    <w:p w14:paraId="02C426F3" w14:textId="77777777" w:rsidR="00C55D8F" w:rsidRPr="007B209F" w:rsidRDefault="00C55D8F" w:rsidP="007B209F">
      <w:pPr>
        <w:pStyle w:val="NormaleWeb"/>
        <w:shd w:val="clear" w:color="auto" w:fill="FFFFFF"/>
        <w:spacing w:before="0" w:beforeAutospacing="0" w:after="0" w:afterAutospacing="0" w:line="276" w:lineRule="auto"/>
        <w:ind w:left="720"/>
        <w:jc w:val="both"/>
        <w:textAlignment w:val="baseline"/>
        <w:rPr>
          <w:sz w:val="28"/>
          <w:szCs w:val="28"/>
        </w:rPr>
      </w:pPr>
    </w:p>
    <w:p w14:paraId="3A16E469" w14:textId="309800FD" w:rsidR="00C55D8F" w:rsidRPr="007B209F" w:rsidRDefault="00C55D8F" w:rsidP="007B209F">
      <w:pPr>
        <w:jc w:val="both"/>
        <w:rPr>
          <w:rFonts w:ascii="Times New Roman" w:hAnsi="Times New Roman" w:cs="Times New Roman"/>
          <w:sz w:val="28"/>
          <w:szCs w:val="28"/>
        </w:rPr>
      </w:pPr>
      <w:r w:rsidRPr="007B209F">
        <w:rPr>
          <w:rFonts w:ascii="Times New Roman" w:hAnsi="Times New Roman" w:cs="Times New Roman"/>
          <w:sz w:val="28"/>
          <w:szCs w:val="28"/>
          <w:shd w:val="clear" w:color="auto" w:fill="FFFFFF"/>
        </w:rPr>
        <w:t>Il cardinale Gualtiero Bassetti, nell’introdurre l’assemblea di maggio dei vescovi italiani, ha affermato</w:t>
      </w:r>
      <w:r w:rsidRPr="007B209F">
        <w:rPr>
          <w:rFonts w:ascii="Times New Roman" w:hAnsi="Times New Roman" w:cs="Times New Roman"/>
          <w:sz w:val="28"/>
          <w:szCs w:val="28"/>
        </w:rPr>
        <w:t>: “</w:t>
      </w:r>
      <w:r w:rsidRPr="007B209F">
        <w:rPr>
          <w:rFonts w:ascii="Times New Roman" w:hAnsi="Times New Roman" w:cs="Times New Roman"/>
          <w:i/>
          <w:sz w:val="28"/>
          <w:szCs w:val="28"/>
        </w:rPr>
        <w:t>se qualcuno oggi mi chiedesse: “Di cosa la nostra Chiesa e anche la nostra società hanno urgente bisogno?”. Risponderei, senza esitazione, di riconciliazione, aggiungendo subito due sottolineature. La prima: la riconciliazione evoca in noi direttamente la persona di Gesù, che ha fatto incontrare Dio e l’umanità in un abbraccio d’amore ormai indissolubile (</w:t>
      </w:r>
      <w:proofErr w:type="spellStart"/>
      <w:r w:rsidRPr="007B209F">
        <w:rPr>
          <w:rFonts w:ascii="Times New Roman" w:hAnsi="Times New Roman" w:cs="Times New Roman"/>
          <w:i/>
          <w:sz w:val="28"/>
          <w:szCs w:val="28"/>
        </w:rPr>
        <w:t>cf</w:t>
      </w:r>
      <w:proofErr w:type="spellEnd"/>
      <w:r w:rsidRPr="007B209F">
        <w:rPr>
          <w:rFonts w:ascii="Times New Roman" w:hAnsi="Times New Roman" w:cs="Times New Roman"/>
          <w:i/>
          <w:sz w:val="28"/>
          <w:szCs w:val="28"/>
        </w:rPr>
        <w:t xml:space="preserve"> </w:t>
      </w:r>
      <w:proofErr w:type="spellStart"/>
      <w:r w:rsidRPr="007B209F">
        <w:rPr>
          <w:rFonts w:ascii="Times New Roman" w:hAnsi="Times New Roman" w:cs="Times New Roman"/>
          <w:i/>
          <w:sz w:val="28"/>
          <w:szCs w:val="28"/>
        </w:rPr>
        <w:t>Rm</w:t>
      </w:r>
      <w:proofErr w:type="spellEnd"/>
      <w:r w:rsidRPr="007B209F">
        <w:rPr>
          <w:rFonts w:ascii="Times New Roman" w:hAnsi="Times New Roman" w:cs="Times New Roman"/>
          <w:i/>
          <w:sz w:val="28"/>
          <w:szCs w:val="28"/>
        </w:rPr>
        <w:t xml:space="preserve"> 5,10; </w:t>
      </w:r>
      <w:proofErr w:type="spellStart"/>
      <w:r w:rsidRPr="007B209F">
        <w:rPr>
          <w:rFonts w:ascii="Times New Roman" w:hAnsi="Times New Roman" w:cs="Times New Roman"/>
          <w:i/>
          <w:sz w:val="28"/>
          <w:szCs w:val="28"/>
        </w:rPr>
        <w:t>Ef</w:t>
      </w:r>
      <w:proofErr w:type="spellEnd"/>
      <w:r w:rsidRPr="007B209F">
        <w:rPr>
          <w:rFonts w:ascii="Times New Roman" w:hAnsi="Times New Roman" w:cs="Times New Roman"/>
          <w:i/>
          <w:sz w:val="28"/>
          <w:szCs w:val="28"/>
        </w:rPr>
        <w:t xml:space="preserve"> 2,16; Col 1,12): la potremmo definire una riconciliazione ecclesiale</w:t>
      </w:r>
      <w:r w:rsidRPr="007B209F">
        <w:rPr>
          <w:rFonts w:ascii="Times New Roman" w:hAnsi="Times New Roman" w:cs="Times New Roman"/>
          <w:sz w:val="28"/>
          <w:szCs w:val="28"/>
        </w:rPr>
        <w:t>…</w:t>
      </w:r>
      <w:r w:rsidR="009E7128">
        <w:rPr>
          <w:rFonts w:ascii="Times New Roman" w:hAnsi="Times New Roman" w:cs="Times New Roman"/>
          <w:sz w:val="28"/>
          <w:szCs w:val="28"/>
        </w:rPr>
        <w:t xml:space="preserve"> </w:t>
      </w:r>
      <w:r w:rsidRPr="007B209F">
        <w:rPr>
          <w:rFonts w:ascii="Times New Roman" w:hAnsi="Times New Roman" w:cs="Times New Roman"/>
          <w:i/>
          <w:sz w:val="28"/>
          <w:szCs w:val="28"/>
        </w:rPr>
        <w:t>La seconda sottolineatura riguarda la riconciliazione con il mondo”</w:t>
      </w:r>
      <w:r w:rsidRPr="007B209F">
        <w:rPr>
          <w:rFonts w:ascii="Times New Roman" w:hAnsi="Times New Roman" w:cs="Times New Roman"/>
          <w:sz w:val="28"/>
          <w:szCs w:val="28"/>
        </w:rPr>
        <w:t xml:space="preserve">. </w:t>
      </w:r>
    </w:p>
    <w:p w14:paraId="1B456977" w14:textId="7842373D" w:rsidR="003D69B8" w:rsidRDefault="003E3A73" w:rsidP="00FB50C5">
      <w:pPr>
        <w:pStyle w:val="NormaleWeb"/>
        <w:shd w:val="clear" w:color="auto" w:fill="FFFFFF"/>
        <w:spacing w:before="0" w:beforeAutospacing="0" w:after="0" w:afterAutospacing="0" w:line="276" w:lineRule="auto"/>
        <w:jc w:val="both"/>
        <w:textAlignment w:val="baseline"/>
        <w:rPr>
          <w:sz w:val="28"/>
          <w:szCs w:val="28"/>
        </w:rPr>
      </w:pPr>
      <w:r>
        <w:rPr>
          <w:sz w:val="28"/>
          <w:szCs w:val="28"/>
        </w:rPr>
        <w:t>Il perdono</w:t>
      </w:r>
      <w:r w:rsidR="005808CE">
        <w:rPr>
          <w:sz w:val="28"/>
          <w:szCs w:val="28"/>
        </w:rPr>
        <w:t xml:space="preserve"> è il presupposto </w:t>
      </w:r>
      <w:proofErr w:type="spellStart"/>
      <w:r w:rsidR="005808CE">
        <w:rPr>
          <w:sz w:val="28"/>
          <w:szCs w:val="28"/>
        </w:rPr>
        <w:t>per</w:t>
      </w:r>
      <w:r w:rsidR="009E7128">
        <w:rPr>
          <w:sz w:val="28"/>
          <w:szCs w:val="28"/>
        </w:rPr>
        <w:t>chè</w:t>
      </w:r>
      <w:proofErr w:type="spellEnd"/>
      <w:r w:rsidR="005808CE">
        <w:rPr>
          <w:sz w:val="28"/>
          <w:szCs w:val="28"/>
        </w:rPr>
        <w:t xml:space="preserve"> </w:t>
      </w:r>
      <w:r w:rsidR="00F84809">
        <w:rPr>
          <w:sz w:val="28"/>
          <w:szCs w:val="28"/>
        </w:rPr>
        <w:t>la nostra Chiesa</w:t>
      </w:r>
      <w:r w:rsidR="009E7128">
        <w:rPr>
          <w:sz w:val="28"/>
          <w:szCs w:val="28"/>
        </w:rPr>
        <w:t xml:space="preserve"> abbia</w:t>
      </w:r>
      <w:r w:rsidR="00F84809">
        <w:rPr>
          <w:sz w:val="28"/>
          <w:szCs w:val="28"/>
        </w:rPr>
        <w:t xml:space="preserve">, ancora di più, </w:t>
      </w:r>
      <w:r w:rsidR="0014006D">
        <w:rPr>
          <w:sz w:val="28"/>
          <w:szCs w:val="28"/>
        </w:rPr>
        <w:t xml:space="preserve">un volto riconciliato e </w:t>
      </w:r>
      <w:r w:rsidR="00C55D8F" w:rsidRPr="007B209F">
        <w:rPr>
          <w:sz w:val="28"/>
          <w:szCs w:val="28"/>
        </w:rPr>
        <w:t>uno stile sinodale</w:t>
      </w:r>
      <w:r w:rsidR="00F84809">
        <w:rPr>
          <w:sz w:val="28"/>
          <w:szCs w:val="28"/>
        </w:rPr>
        <w:t>. P</w:t>
      </w:r>
      <w:r w:rsidR="005808CE">
        <w:rPr>
          <w:sz w:val="28"/>
          <w:szCs w:val="28"/>
        </w:rPr>
        <w:t xml:space="preserve">er </w:t>
      </w:r>
      <w:r w:rsidR="00C55D8F" w:rsidRPr="007B209F">
        <w:rPr>
          <w:sz w:val="28"/>
          <w:szCs w:val="28"/>
        </w:rPr>
        <w:t>camminare insieme</w:t>
      </w:r>
      <w:r w:rsidR="00FC6B21">
        <w:rPr>
          <w:sz w:val="28"/>
          <w:szCs w:val="28"/>
        </w:rPr>
        <w:t xml:space="preserve"> </w:t>
      </w:r>
      <w:r w:rsidR="00C55D8F" w:rsidRPr="007B209F">
        <w:rPr>
          <w:sz w:val="28"/>
          <w:szCs w:val="28"/>
        </w:rPr>
        <w:t xml:space="preserve">è </w:t>
      </w:r>
      <w:r w:rsidR="00E201E8">
        <w:rPr>
          <w:sz w:val="28"/>
          <w:szCs w:val="28"/>
        </w:rPr>
        <w:t xml:space="preserve">necessario </w:t>
      </w:r>
      <w:r w:rsidR="00C55D8F" w:rsidRPr="007B209F">
        <w:rPr>
          <w:sz w:val="28"/>
          <w:szCs w:val="28"/>
        </w:rPr>
        <w:t xml:space="preserve">ricostruire o restaurare i ponti </w:t>
      </w:r>
      <w:r w:rsidR="00E201E8">
        <w:rPr>
          <w:sz w:val="28"/>
          <w:szCs w:val="28"/>
        </w:rPr>
        <w:t xml:space="preserve">tra le diverse realtà che costituiscono la </w:t>
      </w:r>
      <w:r w:rsidR="000E0823" w:rsidRPr="007B209F">
        <w:rPr>
          <w:sz w:val="28"/>
          <w:szCs w:val="28"/>
        </w:rPr>
        <w:t>comunità</w:t>
      </w:r>
      <w:r w:rsidR="00E201E8">
        <w:rPr>
          <w:sz w:val="28"/>
          <w:szCs w:val="28"/>
        </w:rPr>
        <w:t xml:space="preserve"> cristiana</w:t>
      </w:r>
      <w:r w:rsidR="000E0823">
        <w:rPr>
          <w:sz w:val="28"/>
          <w:szCs w:val="28"/>
        </w:rPr>
        <w:t xml:space="preserve">, </w:t>
      </w:r>
      <w:r w:rsidR="00F84809">
        <w:rPr>
          <w:sz w:val="28"/>
          <w:szCs w:val="28"/>
        </w:rPr>
        <w:t xml:space="preserve">tra </w:t>
      </w:r>
      <w:r w:rsidR="00E201E8">
        <w:rPr>
          <w:sz w:val="28"/>
          <w:szCs w:val="28"/>
        </w:rPr>
        <w:t xml:space="preserve">presbiteri, tra parrocchie e diocesi. </w:t>
      </w:r>
      <w:r w:rsidR="003D69B8">
        <w:rPr>
          <w:iCs/>
          <w:sz w:val="28"/>
          <w:szCs w:val="28"/>
          <w:shd w:val="clear" w:color="auto" w:fill="FFFFFF"/>
        </w:rPr>
        <w:t>Potremmo imparare</w:t>
      </w:r>
      <w:r w:rsidR="003D69B8" w:rsidRPr="007B209F">
        <w:rPr>
          <w:iCs/>
          <w:sz w:val="28"/>
          <w:szCs w:val="28"/>
          <w:shd w:val="clear" w:color="auto" w:fill="FFFFFF"/>
        </w:rPr>
        <w:t xml:space="preserve"> </w:t>
      </w:r>
      <w:r w:rsidR="003D69B8">
        <w:rPr>
          <w:iCs/>
          <w:sz w:val="28"/>
          <w:szCs w:val="28"/>
          <w:shd w:val="clear" w:color="auto" w:fill="FFFFFF"/>
        </w:rPr>
        <w:t>dal</w:t>
      </w:r>
      <w:r w:rsidR="003D69B8" w:rsidRPr="007B209F">
        <w:rPr>
          <w:sz w:val="28"/>
          <w:szCs w:val="28"/>
        </w:rPr>
        <w:t xml:space="preserve">l’antica arte giapponese del </w:t>
      </w:r>
      <w:proofErr w:type="spellStart"/>
      <w:r w:rsidR="003D69B8" w:rsidRPr="007B209F">
        <w:rPr>
          <w:sz w:val="28"/>
          <w:szCs w:val="28"/>
        </w:rPr>
        <w:t>kintsugi</w:t>
      </w:r>
      <w:proofErr w:type="spellEnd"/>
      <w:r w:rsidR="003D69B8" w:rsidRPr="007B209F">
        <w:rPr>
          <w:sz w:val="28"/>
          <w:szCs w:val="28"/>
        </w:rPr>
        <w:t>.</w:t>
      </w:r>
      <w:r w:rsidR="003D69B8" w:rsidRPr="007B209F">
        <w:rPr>
          <w:spacing w:val="-5"/>
          <w:sz w:val="28"/>
          <w:szCs w:val="28"/>
          <w:shd w:val="clear" w:color="auto" w:fill="FFFFFF"/>
        </w:rPr>
        <w:t xml:space="preserve"> La leggenda narra che </w:t>
      </w:r>
      <w:proofErr w:type="spellStart"/>
      <w:r w:rsidR="003D69B8" w:rsidRPr="000907AC">
        <w:rPr>
          <w:rStyle w:val="Enfasigrassetto"/>
          <w:b w:val="0"/>
          <w:spacing w:val="-5"/>
          <w:sz w:val="28"/>
          <w:szCs w:val="28"/>
          <w:bdr w:val="none" w:sz="0" w:space="0" w:color="auto" w:frame="1"/>
          <w:shd w:val="clear" w:color="auto" w:fill="FFFFFF"/>
        </w:rPr>
        <w:t>Ashikaga</w:t>
      </w:r>
      <w:proofErr w:type="spellEnd"/>
      <w:r w:rsidR="003D69B8" w:rsidRPr="000907AC">
        <w:rPr>
          <w:rStyle w:val="Enfasigrassetto"/>
          <w:b w:val="0"/>
          <w:spacing w:val="-5"/>
          <w:sz w:val="28"/>
          <w:szCs w:val="28"/>
          <w:bdr w:val="none" w:sz="0" w:space="0" w:color="auto" w:frame="1"/>
          <w:shd w:val="clear" w:color="auto" w:fill="FFFFFF"/>
        </w:rPr>
        <w:t xml:space="preserve"> </w:t>
      </w:r>
      <w:proofErr w:type="spellStart"/>
      <w:r w:rsidR="003D69B8" w:rsidRPr="000907AC">
        <w:rPr>
          <w:rStyle w:val="Enfasigrassetto"/>
          <w:b w:val="0"/>
          <w:spacing w:val="-5"/>
          <w:sz w:val="28"/>
          <w:szCs w:val="28"/>
          <w:bdr w:val="none" w:sz="0" w:space="0" w:color="auto" w:frame="1"/>
          <w:shd w:val="clear" w:color="auto" w:fill="FFFFFF"/>
        </w:rPr>
        <w:t>Yoshimasa</w:t>
      </w:r>
      <w:proofErr w:type="spellEnd"/>
      <w:r w:rsidR="003D69B8" w:rsidRPr="007B209F">
        <w:rPr>
          <w:spacing w:val="-5"/>
          <w:sz w:val="28"/>
          <w:szCs w:val="28"/>
          <w:shd w:val="clear" w:color="auto" w:fill="FFFFFF"/>
        </w:rPr>
        <w:t xml:space="preserve"> ruppe la sua tazza preferita e</w:t>
      </w:r>
      <w:r w:rsidR="003D69B8">
        <w:rPr>
          <w:spacing w:val="-5"/>
          <w:sz w:val="28"/>
          <w:szCs w:val="28"/>
          <w:shd w:val="clear" w:color="auto" w:fill="FFFFFF"/>
        </w:rPr>
        <w:t>,</w:t>
      </w:r>
      <w:r w:rsidR="003D69B8" w:rsidRPr="007B209F">
        <w:rPr>
          <w:spacing w:val="-5"/>
          <w:sz w:val="28"/>
          <w:szCs w:val="28"/>
          <w:shd w:val="clear" w:color="auto" w:fill="FFFFFF"/>
        </w:rPr>
        <w:t xml:space="preserve"> volendola riparare, la affidò ad alcuni artigiani</w:t>
      </w:r>
      <w:r w:rsidR="003D69B8">
        <w:rPr>
          <w:spacing w:val="-5"/>
          <w:sz w:val="28"/>
          <w:szCs w:val="28"/>
          <w:shd w:val="clear" w:color="auto" w:fill="FFFFFF"/>
        </w:rPr>
        <w:t xml:space="preserve">. </w:t>
      </w:r>
      <w:r w:rsidR="003D69B8" w:rsidRPr="007B209F">
        <w:rPr>
          <w:spacing w:val="-5"/>
          <w:sz w:val="28"/>
          <w:szCs w:val="28"/>
          <w:shd w:val="clear" w:color="auto" w:fill="FFFFFF"/>
        </w:rPr>
        <w:t>Questi rimasero sorpresi dell’attaccamento verso quell</w:t>
      </w:r>
      <w:r w:rsidR="000907AC">
        <w:rPr>
          <w:spacing w:val="-5"/>
          <w:sz w:val="28"/>
          <w:szCs w:val="28"/>
          <w:shd w:val="clear" w:color="auto" w:fill="FFFFFF"/>
        </w:rPr>
        <w:t xml:space="preserve">’oggetto </w:t>
      </w:r>
      <w:r w:rsidR="003D69B8" w:rsidRPr="007B209F">
        <w:rPr>
          <w:spacing w:val="-5"/>
          <w:sz w:val="28"/>
          <w:szCs w:val="28"/>
          <w:shd w:val="clear" w:color="auto" w:fill="FFFFFF"/>
        </w:rPr>
        <w:t>e decisero così di provare a </w:t>
      </w:r>
      <w:r w:rsidR="000907AC">
        <w:rPr>
          <w:rStyle w:val="Enfasigrassetto"/>
          <w:b w:val="0"/>
          <w:spacing w:val="-5"/>
          <w:sz w:val="28"/>
          <w:szCs w:val="28"/>
          <w:bdr w:val="none" w:sz="0" w:space="0" w:color="auto" w:frame="1"/>
          <w:shd w:val="clear" w:color="auto" w:fill="FFFFFF"/>
        </w:rPr>
        <w:t>trasformarlo</w:t>
      </w:r>
      <w:r w:rsidR="003D69B8" w:rsidRPr="007B209F">
        <w:rPr>
          <w:rStyle w:val="Enfasigrassetto"/>
          <w:b w:val="0"/>
          <w:spacing w:val="-5"/>
          <w:sz w:val="28"/>
          <w:szCs w:val="28"/>
          <w:bdr w:val="none" w:sz="0" w:space="0" w:color="auto" w:frame="1"/>
          <w:shd w:val="clear" w:color="auto" w:fill="FFFFFF"/>
        </w:rPr>
        <w:t xml:space="preserve"> in un gioiello</w:t>
      </w:r>
      <w:r w:rsidR="003D69B8">
        <w:rPr>
          <w:spacing w:val="-5"/>
          <w:sz w:val="28"/>
          <w:szCs w:val="28"/>
          <w:shd w:val="clear" w:color="auto" w:fill="FFFFFF"/>
        </w:rPr>
        <w:t xml:space="preserve"> </w:t>
      </w:r>
      <w:r w:rsidR="003D69B8" w:rsidRPr="007B209F">
        <w:rPr>
          <w:spacing w:val="-5"/>
          <w:sz w:val="28"/>
          <w:szCs w:val="28"/>
          <w:shd w:val="clear" w:color="auto" w:fill="FFFFFF"/>
        </w:rPr>
        <w:t>riempiendo le crepe con </w:t>
      </w:r>
      <w:r w:rsidR="003D69B8" w:rsidRPr="007B209F">
        <w:rPr>
          <w:rStyle w:val="Enfasigrassetto"/>
          <w:b w:val="0"/>
          <w:spacing w:val="-5"/>
          <w:sz w:val="28"/>
          <w:szCs w:val="28"/>
          <w:bdr w:val="none" w:sz="0" w:space="0" w:color="auto" w:frame="1"/>
          <w:shd w:val="clear" w:color="auto" w:fill="FFFFFF"/>
        </w:rPr>
        <w:t>resina laccata e polvere d’oro</w:t>
      </w:r>
      <w:r w:rsidR="003D69B8" w:rsidRPr="007B209F">
        <w:rPr>
          <w:spacing w:val="-5"/>
          <w:sz w:val="28"/>
          <w:szCs w:val="28"/>
          <w:shd w:val="clear" w:color="auto" w:fill="FFFFFF"/>
        </w:rPr>
        <w:t xml:space="preserve">. </w:t>
      </w:r>
      <w:r w:rsidR="003D69B8">
        <w:rPr>
          <w:spacing w:val="-5"/>
          <w:sz w:val="28"/>
          <w:szCs w:val="28"/>
          <w:shd w:val="clear" w:color="auto" w:fill="FFFFFF"/>
        </w:rPr>
        <w:t xml:space="preserve">Vale anche per </w:t>
      </w:r>
      <w:r w:rsidR="003D69B8">
        <w:rPr>
          <w:sz w:val="28"/>
          <w:szCs w:val="28"/>
        </w:rPr>
        <w:t>le</w:t>
      </w:r>
      <w:r w:rsidR="00F84809">
        <w:rPr>
          <w:sz w:val="28"/>
          <w:szCs w:val="28"/>
        </w:rPr>
        <w:t xml:space="preserve"> </w:t>
      </w:r>
      <w:r w:rsidR="003D69B8" w:rsidRPr="007B209F">
        <w:rPr>
          <w:sz w:val="28"/>
          <w:szCs w:val="28"/>
        </w:rPr>
        <w:t>relazion</w:t>
      </w:r>
      <w:r w:rsidR="00F84809">
        <w:rPr>
          <w:sz w:val="28"/>
          <w:szCs w:val="28"/>
        </w:rPr>
        <w:t>i</w:t>
      </w:r>
      <w:r w:rsidR="003D69B8">
        <w:rPr>
          <w:sz w:val="28"/>
          <w:szCs w:val="28"/>
        </w:rPr>
        <w:t>: quando</w:t>
      </w:r>
      <w:r w:rsidR="003D69B8" w:rsidRPr="007B209F">
        <w:rPr>
          <w:sz w:val="28"/>
          <w:szCs w:val="28"/>
        </w:rPr>
        <w:t xml:space="preserve"> si romp</w:t>
      </w:r>
      <w:r w:rsidR="003D69B8">
        <w:rPr>
          <w:sz w:val="28"/>
          <w:szCs w:val="28"/>
        </w:rPr>
        <w:t>ono</w:t>
      </w:r>
      <w:r w:rsidR="003D69B8" w:rsidRPr="007B209F">
        <w:rPr>
          <w:sz w:val="28"/>
          <w:szCs w:val="28"/>
        </w:rPr>
        <w:t>, l’altro non va ‘buttato’</w:t>
      </w:r>
      <w:r w:rsidR="003D69B8">
        <w:rPr>
          <w:sz w:val="28"/>
          <w:szCs w:val="28"/>
        </w:rPr>
        <w:t xml:space="preserve"> via</w:t>
      </w:r>
      <w:r w:rsidR="003D69B8" w:rsidRPr="007B209F">
        <w:rPr>
          <w:sz w:val="28"/>
          <w:szCs w:val="28"/>
        </w:rPr>
        <w:t xml:space="preserve">, con rabbia e dispiacere, </w:t>
      </w:r>
      <w:r w:rsidR="003D69B8">
        <w:rPr>
          <w:sz w:val="28"/>
          <w:szCs w:val="28"/>
        </w:rPr>
        <w:t xml:space="preserve">ma </w:t>
      </w:r>
      <w:r w:rsidR="000907AC">
        <w:rPr>
          <w:sz w:val="28"/>
          <w:szCs w:val="28"/>
        </w:rPr>
        <w:t xml:space="preserve">vanno cicatrizzate le ferite attraverso </w:t>
      </w:r>
      <w:r w:rsidR="00AB25D7">
        <w:rPr>
          <w:sz w:val="28"/>
          <w:szCs w:val="28"/>
        </w:rPr>
        <w:t>la preziosità del</w:t>
      </w:r>
      <w:r w:rsidR="0014006D">
        <w:rPr>
          <w:sz w:val="28"/>
          <w:szCs w:val="28"/>
        </w:rPr>
        <w:t xml:space="preserve">l’esperienza del </w:t>
      </w:r>
      <w:r w:rsidR="000907AC">
        <w:rPr>
          <w:sz w:val="28"/>
          <w:szCs w:val="28"/>
        </w:rPr>
        <w:t xml:space="preserve">perdono.  </w:t>
      </w:r>
    </w:p>
    <w:p w14:paraId="50EBB220" w14:textId="3DD74ED8" w:rsidR="002E7611" w:rsidRDefault="000E0823" w:rsidP="0084312D">
      <w:pPr>
        <w:jc w:val="both"/>
        <w:rPr>
          <w:rFonts w:ascii="Times New Roman" w:hAnsi="Times New Roman" w:cs="Times New Roman"/>
          <w:color w:val="000000"/>
          <w:sz w:val="28"/>
          <w:szCs w:val="28"/>
        </w:rPr>
      </w:pPr>
      <w:r>
        <w:rPr>
          <w:rFonts w:ascii="Times New Roman" w:hAnsi="Times New Roman" w:cs="Times New Roman"/>
          <w:sz w:val="28"/>
          <w:szCs w:val="28"/>
        </w:rPr>
        <w:t xml:space="preserve">E’ chiaro che non basta </w:t>
      </w:r>
      <w:r w:rsidR="00E201E8">
        <w:rPr>
          <w:rFonts w:ascii="Times New Roman" w:hAnsi="Times New Roman" w:cs="Times New Roman"/>
          <w:sz w:val="28"/>
          <w:szCs w:val="28"/>
        </w:rPr>
        <w:t xml:space="preserve">riconoscere il bisogno, occorre </w:t>
      </w:r>
      <w:r w:rsidR="00FC6B21">
        <w:rPr>
          <w:rFonts w:ascii="Times New Roman" w:hAnsi="Times New Roman" w:cs="Times New Roman"/>
          <w:sz w:val="28"/>
          <w:szCs w:val="28"/>
        </w:rPr>
        <w:t>d</w:t>
      </w:r>
      <w:r w:rsidR="00E201E8">
        <w:rPr>
          <w:rFonts w:ascii="Times New Roman" w:hAnsi="Times New Roman" w:cs="Times New Roman"/>
          <w:sz w:val="28"/>
          <w:szCs w:val="28"/>
        </w:rPr>
        <w:t xml:space="preserve">are spazio al </w:t>
      </w:r>
      <w:r w:rsidR="00C55D8F" w:rsidRPr="007B209F">
        <w:rPr>
          <w:rFonts w:ascii="Times New Roman" w:hAnsi="Times New Roman" w:cs="Times New Roman"/>
          <w:sz w:val="28"/>
          <w:szCs w:val="28"/>
        </w:rPr>
        <w:t>desiderio.</w:t>
      </w:r>
      <w:r w:rsidR="003D69B8">
        <w:rPr>
          <w:rFonts w:ascii="Times New Roman" w:hAnsi="Times New Roman" w:cs="Times New Roman"/>
          <w:sz w:val="28"/>
          <w:szCs w:val="28"/>
        </w:rPr>
        <w:t xml:space="preserve"> </w:t>
      </w:r>
      <w:r w:rsidR="00F24EA2" w:rsidRPr="003D69B8">
        <w:rPr>
          <w:rFonts w:ascii="Times New Roman" w:hAnsi="Times New Roman" w:cs="Times New Roman"/>
          <w:sz w:val="28"/>
          <w:szCs w:val="28"/>
        </w:rPr>
        <w:t xml:space="preserve">A tal proposito, anche in  riferimento alla proposta di valorizzare </w:t>
      </w:r>
      <w:r w:rsidR="000907AC">
        <w:rPr>
          <w:rFonts w:ascii="Times New Roman" w:hAnsi="Times New Roman" w:cs="Times New Roman"/>
          <w:sz w:val="28"/>
          <w:szCs w:val="28"/>
        </w:rPr>
        <w:t xml:space="preserve">gli </w:t>
      </w:r>
      <w:r w:rsidR="00F24EA2" w:rsidRPr="003D69B8">
        <w:rPr>
          <w:rFonts w:ascii="Times New Roman" w:hAnsi="Times New Roman" w:cs="Times New Roman"/>
          <w:sz w:val="28"/>
          <w:szCs w:val="28"/>
        </w:rPr>
        <w:t>incontri ‘</w:t>
      </w:r>
      <w:r w:rsidR="0014006D">
        <w:rPr>
          <w:rFonts w:ascii="Times New Roman" w:hAnsi="Times New Roman" w:cs="Times New Roman"/>
          <w:sz w:val="28"/>
          <w:szCs w:val="28"/>
        </w:rPr>
        <w:t>in</w:t>
      </w:r>
      <w:r w:rsidR="00F24EA2" w:rsidRPr="003D69B8">
        <w:rPr>
          <w:rFonts w:ascii="Times New Roman" w:hAnsi="Times New Roman" w:cs="Times New Roman"/>
          <w:sz w:val="28"/>
          <w:szCs w:val="28"/>
        </w:rPr>
        <w:t>formali’</w:t>
      </w:r>
      <w:r w:rsidR="00FC6B21" w:rsidRPr="003D69B8">
        <w:rPr>
          <w:rFonts w:ascii="Times New Roman" w:hAnsi="Times New Roman" w:cs="Times New Roman"/>
          <w:sz w:val="28"/>
          <w:szCs w:val="28"/>
        </w:rPr>
        <w:t xml:space="preserve">, </w:t>
      </w:r>
      <w:r w:rsidR="00F24EA2" w:rsidRPr="003D69B8">
        <w:rPr>
          <w:rFonts w:ascii="Times New Roman" w:hAnsi="Times New Roman" w:cs="Times New Roman"/>
          <w:sz w:val="28"/>
          <w:szCs w:val="28"/>
        </w:rPr>
        <w:t xml:space="preserve">sono interessanti </w:t>
      </w:r>
      <w:r w:rsidR="00C55D8F" w:rsidRPr="003D69B8">
        <w:rPr>
          <w:rFonts w:ascii="Times New Roman" w:hAnsi="Times New Roman" w:cs="Times New Roman"/>
          <w:sz w:val="28"/>
          <w:szCs w:val="28"/>
        </w:rPr>
        <w:t xml:space="preserve">le parole di </w:t>
      </w:r>
      <w:r w:rsidR="00B9697A" w:rsidRPr="003D69B8">
        <w:rPr>
          <w:rFonts w:ascii="Times New Roman" w:hAnsi="Times New Roman" w:cs="Times New Roman"/>
          <w:spacing w:val="-5"/>
          <w:sz w:val="28"/>
          <w:szCs w:val="28"/>
        </w:rPr>
        <w:t xml:space="preserve">Papa Francesco nella </w:t>
      </w:r>
      <w:proofErr w:type="spellStart"/>
      <w:r w:rsidR="00B9697A" w:rsidRPr="003D69B8">
        <w:rPr>
          <w:rFonts w:ascii="Times New Roman" w:hAnsi="Times New Roman" w:cs="Times New Roman"/>
          <w:spacing w:val="-5"/>
          <w:sz w:val="28"/>
          <w:szCs w:val="28"/>
        </w:rPr>
        <w:t>Evangelii</w:t>
      </w:r>
      <w:proofErr w:type="spellEnd"/>
      <w:r w:rsidR="00B9697A" w:rsidRPr="003D69B8">
        <w:rPr>
          <w:rFonts w:ascii="Times New Roman" w:hAnsi="Times New Roman" w:cs="Times New Roman"/>
          <w:spacing w:val="-5"/>
          <w:sz w:val="28"/>
          <w:szCs w:val="28"/>
        </w:rPr>
        <w:t xml:space="preserve"> Gaudium</w:t>
      </w:r>
      <w:r w:rsidR="00FC6B21" w:rsidRPr="003D69B8">
        <w:rPr>
          <w:rFonts w:ascii="Times New Roman" w:hAnsi="Times New Roman" w:cs="Times New Roman"/>
          <w:spacing w:val="-5"/>
          <w:sz w:val="28"/>
          <w:szCs w:val="28"/>
        </w:rPr>
        <w:t xml:space="preserve">: </w:t>
      </w:r>
      <w:r w:rsidR="00B9697A" w:rsidRPr="003D69B8">
        <w:rPr>
          <w:rFonts w:ascii="Times New Roman" w:hAnsi="Times New Roman" w:cs="Times New Roman"/>
          <w:spacing w:val="-5"/>
          <w:sz w:val="28"/>
          <w:szCs w:val="28"/>
        </w:rPr>
        <w:t>“</w:t>
      </w:r>
      <w:r w:rsidR="002E7611" w:rsidRPr="003D69B8">
        <w:rPr>
          <w:rFonts w:ascii="Times New Roman" w:hAnsi="Times New Roman" w:cs="Times New Roman"/>
          <w:i/>
          <w:color w:val="000000"/>
          <w:sz w:val="28"/>
          <w:szCs w:val="28"/>
        </w:rPr>
        <w:t>Oggi, quando le reti e gli strumenti della comunicazione umana hanno raggiunto sviluppi inauditi, sentiamo la sfida di scoprire e trasmettere la “mistica” di vivere insieme, di mescolarci, di incontrarci, di prenderci in braccio, di appoggiarci, di partecipare a questa marea un po’ caotica che può trasformarsi in una vera esperienza di fraternità, in una carovana solidale, in un santo pellegrinaggio</w:t>
      </w:r>
      <w:r w:rsidR="00E40168" w:rsidRPr="003D69B8">
        <w:rPr>
          <w:rFonts w:ascii="Times New Roman" w:hAnsi="Times New Roman" w:cs="Times New Roman"/>
          <w:i/>
          <w:color w:val="000000"/>
          <w:sz w:val="28"/>
          <w:szCs w:val="28"/>
        </w:rPr>
        <w:t>…</w:t>
      </w:r>
      <w:r w:rsidR="0014006D">
        <w:rPr>
          <w:rFonts w:ascii="Times New Roman" w:hAnsi="Times New Roman" w:cs="Times New Roman"/>
          <w:i/>
          <w:color w:val="000000"/>
          <w:sz w:val="28"/>
          <w:szCs w:val="28"/>
        </w:rPr>
        <w:t xml:space="preserve"> </w:t>
      </w:r>
      <w:r w:rsidR="002E7611" w:rsidRPr="003D69B8">
        <w:rPr>
          <w:rFonts w:ascii="Times New Roman" w:hAnsi="Times New Roman" w:cs="Times New Roman"/>
          <w:i/>
          <w:color w:val="000000"/>
          <w:sz w:val="28"/>
          <w:szCs w:val="28"/>
        </w:rPr>
        <w:t xml:space="preserve">Se potessimo seguire questa strada, sarebbe una cosa tanto buona, tanto risanatrice, tanto liberatrice, tanto generatrice di speranza! Uscire da </w:t>
      </w:r>
      <w:proofErr w:type="gramStart"/>
      <w:r w:rsidR="002E7611" w:rsidRPr="003D69B8">
        <w:rPr>
          <w:rFonts w:ascii="Times New Roman" w:hAnsi="Times New Roman" w:cs="Times New Roman"/>
          <w:i/>
          <w:color w:val="000000"/>
          <w:sz w:val="28"/>
          <w:szCs w:val="28"/>
        </w:rPr>
        <w:t>se</w:t>
      </w:r>
      <w:proofErr w:type="gramEnd"/>
      <w:r w:rsidR="002E7611" w:rsidRPr="003D69B8">
        <w:rPr>
          <w:rFonts w:ascii="Times New Roman" w:hAnsi="Times New Roman" w:cs="Times New Roman"/>
          <w:i/>
          <w:color w:val="000000"/>
          <w:sz w:val="28"/>
          <w:szCs w:val="28"/>
        </w:rPr>
        <w:t xml:space="preserve"> stessi per unirsi agli altri fa bene</w:t>
      </w:r>
      <w:r w:rsidR="00B9697A" w:rsidRPr="003D69B8">
        <w:rPr>
          <w:rFonts w:ascii="Times New Roman" w:hAnsi="Times New Roman" w:cs="Times New Roman"/>
          <w:color w:val="000000"/>
          <w:sz w:val="28"/>
          <w:szCs w:val="28"/>
        </w:rPr>
        <w:t xml:space="preserve"> (EG </w:t>
      </w:r>
      <w:r w:rsidR="001357BF" w:rsidRPr="003D69B8">
        <w:rPr>
          <w:rFonts w:ascii="Times New Roman" w:hAnsi="Times New Roman" w:cs="Times New Roman"/>
          <w:color w:val="000000"/>
          <w:sz w:val="28"/>
          <w:szCs w:val="28"/>
        </w:rPr>
        <w:t>87)</w:t>
      </w:r>
    </w:p>
    <w:p w14:paraId="07F89967" w14:textId="6721AB3B" w:rsidR="00D8486D" w:rsidRDefault="00D8486D" w:rsidP="0084312D">
      <w:pPr>
        <w:jc w:val="both"/>
        <w:rPr>
          <w:rFonts w:ascii="Times New Roman" w:hAnsi="Times New Roman" w:cs="Times New Roman"/>
          <w:sz w:val="28"/>
          <w:szCs w:val="28"/>
        </w:rPr>
      </w:pPr>
    </w:p>
    <w:p w14:paraId="11B2D3B9" w14:textId="77777777" w:rsidR="00D8486D" w:rsidRPr="0084312D" w:rsidRDefault="00D8486D" w:rsidP="0084312D">
      <w:pPr>
        <w:jc w:val="both"/>
        <w:rPr>
          <w:rFonts w:ascii="Times New Roman" w:hAnsi="Times New Roman" w:cs="Times New Roman"/>
          <w:sz w:val="28"/>
          <w:szCs w:val="28"/>
        </w:rPr>
      </w:pPr>
    </w:p>
    <w:p w14:paraId="7D1D62CB" w14:textId="51DEC8CE" w:rsidR="00C55D8F" w:rsidRDefault="00C55D8F" w:rsidP="007B209F">
      <w:pPr>
        <w:pStyle w:val="NormaleWeb"/>
        <w:numPr>
          <w:ilvl w:val="0"/>
          <w:numId w:val="14"/>
        </w:numPr>
        <w:shd w:val="clear" w:color="auto" w:fill="FFFFFF"/>
        <w:spacing w:before="0" w:beforeAutospacing="0" w:after="0" w:afterAutospacing="0" w:line="276" w:lineRule="auto"/>
        <w:jc w:val="both"/>
        <w:textAlignment w:val="baseline"/>
        <w:rPr>
          <w:b/>
          <w:iCs/>
          <w:color w:val="FF0000"/>
          <w:sz w:val="28"/>
          <w:szCs w:val="28"/>
          <w:shd w:val="clear" w:color="auto" w:fill="FFFFFF"/>
        </w:rPr>
      </w:pPr>
      <w:r w:rsidRPr="007B209F">
        <w:rPr>
          <w:b/>
          <w:iCs/>
          <w:color w:val="FF0000"/>
          <w:sz w:val="28"/>
          <w:szCs w:val="28"/>
          <w:shd w:val="clear" w:color="auto" w:fill="FFFFFF"/>
        </w:rPr>
        <w:t>COME RISVEGLIARE IL DESIDERIO?</w:t>
      </w:r>
    </w:p>
    <w:p w14:paraId="6ACA664B" w14:textId="77777777" w:rsidR="00D8486D" w:rsidRDefault="00D8486D" w:rsidP="00D8486D">
      <w:pPr>
        <w:pStyle w:val="NormaleWeb"/>
        <w:shd w:val="clear" w:color="auto" w:fill="FFFFFF"/>
        <w:spacing w:before="0" w:beforeAutospacing="0" w:after="0" w:afterAutospacing="0" w:line="276" w:lineRule="auto"/>
        <w:ind w:left="720"/>
        <w:jc w:val="both"/>
        <w:textAlignment w:val="baseline"/>
        <w:rPr>
          <w:b/>
          <w:iCs/>
          <w:color w:val="FF0000"/>
          <w:sz w:val="28"/>
          <w:szCs w:val="28"/>
          <w:shd w:val="clear" w:color="auto" w:fill="FFFFFF"/>
        </w:rPr>
      </w:pPr>
    </w:p>
    <w:p w14:paraId="6B63F889" w14:textId="14711928" w:rsidR="003E5036" w:rsidRPr="00D8486D" w:rsidRDefault="003E5036" w:rsidP="001410CD">
      <w:pPr>
        <w:pStyle w:val="NormaleWeb"/>
        <w:shd w:val="clear" w:color="auto" w:fill="FFFFFF"/>
        <w:spacing w:before="0" w:beforeAutospacing="0" w:after="0" w:afterAutospacing="0" w:line="276" w:lineRule="auto"/>
        <w:jc w:val="both"/>
        <w:textAlignment w:val="baseline"/>
        <w:rPr>
          <w:i/>
          <w:color w:val="000000"/>
          <w:sz w:val="28"/>
          <w:szCs w:val="28"/>
        </w:rPr>
      </w:pPr>
      <w:r>
        <w:rPr>
          <w:iCs/>
          <w:sz w:val="28"/>
          <w:szCs w:val="28"/>
          <w:shd w:val="clear" w:color="auto" w:fill="FFFFFF"/>
        </w:rPr>
        <w:t xml:space="preserve">Uno strumento che può aiutare la comunità </w:t>
      </w:r>
      <w:r w:rsidR="009A3CF5">
        <w:rPr>
          <w:iCs/>
          <w:sz w:val="28"/>
          <w:szCs w:val="28"/>
          <w:shd w:val="clear" w:color="auto" w:fill="FFFFFF"/>
        </w:rPr>
        <w:t xml:space="preserve">cristiana </w:t>
      </w:r>
      <w:r>
        <w:rPr>
          <w:iCs/>
          <w:sz w:val="28"/>
          <w:szCs w:val="28"/>
          <w:shd w:val="clear" w:color="auto" w:fill="FFFFFF"/>
        </w:rPr>
        <w:t>a vivere la riconciliazione può essere quello suggerito da S</w:t>
      </w:r>
      <w:r w:rsidR="0014006D">
        <w:rPr>
          <w:iCs/>
          <w:sz w:val="28"/>
          <w:szCs w:val="28"/>
          <w:shd w:val="clear" w:color="auto" w:fill="FFFFFF"/>
        </w:rPr>
        <w:t>an</w:t>
      </w:r>
      <w:r>
        <w:rPr>
          <w:iCs/>
          <w:sz w:val="28"/>
          <w:szCs w:val="28"/>
          <w:shd w:val="clear" w:color="auto" w:fill="FFFFFF"/>
        </w:rPr>
        <w:t xml:space="preserve"> Giovanni Paolo II nel giubileo del 2000 per la </w:t>
      </w:r>
      <w:r w:rsidR="0099132D">
        <w:rPr>
          <w:iCs/>
          <w:sz w:val="28"/>
          <w:szCs w:val="28"/>
          <w:shd w:val="clear" w:color="auto" w:fill="FFFFFF"/>
        </w:rPr>
        <w:t>“</w:t>
      </w:r>
      <w:r>
        <w:rPr>
          <w:iCs/>
          <w:sz w:val="28"/>
          <w:szCs w:val="28"/>
          <w:shd w:val="clear" w:color="auto" w:fill="FFFFFF"/>
        </w:rPr>
        <w:t>giornata del</w:t>
      </w:r>
      <w:r w:rsidR="0099132D">
        <w:rPr>
          <w:iCs/>
          <w:sz w:val="28"/>
          <w:szCs w:val="28"/>
          <w:shd w:val="clear" w:color="auto" w:fill="FFFFFF"/>
        </w:rPr>
        <w:t xml:space="preserve"> </w:t>
      </w:r>
      <w:r>
        <w:rPr>
          <w:iCs/>
          <w:sz w:val="28"/>
          <w:szCs w:val="28"/>
          <w:shd w:val="clear" w:color="auto" w:fill="FFFFFF"/>
        </w:rPr>
        <w:t>perdono</w:t>
      </w:r>
      <w:r w:rsidR="0099132D">
        <w:rPr>
          <w:iCs/>
          <w:sz w:val="28"/>
          <w:szCs w:val="28"/>
          <w:shd w:val="clear" w:color="auto" w:fill="FFFFFF"/>
        </w:rPr>
        <w:t>”</w:t>
      </w:r>
      <w:r>
        <w:rPr>
          <w:iCs/>
          <w:sz w:val="28"/>
          <w:szCs w:val="28"/>
          <w:shd w:val="clear" w:color="auto" w:fill="FFFFFF"/>
        </w:rPr>
        <w:t xml:space="preserve">: </w:t>
      </w:r>
      <w:r w:rsidR="009A3CF5">
        <w:rPr>
          <w:i/>
          <w:color w:val="000000"/>
          <w:sz w:val="28"/>
          <w:szCs w:val="28"/>
        </w:rPr>
        <w:t>“</w:t>
      </w:r>
      <w:r w:rsidR="00EF0C8B" w:rsidRPr="003E5036">
        <w:rPr>
          <w:i/>
          <w:color w:val="000000"/>
          <w:sz w:val="28"/>
          <w:szCs w:val="28"/>
        </w:rPr>
        <w:t>Dinanzi a Cristo che, per amore, si è addossato le nostre iniquità, siamo tutti invitati ad un profondo esame di coscienza. Uno degli elementi caratteristici del Grande Giubileo sta in ciò che ho qualificato come "purificazione della memoria" (Bolla </w:t>
      </w:r>
      <w:proofErr w:type="spellStart"/>
      <w:r w:rsidR="00BA6A27" w:rsidRPr="003E5036">
        <w:rPr>
          <w:i/>
          <w:iCs/>
          <w:color w:val="663300"/>
          <w:sz w:val="28"/>
          <w:szCs w:val="28"/>
          <w:u w:val="single"/>
        </w:rPr>
        <w:fldChar w:fldCharType="begin"/>
      </w:r>
      <w:r w:rsidR="00BA6A27" w:rsidRPr="003E5036">
        <w:rPr>
          <w:i/>
          <w:iCs/>
          <w:color w:val="663300"/>
          <w:sz w:val="28"/>
          <w:szCs w:val="28"/>
          <w:u w:val="single"/>
        </w:rPr>
        <w:instrText xml:space="preserve"> HYPERLINK "http://www.vatican.va/jubilee_2000/docs/documents/hf_jp-ii_doc_30111998_bolla-jubilee_it.html" </w:instrText>
      </w:r>
      <w:r w:rsidR="00BA6A27" w:rsidRPr="003E5036">
        <w:rPr>
          <w:i/>
          <w:iCs/>
          <w:color w:val="663300"/>
          <w:sz w:val="28"/>
          <w:szCs w:val="28"/>
          <w:u w:val="single"/>
        </w:rPr>
        <w:fldChar w:fldCharType="separate"/>
      </w:r>
      <w:r w:rsidR="00EF0C8B" w:rsidRPr="003E5036">
        <w:rPr>
          <w:i/>
          <w:iCs/>
          <w:color w:val="663300"/>
          <w:sz w:val="28"/>
          <w:szCs w:val="28"/>
          <w:u w:val="single"/>
        </w:rPr>
        <w:t>Incarnationis</w:t>
      </w:r>
      <w:proofErr w:type="spellEnd"/>
      <w:r w:rsidR="00EF0C8B" w:rsidRPr="003E5036">
        <w:rPr>
          <w:i/>
          <w:iCs/>
          <w:color w:val="663300"/>
          <w:sz w:val="28"/>
          <w:szCs w:val="28"/>
          <w:u w:val="single"/>
        </w:rPr>
        <w:t xml:space="preserve"> </w:t>
      </w:r>
      <w:proofErr w:type="spellStart"/>
      <w:r w:rsidR="00EF0C8B" w:rsidRPr="003E5036">
        <w:rPr>
          <w:i/>
          <w:iCs/>
          <w:color w:val="663300"/>
          <w:sz w:val="28"/>
          <w:szCs w:val="28"/>
          <w:u w:val="single"/>
        </w:rPr>
        <w:t>mysterium</w:t>
      </w:r>
      <w:proofErr w:type="spellEnd"/>
      <w:r w:rsidR="00BA6A27" w:rsidRPr="003E5036">
        <w:rPr>
          <w:i/>
          <w:iCs/>
          <w:color w:val="663300"/>
          <w:sz w:val="28"/>
          <w:szCs w:val="28"/>
          <w:u w:val="single"/>
        </w:rPr>
        <w:fldChar w:fldCharType="end"/>
      </w:r>
      <w:r w:rsidR="00EF0C8B" w:rsidRPr="003E5036">
        <w:rPr>
          <w:i/>
          <w:color w:val="000000"/>
          <w:sz w:val="28"/>
          <w:szCs w:val="28"/>
        </w:rPr>
        <w:t>, 11)</w:t>
      </w:r>
      <w:r>
        <w:rPr>
          <w:i/>
          <w:color w:val="000000"/>
          <w:sz w:val="28"/>
          <w:szCs w:val="28"/>
        </w:rPr>
        <w:t>…</w:t>
      </w:r>
      <w:r w:rsidR="00EF0C8B" w:rsidRPr="003E5036">
        <w:rPr>
          <w:i/>
          <w:color w:val="000000"/>
          <w:sz w:val="28"/>
          <w:szCs w:val="28"/>
        </w:rPr>
        <w:t>La Chiesa di oggi e di sempre si sente impegnata a purificare la memoria di quelle tristi vicende da ogni sentimento di rancore o di rivalsa</w:t>
      </w:r>
      <w:r>
        <w:rPr>
          <w:i/>
          <w:color w:val="000000"/>
          <w:sz w:val="28"/>
          <w:szCs w:val="28"/>
        </w:rPr>
        <w:t xml:space="preserve">” ( </w:t>
      </w:r>
      <w:r w:rsidR="00543E25">
        <w:rPr>
          <w:i/>
          <w:color w:val="000000"/>
          <w:sz w:val="28"/>
          <w:szCs w:val="28"/>
        </w:rPr>
        <w:t>Omelia 12 marzo 2000)</w:t>
      </w:r>
    </w:p>
    <w:p w14:paraId="4D8FDCCF" w14:textId="73342E26" w:rsidR="00AB25D7" w:rsidRDefault="001410CD" w:rsidP="00252686">
      <w:pPr>
        <w:pStyle w:val="NormaleWeb"/>
        <w:spacing w:line="276" w:lineRule="auto"/>
        <w:ind w:right="150"/>
        <w:jc w:val="both"/>
        <w:rPr>
          <w:sz w:val="28"/>
          <w:szCs w:val="28"/>
        </w:rPr>
      </w:pPr>
      <w:bookmarkStart w:id="1" w:name="COM"/>
      <w:r>
        <w:rPr>
          <w:sz w:val="28"/>
          <w:szCs w:val="28"/>
        </w:rPr>
        <w:t xml:space="preserve">Nel documento redatto dalla </w:t>
      </w:r>
      <w:r w:rsidRPr="001410CD">
        <w:rPr>
          <w:sz w:val="28"/>
          <w:szCs w:val="28"/>
        </w:rPr>
        <w:t>com</w:t>
      </w:r>
      <w:bookmarkEnd w:id="1"/>
      <w:r w:rsidRPr="001410CD">
        <w:rPr>
          <w:sz w:val="28"/>
          <w:szCs w:val="28"/>
        </w:rPr>
        <w:t>missione teologica internazionale</w:t>
      </w:r>
      <w:r>
        <w:rPr>
          <w:sz w:val="28"/>
          <w:szCs w:val="28"/>
        </w:rPr>
        <w:t xml:space="preserve"> “</w:t>
      </w:r>
      <w:r w:rsidRPr="0099132D">
        <w:rPr>
          <w:bCs/>
          <w:i/>
          <w:iCs/>
          <w:sz w:val="28"/>
          <w:szCs w:val="28"/>
        </w:rPr>
        <w:t>Memoria e riconciliazione: la chiesa e le colpe del passato”</w:t>
      </w:r>
      <w:r>
        <w:rPr>
          <w:b/>
          <w:bCs/>
          <w:i/>
          <w:iCs/>
          <w:sz w:val="28"/>
          <w:szCs w:val="28"/>
        </w:rPr>
        <w:t xml:space="preserve"> </w:t>
      </w:r>
      <w:r>
        <w:rPr>
          <w:bCs/>
          <w:iCs/>
          <w:sz w:val="28"/>
          <w:szCs w:val="28"/>
        </w:rPr>
        <w:t xml:space="preserve">ad un certo punto si indicano le finalità pastorali </w:t>
      </w:r>
      <w:r w:rsidR="009D740D">
        <w:rPr>
          <w:bCs/>
          <w:iCs/>
          <w:sz w:val="28"/>
          <w:szCs w:val="28"/>
        </w:rPr>
        <w:t>di questo inginocchiarsi dinnanzi a Dio ed implorare il perdono per i peccati passati e presenti dei figli della Chiesa:  “</w:t>
      </w:r>
      <w:r w:rsidR="009D740D" w:rsidRPr="009D740D">
        <w:rPr>
          <w:i/>
          <w:sz w:val="28"/>
          <w:szCs w:val="28"/>
        </w:rPr>
        <w:t>I</w:t>
      </w:r>
      <w:r w:rsidRPr="009D740D">
        <w:rPr>
          <w:i/>
          <w:sz w:val="28"/>
          <w:szCs w:val="28"/>
        </w:rPr>
        <w:t>n primo luogo questi atti tendono alla </w:t>
      </w:r>
      <w:r w:rsidRPr="009D740D">
        <w:rPr>
          <w:i/>
          <w:iCs/>
          <w:sz w:val="28"/>
          <w:szCs w:val="28"/>
        </w:rPr>
        <w:t>purificazione della memoria</w:t>
      </w:r>
      <w:r w:rsidRPr="009D740D">
        <w:rPr>
          <w:i/>
          <w:sz w:val="28"/>
          <w:szCs w:val="28"/>
        </w:rPr>
        <w:t>, che - come s'è detto - è il processo di rinnovata valutazione del passato</w:t>
      </w:r>
      <w:r w:rsidR="009D740D" w:rsidRPr="009D740D">
        <w:rPr>
          <w:i/>
          <w:sz w:val="28"/>
          <w:szCs w:val="28"/>
        </w:rPr>
        <w:t>…</w:t>
      </w:r>
      <w:r w:rsidRPr="009D740D">
        <w:rPr>
          <w:i/>
          <w:sz w:val="28"/>
          <w:szCs w:val="28"/>
        </w:rPr>
        <w:t>se maturata nel dialogo e nella paziente ricerca della reciprocità con chi potesse sentirsi offeso da eventi o parole del passato, la rimozione dalla memoria personale e collettiva di ogni causa di possibile risentimento per il male subito e di ogni influsso negativo di quello fatto può contribuire a far crescere la comunità ecclesiale nella santità, attraverso la via della riconciliazione e della pace nell'obbedienza alla Verità</w:t>
      </w:r>
      <w:r w:rsidR="009D740D">
        <w:rPr>
          <w:sz w:val="28"/>
          <w:szCs w:val="28"/>
        </w:rPr>
        <w:t>”</w:t>
      </w:r>
      <w:r w:rsidRPr="001410CD">
        <w:rPr>
          <w:sz w:val="28"/>
          <w:szCs w:val="28"/>
        </w:rPr>
        <w:t xml:space="preserve">. </w:t>
      </w:r>
    </w:p>
    <w:p w14:paraId="67E2B0EA" w14:textId="132B9103" w:rsidR="00252686" w:rsidRPr="0014006D" w:rsidRDefault="0014006D" w:rsidP="00252686">
      <w:pPr>
        <w:pStyle w:val="NormaleWeb"/>
        <w:shd w:val="clear" w:color="auto" w:fill="FFFFFF"/>
        <w:spacing w:before="0" w:beforeAutospacing="0" w:after="0" w:afterAutospacing="0" w:line="276" w:lineRule="auto"/>
        <w:jc w:val="both"/>
        <w:textAlignment w:val="baseline"/>
        <w:rPr>
          <w:sz w:val="28"/>
          <w:szCs w:val="28"/>
        </w:rPr>
      </w:pPr>
      <w:r w:rsidRPr="0014006D">
        <w:rPr>
          <w:sz w:val="28"/>
          <w:szCs w:val="28"/>
        </w:rPr>
        <w:t>A tal proposito s</w:t>
      </w:r>
      <w:r w:rsidR="00252686" w:rsidRPr="0014006D">
        <w:rPr>
          <w:sz w:val="28"/>
          <w:szCs w:val="28"/>
        </w:rPr>
        <w:t>i potrebbero incentivare momenti di</w:t>
      </w:r>
      <w:r w:rsidRPr="0014006D">
        <w:rPr>
          <w:sz w:val="28"/>
          <w:szCs w:val="28"/>
        </w:rPr>
        <w:t xml:space="preserve"> preghiera e di</w:t>
      </w:r>
      <w:r w:rsidR="00252686" w:rsidRPr="0014006D">
        <w:rPr>
          <w:sz w:val="28"/>
          <w:szCs w:val="28"/>
        </w:rPr>
        <w:t xml:space="preserve"> riflession</w:t>
      </w:r>
      <w:r w:rsidRPr="0014006D">
        <w:rPr>
          <w:sz w:val="28"/>
          <w:szCs w:val="28"/>
        </w:rPr>
        <w:t>e</w:t>
      </w:r>
      <w:r w:rsidR="00252686" w:rsidRPr="0014006D">
        <w:rPr>
          <w:sz w:val="28"/>
          <w:szCs w:val="28"/>
        </w:rPr>
        <w:t xml:space="preserve"> nella comunità cristiana in quanto la condivisione dell’esperienza di ciascuno, il confronto, la rielaborazione, aiutano a purificare la memoria di un passato</w:t>
      </w:r>
      <w:r w:rsidRPr="0014006D">
        <w:rPr>
          <w:sz w:val="28"/>
          <w:szCs w:val="28"/>
        </w:rPr>
        <w:t>,</w:t>
      </w:r>
      <w:r w:rsidR="00252686" w:rsidRPr="0014006D">
        <w:rPr>
          <w:sz w:val="28"/>
          <w:szCs w:val="28"/>
        </w:rPr>
        <w:t xml:space="preserve"> che ci ha ferito</w:t>
      </w:r>
      <w:r w:rsidRPr="0014006D">
        <w:rPr>
          <w:sz w:val="28"/>
          <w:szCs w:val="28"/>
        </w:rPr>
        <w:t>,</w:t>
      </w:r>
      <w:r w:rsidR="00252686" w:rsidRPr="0014006D">
        <w:rPr>
          <w:sz w:val="28"/>
          <w:szCs w:val="28"/>
        </w:rPr>
        <w:t xml:space="preserve"> nella misura in cui apriamo il nostro cuore. Altrettanto util</w:t>
      </w:r>
      <w:r w:rsidRPr="0014006D">
        <w:rPr>
          <w:sz w:val="28"/>
          <w:szCs w:val="28"/>
        </w:rPr>
        <w:t>e</w:t>
      </w:r>
      <w:r w:rsidR="00252686" w:rsidRPr="0014006D">
        <w:rPr>
          <w:sz w:val="28"/>
          <w:szCs w:val="28"/>
        </w:rPr>
        <w:t xml:space="preserve"> sarà vivere, soprattutto nei tempi di Avvento e Quaresima, così come negli incontri </w:t>
      </w:r>
      <w:r w:rsidRPr="0014006D">
        <w:rPr>
          <w:sz w:val="28"/>
          <w:szCs w:val="28"/>
        </w:rPr>
        <w:t>de</w:t>
      </w:r>
      <w:r w:rsidR="00252686" w:rsidRPr="0014006D">
        <w:rPr>
          <w:sz w:val="28"/>
          <w:szCs w:val="28"/>
        </w:rPr>
        <w:t>l clero, la celebrazione di “giornate del perdono” (</w:t>
      </w:r>
      <w:proofErr w:type="spellStart"/>
      <w:r w:rsidR="00252686" w:rsidRPr="0014006D">
        <w:rPr>
          <w:sz w:val="28"/>
          <w:szCs w:val="28"/>
        </w:rPr>
        <w:t>Cfr</w:t>
      </w:r>
      <w:proofErr w:type="spellEnd"/>
      <w:r w:rsidR="00252686" w:rsidRPr="0014006D">
        <w:rPr>
          <w:sz w:val="28"/>
          <w:szCs w:val="28"/>
        </w:rPr>
        <w:t xml:space="preserve"> </w:t>
      </w:r>
      <w:r w:rsidRPr="0014006D">
        <w:rPr>
          <w:sz w:val="28"/>
          <w:szCs w:val="28"/>
        </w:rPr>
        <w:t>A</w:t>
      </w:r>
      <w:r w:rsidR="00252686" w:rsidRPr="0014006D">
        <w:rPr>
          <w:sz w:val="28"/>
          <w:szCs w:val="28"/>
        </w:rPr>
        <w:t>ppendice 1)</w:t>
      </w:r>
    </w:p>
    <w:p w14:paraId="2316D8E7" w14:textId="77777777" w:rsidR="00AB25D7" w:rsidRDefault="00AB25D7" w:rsidP="009D740D">
      <w:pPr>
        <w:pStyle w:val="NormaleWeb"/>
        <w:shd w:val="clear" w:color="auto" w:fill="FFFFFF"/>
        <w:spacing w:before="0" w:beforeAutospacing="0" w:after="0" w:afterAutospacing="0" w:line="276" w:lineRule="auto"/>
        <w:jc w:val="both"/>
        <w:textAlignment w:val="baseline"/>
        <w:rPr>
          <w:sz w:val="28"/>
          <w:szCs w:val="28"/>
        </w:rPr>
      </w:pPr>
    </w:p>
    <w:p w14:paraId="3E8BD861" w14:textId="720DA85E" w:rsidR="00AB25D7" w:rsidRDefault="00AB25D7" w:rsidP="009D740D">
      <w:pPr>
        <w:pStyle w:val="NormaleWeb"/>
        <w:shd w:val="clear" w:color="auto" w:fill="FFFFFF"/>
        <w:spacing w:before="0" w:beforeAutospacing="0" w:after="0" w:afterAutospacing="0" w:line="276" w:lineRule="auto"/>
        <w:jc w:val="both"/>
        <w:textAlignment w:val="baseline"/>
        <w:rPr>
          <w:sz w:val="28"/>
          <w:szCs w:val="28"/>
        </w:rPr>
      </w:pPr>
    </w:p>
    <w:p w14:paraId="11011B0F" w14:textId="7277C5AB" w:rsidR="00A465F4" w:rsidRDefault="00A465F4" w:rsidP="009D740D">
      <w:pPr>
        <w:pStyle w:val="NormaleWeb"/>
        <w:shd w:val="clear" w:color="auto" w:fill="FFFFFF"/>
        <w:spacing w:before="0" w:beforeAutospacing="0" w:after="0" w:afterAutospacing="0" w:line="276" w:lineRule="auto"/>
        <w:jc w:val="both"/>
        <w:textAlignment w:val="baseline"/>
        <w:rPr>
          <w:sz w:val="28"/>
          <w:szCs w:val="28"/>
        </w:rPr>
      </w:pPr>
    </w:p>
    <w:p w14:paraId="77E72C4D" w14:textId="7A9B777C" w:rsidR="00A465F4" w:rsidRDefault="00A465F4" w:rsidP="009D740D">
      <w:pPr>
        <w:pStyle w:val="NormaleWeb"/>
        <w:shd w:val="clear" w:color="auto" w:fill="FFFFFF"/>
        <w:spacing w:before="0" w:beforeAutospacing="0" w:after="0" w:afterAutospacing="0" w:line="276" w:lineRule="auto"/>
        <w:jc w:val="both"/>
        <w:textAlignment w:val="baseline"/>
        <w:rPr>
          <w:sz w:val="28"/>
          <w:szCs w:val="28"/>
        </w:rPr>
      </w:pPr>
    </w:p>
    <w:p w14:paraId="3943D771" w14:textId="7AACEC94" w:rsidR="00A465F4" w:rsidRDefault="00A465F4" w:rsidP="009D740D">
      <w:pPr>
        <w:pStyle w:val="NormaleWeb"/>
        <w:shd w:val="clear" w:color="auto" w:fill="FFFFFF"/>
        <w:spacing w:before="0" w:beforeAutospacing="0" w:after="0" w:afterAutospacing="0" w:line="276" w:lineRule="auto"/>
        <w:jc w:val="both"/>
        <w:textAlignment w:val="baseline"/>
        <w:rPr>
          <w:sz w:val="28"/>
          <w:szCs w:val="28"/>
        </w:rPr>
      </w:pPr>
    </w:p>
    <w:p w14:paraId="56FCE47F" w14:textId="3ED6CA5B" w:rsidR="00A465F4" w:rsidRDefault="00A465F4" w:rsidP="009D740D">
      <w:pPr>
        <w:pStyle w:val="NormaleWeb"/>
        <w:shd w:val="clear" w:color="auto" w:fill="FFFFFF"/>
        <w:spacing w:before="0" w:beforeAutospacing="0" w:after="0" w:afterAutospacing="0" w:line="276" w:lineRule="auto"/>
        <w:jc w:val="both"/>
        <w:textAlignment w:val="baseline"/>
        <w:rPr>
          <w:sz w:val="28"/>
          <w:szCs w:val="28"/>
        </w:rPr>
      </w:pPr>
    </w:p>
    <w:p w14:paraId="548B5604" w14:textId="23D4D53E" w:rsidR="00A465F4" w:rsidRDefault="00A465F4" w:rsidP="009D740D">
      <w:pPr>
        <w:pStyle w:val="NormaleWeb"/>
        <w:shd w:val="clear" w:color="auto" w:fill="FFFFFF"/>
        <w:spacing w:before="0" w:beforeAutospacing="0" w:after="0" w:afterAutospacing="0" w:line="276" w:lineRule="auto"/>
        <w:jc w:val="both"/>
        <w:textAlignment w:val="baseline"/>
        <w:rPr>
          <w:sz w:val="28"/>
          <w:szCs w:val="28"/>
        </w:rPr>
      </w:pPr>
    </w:p>
    <w:p w14:paraId="37057C4C" w14:textId="77777777" w:rsidR="00D8486D" w:rsidRDefault="00D8486D" w:rsidP="009D740D">
      <w:pPr>
        <w:pStyle w:val="NormaleWeb"/>
        <w:shd w:val="clear" w:color="auto" w:fill="FFFFFF"/>
        <w:spacing w:before="0" w:beforeAutospacing="0" w:after="0" w:afterAutospacing="0" w:line="276" w:lineRule="auto"/>
        <w:jc w:val="both"/>
        <w:textAlignment w:val="baseline"/>
        <w:rPr>
          <w:sz w:val="28"/>
          <w:szCs w:val="28"/>
        </w:rPr>
      </w:pPr>
    </w:p>
    <w:p w14:paraId="429857F4" w14:textId="77777777" w:rsidR="00C55D8F" w:rsidRDefault="007C7E20" w:rsidP="00E91C89">
      <w:pPr>
        <w:pStyle w:val="Paragrafoelenco"/>
        <w:numPr>
          <w:ilvl w:val="0"/>
          <w:numId w:val="15"/>
        </w:numPr>
        <w:spacing w:line="276" w:lineRule="auto"/>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lastRenderedPageBreak/>
        <w:t xml:space="preserve">ATTACCARE </w:t>
      </w:r>
      <w:r w:rsidR="00C55D8F" w:rsidRPr="007B209F">
        <w:rPr>
          <w:rFonts w:ascii="Times New Roman" w:hAnsi="Times New Roman" w:cs="Times New Roman"/>
          <w:b/>
          <w:sz w:val="28"/>
          <w:szCs w:val="28"/>
          <w:shd w:val="clear" w:color="auto" w:fill="FFFFFF"/>
        </w:rPr>
        <w:t>L’ORECCHIO ALLA PAROLA</w:t>
      </w:r>
    </w:p>
    <w:p w14:paraId="6973021B" w14:textId="1AD9C8BC" w:rsidR="007B209F" w:rsidRPr="0014006D" w:rsidRDefault="00A62920" w:rsidP="003D28F0">
      <w:pPr>
        <w:pStyle w:val="NormaleWeb"/>
        <w:shd w:val="clear" w:color="auto" w:fill="FFFFFF"/>
        <w:jc w:val="both"/>
        <w:rPr>
          <w:i/>
          <w:iCs/>
          <w:color w:val="002060"/>
          <w:sz w:val="28"/>
          <w:szCs w:val="28"/>
        </w:rPr>
      </w:pPr>
      <w:r w:rsidRPr="00AB25D7">
        <w:rPr>
          <w:b/>
          <w:i/>
          <w:color w:val="002060"/>
          <w:sz w:val="28"/>
          <w:szCs w:val="28"/>
          <w:shd w:val="clear" w:color="auto" w:fill="FFFFFF"/>
        </w:rPr>
        <w:t>Perciò, cari fratelli e sorelle, non rinunciamo alla Parola di Dio. È la lettera d’amore scritta per noi da Colui che ci conosce come nessun altro: leggendola, sentiamo nuovamente la sua voce, scorgiamo il suo volto, riceviamo il suo Spirito. La Parola ci fa vicini a Dio: non teniamola lontana. Portiamola sempre con noi, in tasca, nel telefono; diamole un posto degno nelle nostre case. Mettiamo il Vangelo in un luogo dove ci ricordiamo di aprirlo quotidianamente, magari all’inizio e alla fine della giornata, così che tra tante parole che arrivano alle nostre orecchie giunga al cuore qualche versetto della Parola di Dio</w:t>
      </w:r>
      <w:r w:rsidR="002D6E13">
        <w:rPr>
          <w:b/>
          <w:i/>
          <w:color w:val="002060"/>
          <w:sz w:val="28"/>
          <w:szCs w:val="28"/>
          <w:shd w:val="clear" w:color="auto" w:fill="FFFFFF"/>
        </w:rPr>
        <w:t>”</w:t>
      </w:r>
      <w:r w:rsidRPr="00AB25D7">
        <w:rPr>
          <w:b/>
          <w:i/>
          <w:color w:val="002060"/>
          <w:sz w:val="28"/>
          <w:szCs w:val="28"/>
          <w:shd w:val="clear" w:color="auto" w:fill="FFFFFF"/>
        </w:rPr>
        <w:t xml:space="preserve"> </w:t>
      </w:r>
      <w:r w:rsidRPr="00AB25D7">
        <w:rPr>
          <w:i/>
          <w:color w:val="002060"/>
          <w:sz w:val="28"/>
          <w:szCs w:val="28"/>
          <w:shd w:val="clear" w:color="auto" w:fill="FFFFFF"/>
        </w:rPr>
        <w:t xml:space="preserve">( </w:t>
      </w:r>
      <w:r w:rsidR="002D6E13">
        <w:rPr>
          <w:i/>
          <w:color w:val="002060"/>
          <w:sz w:val="28"/>
          <w:szCs w:val="28"/>
          <w:shd w:val="clear" w:color="auto" w:fill="FFFFFF"/>
        </w:rPr>
        <w:t>P</w:t>
      </w:r>
      <w:r w:rsidR="003D28F0" w:rsidRPr="00AB25D7">
        <w:rPr>
          <w:i/>
          <w:color w:val="002060"/>
          <w:sz w:val="28"/>
          <w:szCs w:val="28"/>
          <w:shd w:val="clear" w:color="auto" w:fill="FFFFFF"/>
        </w:rPr>
        <w:t>apa Francesco, omelia</w:t>
      </w:r>
      <w:r w:rsidR="003D28F0" w:rsidRPr="00AB25D7">
        <w:rPr>
          <w:b/>
          <w:i/>
          <w:color w:val="002060"/>
          <w:sz w:val="28"/>
          <w:szCs w:val="28"/>
          <w:shd w:val="clear" w:color="auto" w:fill="FFFFFF"/>
        </w:rPr>
        <w:t xml:space="preserve"> </w:t>
      </w:r>
      <w:hyperlink r:id="rId10" w:history="1">
        <w:r w:rsidR="003D28F0" w:rsidRPr="00AB25D7">
          <w:rPr>
            <w:i/>
            <w:color w:val="002060"/>
            <w:sz w:val="28"/>
            <w:szCs w:val="28"/>
          </w:rPr>
          <w:t xml:space="preserve">domenica della </w:t>
        </w:r>
        <w:r w:rsidR="002D6E13">
          <w:rPr>
            <w:i/>
            <w:color w:val="002060"/>
            <w:sz w:val="28"/>
            <w:szCs w:val="28"/>
          </w:rPr>
          <w:t>P</w:t>
        </w:r>
        <w:r w:rsidR="003D28F0" w:rsidRPr="00AB25D7">
          <w:rPr>
            <w:i/>
            <w:color w:val="002060"/>
            <w:sz w:val="28"/>
            <w:szCs w:val="28"/>
          </w:rPr>
          <w:t>arola di Dio</w:t>
        </w:r>
      </w:hyperlink>
      <w:r w:rsidRPr="00AB25D7">
        <w:rPr>
          <w:i/>
          <w:iCs/>
          <w:color w:val="002060"/>
          <w:sz w:val="28"/>
          <w:szCs w:val="28"/>
        </w:rPr>
        <w:t>, 24 gennaio 2021</w:t>
      </w:r>
      <w:r w:rsidR="00AB25D7" w:rsidRPr="00AB25D7">
        <w:rPr>
          <w:i/>
          <w:iCs/>
          <w:color w:val="002060"/>
          <w:sz w:val="28"/>
          <w:szCs w:val="28"/>
        </w:rPr>
        <w:t>)</w:t>
      </w:r>
      <w:r w:rsidR="0014006D">
        <w:rPr>
          <w:i/>
          <w:iCs/>
          <w:color w:val="002060"/>
          <w:sz w:val="28"/>
          <w:szCs w:val="28"/>
        </w:rPr>
        <w:t>.</w:t>
      </w:r>
    </w:p>
    <w:p w14:paraId="7C24B72C" w14:textId="77777777" w:rsidR="00AB25D7" w:rsidRDefault="00AB25D7" w:rsidP="003D28F0">
      <w:pPr>
        <w:pStyle w:val="NormaleWeb"/>
        <w:shd w:val="clear" w:color="auto" w:fill="FFFFFF"/>
        <w:jc w:val="both"/>
        <w:rPr>
          <w:i/>
          <w:sz w:val="28"/>
          <w:szCs w:val="28"/>
        </w:rPr>
      </w:pPr>
    </w:p>
    <w:p w14:paraId="27940C5F" w14:textId="77777777" w:rsidR="00AB25D7" w:rsidRPr="003D28F0" w:rsidRDefault="00AB25D7" w:rsidP="00AB25D7">
      <w:pPr>
        <w:pStyle w:val="NormaleWeb"/>
        <w:shd w:val="clear" w:color="auto" w:fill="FFFFFF"/>
        <w:jc w:val="center"/>
        <w:rPr>
          <w:i/>
          <w:sz w:val="28"/>
          <w:szCs w:val="28"/>
        </w:rPr>
      </w:pPr>
      <w:r>
        <w:rPr>
          <w:i/>
          <w:noProof/>
          <w:sz w:val="28"/>
          <w:szCs w:val="28"/>
        </w:rPr>
        <w:drawing>
          <wp:inline distT="0" distB="0" distL="0" distR="0" wp14:anchorId="237167C8" wp14:editId="63673D61">
            <wp:extent cx="4939665" cy="6158118"/>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 7 (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59373" cy="6182687"/>
                    </a:xfrm>
                    <a:prstGeom prst="rect">
                      <a:avLst/>
                    </a:prstGeom>
                  </pic:spPr>
                </pic:pic>
              </a:graphicData>
            </a:graphic>
          </wp:inline>
        </w:drawing>
      </w:r>
    </w:p>
    <w:p w14:paraId="75AB55E0" w14:textId="77777777" w:rsidR="00C55D8F" w:rsidRPr="007B209F" w:rsidRDefault="00C55D8F" w:rsidP="007B209F">
      <w:pPr>
        <w:pStyle w:val="Paragrafoelenco"/>
        <w:numPr>
          <w:ilvl w:val="0"/>
          <w:numId w:val="16"/>
        </w:numPr>
        <w:spacing w:line="276" w:lineRule="auto"/>
        <w:jc w:val="both"/>
        <w:rPr>
          <w:rFonts w:ascii="Times New Roman" w:hAnsi="Times New Roman" w:cs="Times New Roman"/>
          <w:b/>
          <w:i/>
          <w:color w:val="C00000"/>
          <w:sz w:val="28"/>
          <w:szCs w:val="28"/>
          <w:shd w:val="clear" w:color="auto" w:fill="FFFFFF"/>
        </w:rPr>
      </w:pPr>
      <w:r w:rsidRPr="007B209F">
        <w:rPr>
          <w:rFonts w:ascii="Times New Roman" w:hAnsi="Times New Roman" w:cs="Times New Roman"/>
          <w:sz w:val="28"/>
          <w:szCs w:val="28"/>
          <w:shd w:val="clear" w:color="auto" w:fill="FFFFFF"/>
        </w:rPr>
        <w:lastRenderedPageBreak/>
        <w:t>“</w:t>
      </w:r>
      <w:r w:rsidRPr="007B209F">
        <w:rPr>
          <w:rFonts w:ascii="Times New Roman" w:hAnsi="Times New Roman" w:cs="Times New Roman"/>
          <w:b/>
          <w:color w:val="C00000"/>
          <w:sz w:val="28"/>
          <w:szCs w:val="28"/>
          <w:shd w:val="clear" w:color="auto" w:fill="FFFFFF"/>
        </w:rPr>
        <w:t>PERCHE VI STATE A GUARDARE L’UN L’ALTRO?” (</w:t>
      </w:r>
      <w:proofErr w:type="spellStart"/>
      <w:r w:rsidRPr="007B209F">
        <w:rPr>
          <w:rFonts w:ascii="Times New Roman" w:hAnsi="Times New Roman" w:cs="Times New Roman"/>
          <w:b/>
          <w:color w:val="C00000"/>
          <w:sz w:val="28"/>
          <w:szCs w:val="28"/>
          <w:shd w:val="clear" w:color="auto" w:fill="FFFFFF"/>
        </w:rPr>
        <w:t>Gen</w:t>
      </w:r>
      <w:proofErr w:type="spellEnd"/>
      <w:r w:rsidRPr="007B209F">
        <w:rPr>
          <w:rFonts w:ascii="Times New Roman" w:hAnsi="Times New Roman" w:cs="Times New Roman"/>
          <w:b/>
          <w:color w:val="C00000"/>
          <w:sz w:val="28"/>
          <w:szCs w:val="28"/>
          <w:shd w:val="clear" w:color="auto" w:fill="FFFFFF"/>
        </w:rPr>
        <w:t xml:space="preserve"> 42,1)</w:t>
      </w:r>
      <w:r w:rsidR="0024714C" w:rsidRPr="007B209F">
        <w:rPr>
          <w:rFonts w:ascii="Times New Roman" w:hAnsi="Times New Roman" w:cs="Times New Roman"/>
          <w:b/>
          <w:color w:val="C00000"/>
          <w:sz w:val="28"/>
          <w:szCs w:val="28"/>
          <w:shd w:val="clear" w:color="auto" w:fill="FFFFFF"/>
        </w:rPr>
        <w:t xml:space="preserve">: </w:t>
      </w:r>
      <w:r w:rsidR="0018616B" w:rsidRPr="002D6E13">
        <w:rPr>
          <w:rFonts w:ascii="Times New Roman" w:hAnsi="Times New Roman" w:cs="Times New Roman"/>
          <w:b/>
          <w:i/>
          <w:color w:val="C00000"/>
          <w:sz w:val="28"/>
          <w:szCs w:val="28"/>
          <w:shd w:val="clear" w:color="auto" w:fill="FFFFFF"/>
        </w:rPr>
        <w:t>TUTTO PARTE DA UN BISOGNO</w:t>
      </w:r>
    </w:p>
    <w:p w14:paraId="490A6983" w14:textId="77777777" w:rsidR="003D28F0" w:rsidRDefault="00E201E8" w:rsidP="007B209F">
      <w:pPr>
        <w:jc w:val="both"/>
        <w:rPr>
          <w:rFonts w:ascii="Times New Roman" w:hAnsi="Times New Roman" w:cs="Times New Roman"/>
          <w:iCs/>
          <w:sz w:val="28"/>
          <w:szCs w:val="28"/>
          <w:shd w:val="clear" w:color="auto" w:fill="FFFFFF"/>
        </w:rPr>
      </w:pPr>
      <w:r w:rsidRPr="00E201E8">
        <w:rPr>
          <w:rFonts w:ascii="Times New Roman" w:hAnsi="Times New Roman" w:cs="Times New Roman"/>
          <w:iCs/>
          <w:sz w:val="28"/>
          <w:szCs w:val="28"/>
          <w:shd w:val="clear" w:color="auto" w:fill="FFFFFF"/>
        </w:rPr>
        <w:t xml:space="preserve">Durante il </w:t>
      </w:r>
      <w:hyperlink r:id="rId12" w:tgtFrame="_blank" w:history="1">
        <w:proofErr w:type="spellStart"/>
        <w:r w:rsidRPr="00E201E8">
          <w:rPr>
            <w:rFonts w:ascii="Times New Roman" w:eastAsia="Times New Roman" w:hAnsi="Times New Roman" w:cs="Times New Roman"/>
            <w:bCs/>
            <w:sz w:val="28"/>
            <w:szCs w:val="28"/>
            <w:lang w:eastAsia="it-IT"/>
          </w:rPr>
          <w:t>lockdown</w:t>
        </w:r>
        <w:proofErr w:type="spellEnd"/>
      </w:hyperlink>
      <w:r w:rsidRPr="00E201E8">
        <w:rPr>
          <w:rFonts w:ascii="Times New Roman" w:eastAsia="Times New Roman" w:hAnsi="Times New Roman" w:cs="Times New Roman"/>
          <w:bCs/>
          <w:sz w:val="28"/>
          <w:szCs w:val="28"/>
          <w:lang w:eastAsia="it-IT"/>
        </w:rPr>
        <w:t xml:space="preserve"> </w:t>
      </w:r>
      <w:r w:rsidR="003D69B8">
        <w:rPr>
          <w:rFonts w:ascii="Times New Roman" w:hAnsi="Times New Roman" w:cs="Times New Roman"/>
          <w:iCs/>
          <w:sz w:val="28"/>
          <w:szCs w:val="28"/>
          <w:shd w:val="clear" w:color="auto" w:fill="FFFFFF"/>
        </w:rPr>
        <w:t xml:space="preserve">è innegabile l’attenzione che c’è stata alla </w:t>
      </w:r>
      <w:r w:rsidR="003D69B8" w:rsidRPr="007B209F">
        <w:rPr>
          <w:rFonts w:ascii="Times New Roman" w:hAnsi="Times New Roman" w:cs="Times New Roman"/>
          <w:iCs/>
          <w:sz w:val="28"/>
          <w:szCs w:val="28"/>
          <w:shd w:val="clear" w:color="auto" w:fill="FFFFFF"/>
        </w:rPr>
        <w:t>dimensione della salute</w:t>
      </w:r>
      <w:r w:rsidR="003D69B8">
        <w:rPr>
          <w:rFonts w:ascii="Times New Roman" w:hAnsi="Times New Roman" w:cs="Times New Roman"/>
          <w:iCs/>
          <w:sz w:val="28"/>
          <w:szCs w:val="28"/>
          <w:shd w:val="clear" w:color="auto" w:fill="FFFFFF"/>
        </w:rPr>
        <w:t>,</w:t>
      </w:r>
      <w:r w:rsidR="003D69B8" w:rsidRPr="007B209F">
        <w:rPr>
          <w:rFonts w:ascii="Times New Roman" w:hAnsi="Times New Roman" w:cs="Times New Roman"/>
          <w:iCs/>
          <w:sz w:val="28"/>
          <w:szCs w:val="28"/>
          <w:shd w:val="clear" w:color="auto" w:fill="FFFFFF"/>
        </w:rPr>
        <w:t xml:space="preserve"> </w:t>
      </w:r>
      <w:r w:rsidR="003D69B8">
        <w:rPr>
          <w:rFonts w:ascii="Times New Roman" w:hAnsi="Times New Roman" w:cs="Times New Roman"/>
          <w:iCs/>
          <w:sz w:val="28"/>
          <w:szCs w:val="28"/>
          <w:shd w:val="clear" w:color="auto" w:fill="FFFFFF"/>
        </w:rPr>
        <w:t xml:space="preserve">non sempre a quella </w:t>
      </w:r>
      <w:r w:rsidR="003D69B8" w:rsidRPr="007B209F">
        <w:rPr>
          <w:rFonts w:ascii="Times New Roman" w:hAnsi="Times New Roman" w:cs="Times New Roman"/>
          <w:iCs/>
          <w:sz w:val="28"/>
          <w:szCs w:val="28"/>
          <w:shd w:val="clear" w:color="auto" w:fill="FFFFFF"/>
        </w:rPr>
        <w:t xml:space="preserve">della </w:t>
      </w:r>
      <w:r w:rsidR="003D69B8">
        <w:rPr>
          <w:rFonts w:ascii="Times New Roman" w:hAnsi="Times New Roman" w:cs="Times New Roman"/>
          <w:iCs/>
          <w:sz w:val="28"/>
          <w:szCs w:val="28"/>
          <w:shd w:val="clear" w:color="auto" w:fill="FFFFFF"/>
        </w:rPr>
        <w:t>“</w:t>
      </w:r>
      <w:r w:rsidR="003D69B8" w:rsidRPr="007B209F">
        <w:rPr>
          <w:rFonts w:ascii="Times New Roman" w:hAnsi="Times New Roman" w:cs="Times New Roman"/>
          <w:iCs/>
          <w:sz w:val="28"/>
          <w:szCs w:val="28"/>
          <w:shd w:val="clear" w:color="auto" w:fill="FFFFFF"/>
        </w:rPr>
        <w:t>salvezza</w:t>
      </w:r>
      <w:r w:rsidR="003D69B8">
        <w:rPr>
          <w:rFonts w:ascii="Times New Roman" w:hAnsi="Times New Roman" w:cs="Times New Roman"/>
          <w:iCs/>
          <w:sz w:val="28"/>
          <w:szCs w:val="28"/>
          <w:shd w:val="clear" w:color="auto" w:fill="FFFFFF"/>
        </w:rPr>
        <w:t>”</w:t>
      </w:r>
      <w:r w:rsidR="003D69B8" w:rsidRPr="007B209F">
        <w:rPr>
          <w:rFonts w:ascii="Times New Roman" w:hAnsi="Times New Roman" w:cs="Times New Roman"/>
          <w:iCs/>
          <w:sz w:val="28"/>
          <w:szCs w:val="28"/>
          <w:shd w:val="clear" w:color="auto" w:fill="FFFFFF"/>
        </w:rPr>
        <w:t xml:space="preserve">. La radice delle parole è la stessa, come a dire che non andrebbero separate, </w:t>
      </w:r>
      <w:r w:rsidR="003D69B8">
        <w:rPr>
          <w:rFonts w:ascii="Times New Roman" w:hAnsi="Times New Roman" w:cs="Times New Roman"/>
          <w:iCs/>
          <w:sz w:val="28"/>
          <w:szCs w:val="28"/>
          <w:shd w:val="clear" w:color="auto" w:fill="FFFFFF"/>
        </w:rPr>
        <w:t xml:space="preserve">ma </w:t>
      </w:r>
      <w:r w:rsidR="003D69B8" w:rsidRPr="007B209F">
        <w:rPr>
          <w:rFonts w:ascii="Times New Roman" w:hAnsi="Times New Roman" w:cs="Times New Roman"/>
          <w:iCs/>
          <w:sz w:val="28"/>
          <w:szCs w:val="28"/>
          <w:shd w:val="clear" w:color="auto" w:fill="FFFFFF"/>
        </w:rPr>
        <w:t xml:space="preserve">in realtà oggi ci si preoccupa molto di allungare la vita </w:t>
      </w:r>
      <w:r w:rsidR="003D69B8">
        <w:rPr>
          <w:rFonts w:ascii="Times New Roman" w:hAnsi="Times New Roman" w:cs="Times New Roman"/>
          <w:iCs/>
          <w:sz w:val="28"/>
          <w:szCs w:val="28"/>
          <w:shd w:val="clear" w:color="auto" w:fill="FFFFFF"/>
        </w:rPr>
        <w:t>più che</w:t>
      </w:r>
      <w:r w:rsidR="003D69B8" w:rsidRPr="007B209F">
        <w:rPr>
          <w:rFonts w:ascii="Times New Roman" w:hAnsi="Times New Roman" w:cs="Times New Roman"/>
          <w:iCs/>
          <w:sz w:val="28"/>
          <w:szCs w:val="28"/>
          <w:shd w:val="clear" w:color="auto" w:fill="FFFFFF"/>
        </w:rPr>
        <w:t xml:space="preserve"> riempirla</w:t>
      </w:r>
      <w:r w:rsidR="003D69B8">
        <w:rPr>
          <w:rFonts w:ascii="Times New Roman" w:hAnsi="Times New Roman" w:cs="Times New Roman"/>
          <w:iCs/>
          <w:sz w:val="28"/>
          <w:szCs w:val="28"/>
          <w:shd w:val="clear" w:color="auto" w:fill="FFFFFF"/>
        </w:rPr>
        <w:t xml:space="preserve"> di felicità, di “paradiso”</w:t>
      </w:r>
      <w:r w:rsidR="003D69B8" w:rsidRPr="007B209F">
        <w:rPr>
          <w:rFonts w:ascii="Times New Roman" w:hAnsi="Times New Roman" w:cs="Times New Roman"/>
          <w:iCs/>
          <w:sz w:val="28"/>
          <w:szCs w:val="28"/>
          <w:shd w:val="clear" w:color="auto" w:fill="FFFFFF"/>
        </w:rPr>
        <w:t xml:space="preserve">. </w:t>
      </w:r>
      <w:r w:rsidR="008A0563">
        <w:rPr>
          <w:rFonts w:ascii="Times New Roman" w:hAnsi="Times New Roman" w:cs="Times New Roman"/>
          <w:iCs/>
          <w:sz w:val="28"/>
          <w:szCs w:val="28"/>
          <w:shd w:val="clear" w:color="auto" w:fill="FFFFFF"/>
        </w:rPr>
        <w:t xml:space="preserve"> </w:t>
      </w:r>
    </w:p>
    <w:p w14:paraId="2F7E993D" w14:textId="77777777" w:rsidR="00D43B25" w:rsidRPr="007B209F" w:rsidRDefault="003D69B8" w:rsidP="007B209F">
      <w:pPr>
        <w:jc w:val="both"/>
        <w:rPr>
          <w:rFonts w:ascii="Times New Roman" w:hAnsi="Times New Roman" w:cs="Times New Roman"/>
          <w:iCs/>
          <w:sz w:val="28"/>
          <w:szCs w:val="28"/>
          <w:shd w:val="clear" w:color="auto" w:fill="FFFFFF"/>
        </w:rPr>
      </w:pPr>
      <w:r>
        <w:rPr>
          <w:rFonts w:ascii="Times New Roman" w:eastAsia="Times New Roman" w:hAnsi="Times New Roman" w:cs="Times New Roman"/>
          <w:bCs/>
          <w:sz w:val="28"/>
          <w:szCs w:val="28"/>
          <w:lang w:eastAsia="it-IT"/>
        </w:rPr>
        <w:t xml:space="preserve">Come Chiesa ci siamo fermati, ci siamo messi in ascolto, abbiamo cercato di </w:t>
      </w:r>
      <w:r w:rsidR="00E201E8" w:rsidRPr="00E201E8">
        <w:rPr>
          <w:rFonts w:ascii="Times New Roman" w:eastAsia="Times New Roman" w:hAnsi="Times New Roman" w:cs="Times New Roman"/>
          <w:bCs/>
          <w:sz w:val="28"/>
          <w:szCs w:val="28"/>
          <w:lang w:eastAsia="it-IT"/>
        </w:rPr>
        <w:t xml:space="preserve">fare discernimento. Ora, anche se la pandemia </w:t>
      </w:r>
      <w:r w:rsidR="003D28F0">
        <w:rPr>
          <w:rFonts w:ascii="Times New Roman" w:eastAsia="Times New Roman" w:hAnsi="Times New Roman" w:cs="Times New Roman"/>
          <w:bCs/>
          <w:sz w:val="28"/>
          <w:szCs w:val="28"/>
          <w:lang w:eastAsia="it-IT"/>
        </w:rPr>
        <w:t xml:space="preserve">non </w:t>
      </w:r>
      <w:r w:rsidR="00E201E8" w:rsidRPr="00E201E8">
        <w:rPr>
          <w:rFonts w:ascii="Times New Roman" w:eastAsia="Times New Roman" w:hAnsi="Times New Roman" w:cs="Times New Roman"/>
          <w:bCs/>
          <w:sz w:val="28"/>
          <w:szCs w:val="28"/>
          <w:lang w:eastAsia="it-IT"/>
        </w:rPr>
        <w:t xml:space="preserve">sembra </w:t>
      </w:r>
      <w:r>
        <w:rPr>
          <w:rFonts w:ascii="Times New Roman" w:eastAsia="Times New Roman" w:hAnsi="Times New Roman" w:cs="Times New Roman"/>
          <w:bCs/>
          <w:sz w:val="28"/>
          <w:szCs w:val="28"/>
          <w:lang w:eastAsia="it-IT"/>
        </w:rPr>
        <w:t xml:space="preserve">ci </w:t>
      </w:r>
      <w:r w:rsidR="0046470E">
        <w:rPr>
          <w:rFonts w:ascii="Times New Roman" w:eastAsia="Times New Roman" w:hAnsi="Times New Roman" w:cs="Times New Roman"/>
          <w:bCs/>
          <w:sz w:val="28"/>
          <w:szCs w:val="28"/>
          <w:lang w:eastAsia="it-IT"/>
        </w:rPr>
        <w:t>abbia</w:t>
      </w:r>
      <w:r>
        <w:rPr>
          <w:rFonts w:ascii="Times New Roman" w:eastAsia="Times New Roman" w:hAnsi="Times New Roman" w:cs="Times New Roman"/>
          <w:bCs/>
          <w:sz w:val="28"/>
          <w:szCs w:val="28"/>
          <w:lang w:eastAsia="it-IT"/>
        </w:rPr>
        <w:t xml:space="preserve"> abbandonato</w:t>
      </w:r>
      <w:r w:rsidR="0046470E">
        <w:rPr>
          <w:rFonts w:ascii="Times New Roman" w:eastAsia="Times New Roman" w:hAnsi="Times New Roman" w:cs="Times New Roman"/>
          <w:bCs/>
          <w:sz w:val="28"/>
          <w:szCs w:val="28"/>
          <w:lang w:eastAsia="it-IT"/>
        </w:rPr>
        <w:t xml:space="preserve"> del tutto</w:t>
      </w:r>
      <w:r w:rsidR="00E201E8" w:rsidRPr="00E201E8">
        <w:rPr>
          <w:rFonts w:ascii="Times New Roman" w:eastAsia="Times New Roman" w:hAnsi="Times New Roman" w:cs="Times New Roman"/>
          <w:bCs/>
          <w:sz w:val="28"/>
          <w:szCs w:val="28"/>
          <w:lang w:eastAsia="it-IT"/>
        </w:rPr>
        <w:t xml:space="preserve">, non possiamo </w:t>
      </w:r>
      <w:r w:rsidR="00374991">
        <w:rPr>
          <w:rFonts w:ascii="Times New Roman" w:eastAsia="Times New Roman" w:hAnsi="Times New Roman" w:cs="Times New Roman"/>
          <w:bCs/>
          <w:sz w:val="28"/>
          <w:szCs w:val="28"/>
          <w:lang w:eastAsia="it-IT"/>
        </w:rPr>
        <w:t>rimanere</w:t>
      </w:r>
      <w:r w:rsidR="00E201E8" w:rsidRPr="00E201E8">
        <w:rPr>
          <w:rFonts w:ascii="Times New Roman" w:eastAsia="Times New Roman" w:hAnsi="Times New Roman" w:cs="Times New Roman"/>
          <w:bCs/>
          <w:sz w:val="28"/>
          <w:szCs w:val="28"/>
          <w:lang w:eastAsia="it-IT"/>
        </w:rPr>
        <w:t xml:space="preserve"> </w:t>
      </w:r>
      <w:r w:rsidR="00295AAC">
        <w:rPr>
          <w:rFonts w:ascii="Times New Roman" w:eastAsia="Times New Roman" w:hAnsi="Times New Roman" w:cs="Times New Roman"/>
          <w:bCs/>
          <w:sz w:val="28"/>
          <w:szCs w:val="28"/>
          <w:lang w:eastAsia="it-IT"/>
        </w:rPr>
        <w:t xml:space="preserve">a </w:t>
      </w:r>
      <w:r w:rsidR="00E201E8" w:rsidRPr="00E201E8">
        <w:rPr>
          <w:rFonts w:ascii="Times New Roman" w:eastAsia="Times New Roman" w:hAnsi="Times New Roman" w:cs="Times New Roman"/>
          <w:bCs/>
          <w:sz w:val="28"/>
          <w:szCs w:val="28"/>
          <w:lang w:eastAsia="it-IT"/>
        </w:rPr>
        <w:t xml:space="preserve">guardarci l’un l’altro. </w:t>
      </w:r>
      <w:r w:rsidR="0046470E">
        <w:rPr>
          <w:rFonts w:ascii="Times New Roman" w:hAnsi="Times New Roman" w:cs="Times New Roman"/>
          <w:iCs/>
          <w:sz w:val="28"/>
          <w:szCs w:val="28"/>
          <w:shd w:val="clear" w:color="auto" w:fill="FFFFFF"/>
        </w:rPr>
        <w:t xml:space="preserve"> </w:t>
      </w:r>
      <w:r w:rsidR="00197CAC">
        <w:rPr>
          <w:rFonts w:ascii="Times New Roman" w:hAnsi="Times New Roman" w:cs="Times New Roman"/>
          <w:iCs/>
          <w:sz w:val="28"/>
          <w:szCs w:val="28"/>
          <w:shd w:val="clear" w:color="auto" w:fill="FFFFFF"/>
        </w:rPr>
        <w:t>Come u</w:t>
      </w:r>
      <w:r w:rsidR="0018616B" w:rsidRPr="007B209F">
        <w:rPr>
          <w:rFonts w:ascii="Times New Roman" w:hAnsi="Times New Roman" w:cs="Times New Roman"/>
          <w:iCs/>
          <w:sz w:val="28"/>
          <w:szCs w:val="28"/>
          <w:shd w:val="clear" w:color="auto" w:fill="FFFFFF"/>
        </w:rPr>
        <w:t xml:space="preserve">n giorno </w:t>
      </w:r>
      <w:r w:rsidR="00197CAC">
        <w:rPr>
          <w:rFonts w:ascii="Times New Roman" w:hAnsi="Times New Roman" w:cs="Times New Roman"/>
          <w:iCs/>
          <w:sz w:val="28"/>
          <w:szCs w:val="28"/>
          <w:shd w:val="clear" w:color="auto" w:fill="FFFFFF"/>
        </w:rPr>
        <w:t xml:space="preserve">il popolo di </w:t>
      </w:r>
      <w:r w:rsidR="0018616B" w:rsidRPr="007B209F">
        <w:rPr>
          <w:rFonts w:ascii="Times New Roman" w:hAnsi="Times New Roman" w:cs="Times New Roman"/>
          <w:iCs/>
          <w:sz w:val="28"/>
          <w:szCs w:val="28"/>
          <w:shd w:val="clear" w:color="auto" w:fill="FFFFFF"/>
        </w:rPr>
        <w:t>Israele, durante la carestia, si è dovuto mettere in cammino verso una terra straniera per cercare il pane, così anche noi</w:t>
      </w:r>
      <w:r>
        <w:rPr>
          <w:rFonts w:ascii="Times New Roman" w:hAnsi="Times New Roman" w:cs="Times New Roman"/>
          <w:iCs/>
          <w:sz w:val="28"/>
          <w:szCs w:val="28"/>
          <w:shd w:val="clear" w:color="auto" w:fill="FFFFFF"/>
        </w:rPr>
        <w:t xml:space="preserve">, </w:t>
      </w:r>
      <w:r w:rsidR="00197CAC">
        <w:rPr>
          <w:rFonts w:ascii="Times New Roman" w:hAnsi="Times New Roman" w:cs="Times New Roman"/>
          <w:iCs/>
          <w:sz w:val="28"/>
          <w:szCs w:val="28"/>
          <w:shd w:val="clear" w:color="auto" w:fill="FFFFFF"/>
        </w:rPr>
        <w:t>dovremmo</w:t>
      </w:r>
      <w:r w:rsidR="0018616B" w:rsidRPr="007B209F">
        <w:rPr>
          <w:rFonts w:ascii="Times New Roman" w:hAnsi="Times New Roman" w:cs="Times New Roman"/>
          <w:iCs/>
          <w:sz w:val="28"/>
          <w:szCs w:val="28"/>
          <w:shd w:val="clear" w:color="auto" w:fill="FFFFFF"/>
        </w:rPr>
        <w:t xml:space="preserve"> avere il coraggio di lasciare quelle che credevamo sicurezze, per </w:t>
      </w:r>
      <w:r w:rsidR="00295AAC">
        <w:rPr>
          <w:rFonts w:ascii="Times New Roman" w:hAnsi="Times New Roman" w:cs="Times New Roman"/>
          <w:iCs/>
          <w:sz w:val="28"/>
          <w:szCs w:val="28"/>
          <w:shd w:val="clear" w:color="auto" w:fill="FFFFFF"/>
        </w:rPr>
        <w:t xml:space="preserve">uscire verso le periferie geografiche ed esistenziali. </w:t>
      </w:r>
      <w:r w:rsidR="0018616B" w:rsidRPr="007B209F">
        <w:rPr>
          <w:rFonts w:ascii="Times New Roman" w:eastAsia="Times New Roman" w:hAnsi="Times New Roman" w:cs="Times New Roman"/>
          <w:bCs/>
          <w:sz w:val="28"/>
          <w:szCs w:val="28"/>
          <w:lang w:eastAsia="it-IT"/>
        </w:rPr>
        <w:t xml:space="preserve">Aprirsi al nuovo non è mai cosa facile </w:t>
      </w:r>
      <w:r w:rsidR="00295AAC">
        <w:rPr>
          <w:rFonts w:ascii="Times New Roman" w:hAnsi="Times New Roman" w:cs="Times New Roman"/>
          <w:iCs/>
          <w:sz w:val="28"/>
          <w:szCs w:val="28"/>
          <w:shd w:val="clear" w:color="auto" w:fill="FFFFFF"/>
        </w:rPr>
        <w:t>in quanto</w:t>
      </w:r>
      <w:r w:rsidR="0018616B" w:rsidRPr="007B209F">
        <w:rPr>
          <w:rFonts w:ascii="Times New Roman" w:hAnsi="Times New Roman" w:cs="Times New Roman"/>
          <w:iCs/>
          <w:sz w:val="28"/>
          <w:szCs w:val="28"/>
          <w:shd w:val="clear" w:color="auto" w:fill="FFFFFF"/>
        </w:rPr>
        <w:t xml:space="preserve"> tendenzialmente si preferisce rimanere nella ‘comfort</w:t>
      </w:r>
      <w:r w:rsidR="00295AAC">
        <w:rPr>
          <w:rFonts w:ascii="Times New Roman" w:hAnsi="Times New Roman" w:cs="Times New Roman"/>
          <w:iCs/>
          <w:sz w:val="28"/>
          <w:szCs w:val="28"/>
          <w:shd w:val="clear" w:color="auto" w:fill="FFFFFF"/>
        </w:rPr>
        <w:t>-</w:t>
      </w:r>
      <w:r w:rsidR="0018616B" w:rsidRPr="007B209F">
        <w:rPr>
          <w:rFonts w:ascii="Times New Roman" w:hAnsi="Times New Roman" w:cs="Times New Roman"/>
          <w:iCs/>
          <w:sz w:val="28"/>
          <w:szCs w:val="28"/>
          <w:shd w:val="clear" w:color="auto" w:fill="FFFFFF"/>
        </w:rPr>
        <w:t>zone’, cioè nelle abitudini consolidate</w:t>
      </w:r>
      <w:r w:rsidR="00AE0A47" w:rsidRPr="007B209F">
        <w:rPr>
          <w:rFonts w:ascii="Times New Roman" w:hAnsi="Times New Roman" w:cs="Times New Roman"/>
          <w:iCs/>
          <w:sz w:val="28"/>
          <w:szCs w:val="28"/>
          <w:shd w:val="clear" w:color="auto" w:fill="FFFFFF"/>
        </w:rPr>
        <w:t xml:space="preserve">, ma </w:t>
      </w:r>
      <w:r w:rsidR="00197CAC">
        <w:rPr>
          <w:rFonts w:ascii="Times New Roman" w:hAnsi="Times New Roman" w:cs="Times New Roman"/>
          <w:iCs/>
          <w:sz w:val="28"/>
          <w:szCs w:val="28"/>
          <w:shd w:val="clear" w:color="auto" w:fill="FFFFFF"/>
        </w:rPr>
        <w:t xml:space="preserve">in questa situazione </w:t>
      </w:r>
      <w:r w:rsidR="00AE0A47" w:rsidRPr="007B209F">
        <w:rPr>
          <w:rFonts w:ascii="Times New Roman" w:hAnsi="Times New Roman" w:cs="Times New Roman"/>
          <w:iCs/>
          <w:sz w:val="28"/>
          <w:szCs w:val="28"/>
          <w:shd w:val="clear" w:color="auto" w:fill="FFFFFF"/>
        </w:rPr>
        <w:t>è quanto mai necessario per la Chiesa e per la società.</w:t>
      </w:r>
    </w:p>
    <w:p w14:paraId="26C97A0D" w14:textId="720E95E1" w:rsidR="006A11C4" w:rsidRDefault="00197CAC" w:rsidP="007B209F">
      <w:pPr>
        <w:jc w:val="both"/>
        <w:rPr>
          <w:rFonts w:ascii="Times New Roman" w:hAnsi="Times New Roman" w:cs="Times New Roman"/>
          <w:iCs/>
          <w:sz w:val="28"/>
          <w:szCs w:val="28"/>
          <w:shd w:val="clear" w:color="auto" w:fill="FFFFFF"/>
        </w:rPr>
      </w:pPr>
      <w:r>
        <w:rPr>
          <w:rFonts w:ascii="Times New Roman" w:hAnsi="Times New Roman" w:cs="Times New Roman"/>
          <w:iCs/>
          <w:sz w:val="28"/>
          <w:szCs w:val="28"/>
          <w:shd w:val="clear" w:color="auto" w:fill="FFFFFF"/>
        </w:rPr>
        <w:t>L</w:t>
      </w:r>
      <w:r w:rsidR="0081092A" w:rsidRPr="007B209F">
        <w:rPr>
          <w:rFonts w:ascii="Times New Roman" w:hAnsi="Times New Roman" w:cs="Times New Roman"/>
          <w:iCs/>
          <w:sz w:val="28"/>
          <w:szCs w:val="28"/>
          <w:shd w:val="clear" w:color="auto" w:fill="FFFFFF"/>
        </w:rPr>
        <w:t xml:space="preserve">a novità per la comunità cristiana è il vangelo! </w:t>
      </w:r>
      <w:r w:rsidR="0046470E">
        <w:rPr>
          <w:rFonts w:ascii="Times New Roman" w:hAnsi="Times New Roman" w:cs="Times New Roman"/>
          <w:iCs/>
          <w:sz w:val="28"/>
          <w:szCs w:val="28"/>
          <w:shd w:val="clear" w:color="auto" w:fill="FFFFFF"/>
        </w:rPr>
        <w:t>Occorre</w:t>
      </w:r>
      <w:r w:rsidR="0081092A" w:rsidRPr="007B209F">
        <w:rPr>
          <w:rFonts w:ascii="Times New Roman" w:hAnsi="Times New Roman" w:cs="Times New Roman"/>
          <w:iCs/>
          <w:sz w:val="28"/>
          <w:szCs w:val="28"/>
          <w:shd w:val="clear" w:color="auto" w:fill="FFFFFF"/>
        </w:rPr>
        <w:t xml:space="preserve"> tornare all’essenziale, alla Parola di Dio, al </w:t>
      </w:r>
      <w:proofErr w:type="spellStart"/>
      <w:r w:rsidR="0081092A" w:rsidRPr="007B209F">
        <w:rPr>
          <w:rFonts w:ascii="Times New Roman" w:hAnsi="Times New Roman" w:cs="Times New Roman"/>
          <w:iCs/>
          <w:sz w:val="28"/>
          <w:szCs w:val="28"/>
          <w:shd w:val="clear" w:color="auto" w:fill="FFFFFF"/>
        </w:rPr>
        <w:t>kerigma</w:t>
      </w:r>
      <w:proofErr w:type="spellEnd"/>
      <w:r w:rsidR="00295AAC">
        <w:rPr>
          <w:rFonts w:ascii="Times New Roman" w:hAnsi="Times New Roman" w:cs="Times New Roman"/>
          <w:iCs/>
          <w:sz w:val="28"/>
          <w:szCs w:val="28"/>
          <w:shd w:val="clear" w:color="auto" w:fill="FFFFFF"/>
        </w:rPr>
        <w:t>. Non</w:t>
      </w:r>
      <w:r w:rsidR="0081092A" w:rsidRPr="007B209F">
        <w:rPr>
          <w:rFonts w:ascii="Times New Roman" w:hAnsi="Times New Roman" w:cs="Times New Roman"/>
          <w:iCs/>
          <w:sz w:val="28"/>
          <w:szCs w:val="28"/>
          <w:shd w:val="clear" w:color="auto" w:fill="FFFFFF"/>
        </w:rPr>
        <w:t xml:space="preserve"> </w:t>
      </w:r>
      <w:r w:rsidR="00295AAC">
        <w:rPr>
          <w:rFonts w:ascii="Times New Roman" w:hAnsi="Times New Roman" w:cs="Times New Roman"/>
          <w:iCs/>
          <w:sz w:val="28"/>
          <w:szCs w:val="28"/>
          <w:shd w:val="clear" w:color="auto" w:fill="FFFFFF"/>
        </w:rPr>
        <w:t>si tratta di trovare</w:t>
      </w:r>
      <w:r w:rsidR="0081092A" w:rsidRPr="007B209F">
        <w:rPr>
          <w:rFonts w:ascii="Times New Roman" w:hAnsi="Times New Roman" w:cs="Times New Roman"/>
          <w:iCs/>
          <w:sz w:val="28"/>
          <w:szCs w:val="28"/>
          <w:shd w:val="clear" w:color="auto" w:fill="FFFFFF"/>
        </w:rPr>
        <w:t xml:space="preserve"> nuove strategie, ma </w:t>
      </w:r>
      <w:r w:rsidR="00295AAC">
        <w:rPr>
          <w:rFonts w:ascii="Times New Roman" w:hAnsi="Times New Roman" w:cs="Times New Roman"/>
          <w:iCs/>
          <w:sz w:val="28"/>
          <w:szCs w:val="28"/>
          <w:shd w:val="clear" w:color="auto" w:fill="FFFFFF"/>
        </w:rPr>
        <w:t>di riscoprire</w:t>
      </w:r>
      <w:r w:rsidR="003D28F0">
        <w:rPr>
          <w:rFonts w:ascii="Times New Roman" w:hAnsi="Times New Roman" w:cs="Times New Roman"/>
          <w:iCs/>
          <w:sz w:val="28"/>
          <w:szCs w:val="28"/>
          <w:shd w:val="clear" w:color="auto" w:fill="FFFFFF"/>
        </w:rPr>
        <w:t>,</w:t>
      </w:r>
      <w:r w:rsidR="0081092A" w:rsidRPr="007B209F">
        <w:rPr>
          <w:rFonts w:ascii="Times New Roman" w:hAnsi="Times New Roman" w:cs="Times New Roman"/>
          <w:iCs/>
          <w:sz w:val="28"/>
          <w:szCs w:val="28"/>
          <w:shd w:val="clear" w:color="auto" w:fill="FFFFFF"/>
        </w:rPr>
        <w:t xml:space="preserve"> </w:t>
      </w:r>
      <w:r w:rsidR="003D28F0">
        <w:rPr>
          <w:rFonts w:ascii="Times New Roman" w:hAnsi="Times New Roman" w:cs="Times New Roman"/>
          <w:iCs/>
          <w:sz w:val="28"/>
          <w:szCs w:val="28"/>
          <w:shd w:val="clear" w:color="auto" w:fill="FFFFFF"/>
        </w:rPr>
        <w:t xml:space="preserve">a partire dalla Scrittura, </w:t>
      </w:r>
      <w:r w:rsidR="0081092A" w:rsidRPr="007B209F">
        <w:rPr>
          <w:rFonts w:ascii="Times New Roman" w:hAnsi="Times New Roman" w:cs="Times New Roman"/>
          <w:iCs/>
          <w:sz w:val="28"/>
          <w:szCs w:val="28"/>
          <w:shd w:val="clear" w:color="auto" w:fill="FFFFFF"/>
        </w:rPr>
        <w:t xml:space="preserve">la presenza di Dio che è Padre ed amico, </w:t>
      </w:r>
      <w:r w:rsidR="0046470E">
        <w:rPr>
          <w:rFonts w:ascii="Times New Roman" w:hAnsi="Times New Roman" w:cs="Times New Roman"/>
          <w:iCs/>
          <w:sz w:val="28"/>
          <w:szCs w:val="28"/>
          <w:shd w:val="clear" w:color="auto" w:fill="FFFFFF"/>
        </w:rPr>
        <w:t>vivere la</w:t>
      </w:r>
      <w:r w:rsidR="00295AAC">
        <w:rPr>
          <w:rFonts w:ascii="Times New Roman" w:hAnsi="Times New Roman" w:cs="Times New Roman"/>
          <w:iCs/>
          <w:sz w:val="28"/>
          <w:szCs w:val="28"/>
          <w:shd w:val="clear" w:color="auto" w:fill="FFFFFF"/>
        </w:rPr>
        <w:t xml:space="preserve"> </w:t>
      </w:r>
      <w:r w:rsidR="0081092A" w:rsidRPr="007B209F">
        <w:rPr>
          <w:rFonts w:ascii="Times New Roman" w:hAnsi="Times New Roman" w:cs="Times New Roman"/>
          <w:iCs/>
          <w:sz w:val="28"/>
          <w:szCs w:val="28"/>
          <w:shd w:val="clear" w:color="auto" w:fill="FFFFFF"/>
        </w:rPr>
        <w:t xml:space="preserve">dignità di figli e camminare insieme come fratelli e sorelle. Di fronte alla Chiesa si apre una grande opportunità: poter annunciare Gesù Cristo, </w:t>
      </w:r>
      <w:r w:rsidR="00295AAC">
        <w:rPr>
          <w:rFonts w:ascii="Times New Roman" w:hAnsi="Times New Roman" w:cs="Times New Roman"/>
          <w:iCs/>
          <w:sz w:val="28"/>
          <w:szCs w:val="28"/>
          <w:shd w:val="clear" w:color="auto" w:fill="FFFFFF"/>
        </w:rPr>
        <w:t>verità sull’uomo</w:t>
      </w:r>
      <w:r w:rsidR="0081092A" w:rsidRPr="007B209F">
        <w:rPr>
          <w:rFonts w:ascii="Times New Roman" w:hAnsi="Times New Roman" w:cs="Times New Roman"/>
          <w:iCs/>
          <w:sz w:val="28"/>
          <w:szCs w:val="28"/>
          <w:shd w:val="clear" w:color="auto" w:fill="FFFFFF"/>
        </w:rPr>
        <w:t xml:space="preserve">, </w:t>
      </w:r>
      <w:r w:rsidR="00295AAC">
        <w:rPr>
          <w:rFonts w:ascii="Times New Roman" w:hAnsi="Times New Roman" w:cs="Times New Roman"/>
          <w:iCs/>
          <w:sz w:val="28"/>
          <w:szCs w:val="28"/>
          <w:shd w:val="clear" w:color="auto" w:fill="FFFFFF"/>
        </w:rPr>
        <w:t xml:space="preserve">in una società </w:t>
      </w:r>
      <w:r w:rsidR="0094515D">
        <w:rPr>
          <w:rFonts w:ascii="Times New Roman" w:hAnsi="Times New Roman" w:cs="Times New Roman"/>
          <w:iCs/>
          <w:sz w:val="28"/>
          <w:szCs w:val="28"/>
          <w:shd w:val="clear" w:color="auto" w:fill="FFFFFF"/>
        </w:rPr>
        <w:t>disorientata</w:t>
      </w:r>
      <w:r w:rsidR="00AB25D7">
        <w:rPr>
          <w:rFonts w:ascii="Times New Roman" w:hAnsi="Times New Roman" w:cs="Times New Roman"/>
          <w:iCs/>
          <w:sz w:val="28"/>
          <w:szCs w:val="28"/>
          <w:shd w:val="clear" w:color="auto" w:fill="FFFFFF"/>
        </w:rPr>
        <w:t xml:space="preserve"> </w:t>
      </w:r>
      <w:r w:rsidR="0094515D">
        <w:rPr>
          <w:rFonts w:ascii="Times New Roman" w:hAnsi="Times New Roman" w:cs="Times New Roman"/>
          <w:iCs/>
          <w:sz w:val="28"/>
          <w:szCs w:val="28"/>
          <w:shd w:val="clear" w:color="auto" w:fill="FFFFFF"/>
        </w:rPr>
        <w:t>per l’affermarsi del</w:t>
      </w:r>
      <w:r w:rsidR="009F51F0" w:rsidRPr="007B209F">
        <w:rPr>
          <w:rFonts w:ascii="Times New Roman" w:hAnsi="Times New Roman" w:cs="Times New Roman"/>
          <w:iCs/>
          <w:sz w:val="28"/>
          <w:szCs w:val="28"/>
          <w:shd w:val="clear" w:color="auto" w:fill="FFFFFF"/>
        </w:rPr>
        <w:t xml:space="preserve"> </w:t>
      </w:r>
      <w:r w:rsidR="0094515D">
        <w:rPr>
          <w:rFonts w:ascii="Times New Roman" w:hAnsi="Times New Roman" w:cs="Times New Roman"/>
          <w:iCs/>
          <w:sz w:val="28"/>
          <w:szCs w:val="28"/>
          <w:shd w:val="clear" w:color="auto" w:fill="FFFFFF"/>
        </w:rPr>
        <w:t>“</w:t>
      </w:r>
      <w:r w:rsidR="009F51F0" w:rsidRPr="007B209F">
        <w:rPr>
          <w:rFonts w:ascii="Times New Roman" w:hAnsi="Times New Roman" w:cs="Times New Roman"/>
          <w:iCs/>
          <w:sz w:val="28"/>
          <w:szCs w:val="28"/>
          <w:shd w:val="clear" w:color="auto" w:fill="FFFFFF"/>
        </w:rPr>
        <w:t>disumano</w:t>
      </w:r>
      <w:r w:rsidR="0094515D">
        <w:rPr>
          <w:rFonts w:ascii="Times New Roman" w:hAnsi="Times New Roman" w:cs="Times New Roman"/>
          <w:iCs/>
          <w:sz w:val="28"/>
          <w:szCs w:val="28"/>
          <w:shd w:val="clear" w:color="auto" w:fill="FFFFFF"/>
        </w:rPr>
        <w:t>”</w:t>
      </w:r>
      <w:r w:rsidR="009F51F0" w:rsidRPr="007B209F">
        <w:rPr>
          <w:rFonts w:ascii="Times New Roman" w:hAnsi="Times New Roman" w:cs="Times New Roman"/>
          <w:iCs/>
          <w:sz w:val="28"/>
          <w:szCs w:val="28"/>
          <w:shd w:val="clear" w:color="auto" w:fill="FFFFFF"/>
        </w:rPr>
        <w:t xml:space="preserve"> </w:t>
      </w:r>
      <w:r w:rsidR="0094515D">
        <w:rPr>
          <w:rFonts w:ascii="Times New Roman" w:hAnsi="Times New Roman" w:cs="Times New Roman"/>
          <w:iCs/>
          <w:sz w:val="28"/>
          <w:szCs w:val="28"/>
          <w:shd w:val="clear" w:color="auto" w:fill="FFFFFF"/>
        </w:rPr>
        <w:t xml:space="preserve">e </w:t>
      </w:r>
      <w:r w:rsidR="002D6E13">
        <w:rPr>
          <w:rFonts w:ascii="Times New Roman" w:hAnsi="Times New Roman" w:cs="Times New Roman"/>
          <w:iCs/>
          <w:sz w:val="28"/>
          <w:szCs w:val="28"/>
          <w:shd w:val="clear" w:color="auto" w:fill="FFFFFF"/>
        </w:rPr>
        <w:t xml:space="preserve">il profilarsi </w:t>
      </w:r>
      <w:r>
        <w:rPr>
          <w:rFonts w:ascii="Times New Roman" w:hAnsi="Times New Roman" w:cs="Times New Roman"/>
          <w:iCs/>
          <w:sz w:val="28"/>
          <w:szCs w:val="28"/>
          <w:shd w:val="clear" w:color="auto" w:fill="FFFFFF"/>
        </w:rPr>
        <w:t xml:space="preserve">del </w:t>
      </w:r>
      <w:r w:rsidR="0094515D">
        <w:rPr>
          <w:rFonts w:ascii="Times New Roman" w:hAnsi="Times New Roman" w:cs="Times New Roman"/>
          <w:iCs/>
          <w:sz w:val="28"/>
          <w:szCs w:val="28"/>
          <w:shd w:val="clear" w:color="auto" w:fill="FFFFFF"/>
        </w:rPr>
        <w:t>“</w:t>
      </w:r>
      <w:r w:rsidR="009F51F0" w:rsidRPr="007B209F">
        <w:rPr>
          <w:rFonts w:ascii="Times New Roman" w:hAnsi="Times New Roman" w:cs="Times New Roman"/>
          <w:iCs/>
          <w:sz w:val="28"/>
          <w:szCs w:val="28"/>
          <w:shd w:val="clear" w:color="auto" w:fill="FFFFFF"/>
        </w:rPr>
        <w:t>post-umano</w:t>
      </w:r>
      <w:r w:rsidR="0094515D">
        <w:rPr>
          <w:rFonts w:ascii="Times New Roman" w:hAnsi="Times New Roman" w:cs="Times New Roman"/>
          <w:iCs/>
          <w:sz w:val="28"/>
          <w:szCs w:val="28"/>
          <w:shd w:val="clear" w:color="auto" w:fill="FFFFFF"/>
        </w:rPr>
        <w:t>”</w:t>
      </w:r>
      <w:r w:rsidR="009F51F0">
        <w:rPr>
          <w:rFonts w:ascii="Times New Roman" w:hAnsi="Times New Roman" w:cs="Times New Roman"/>
          <w:iCs/>
          <w:sz w:val="28"/>
          <w:szCs w:val="28"/>
          <w:shd w:val="clear" w:color="auto" w:fill="FFFFFF"/>
        </w:rPr>
        <w:t>.</w:t>
      </w:r>
    </w:p>
    <w:p w14:paraId="3498CEFA" w14:textId="77777777" w:rsidR="00D8486D" w:rsidRPr="007B209F" w:rsidRDefault="00D8486D" w:rsidP="007B209F">
      <w:pPr>
        <w:jc w:val="both"/>
        <w:rPr>
          <w:rFonts w:ascii="Times New Roman" w:hAnsi="Times New Roman" w:cs="Times New Roman"/>
          <w:iCs/>
          <w:sz w:val="28"/>
          <w:szCs w:val="28"/>
          <w:shd w:val="clear" w:color="auto" w:fill="FFFFFF"/>
        </w:rPr>
      </w:pPr>
    </w:p>
    <w:p w14:paraId="1A5C03BD" w14:textId="056363D3" w:rsidR="00D74C9C" w:rsidRDefault="00D74C9C" w:rsidP="007B209F">
      <w:pPr>
        <w:pStyle w:val="Paragrafoelenco"/>
        <w:numPr>
          <w:ilvl w:val="0"/>
          <w:numId w:val="16"/>
        </w:numPr>
        <w:spacing w:line="276" w:lineRule="auto"/>
        <w:jc w:val="both"/>
        <w:rPr>
          <w:rFonts w:ascii="Times New Roman" w:hAnsi="Times New Roman" w:cs="Times New Roman"/>
          <w:b/>
          <w:iCs/>
          <w:color w:val="C00000"/>
          <w:sz w:val="28"/>
          <w:szCs w:val="28"/>
          <w:shd w:val="clear" w:color="auto" w:fill="FFFFFF"/>
        </w:rPr>
      </w:pPr>
      <w:r w:rsidRPr="007B209F">
        <w:rPr>
          <w:rFonts w:ascii="Times New Roman" w:hAnsi="Times New Roman" w:cs="Times New Roman"/>
          <w:iCs/>
          <w:sz w:val="28"/>
          <w:szCs w:val="28"/>
          <w:shd w:val="clear" w:color="auto" w:fill="FFFFFF"/>
        </w:rPr>
        <w:t>“</w:t>
      </w:r>
      <w:r w:rsidRPr="007B209F">
        <w:rPr>
          <w:rFonts w:ascii="Times New Roman" w:hAnsi="Times New Roman" w:cs="Times New Roman"/>
          <w:b/>
          <w:iCs/>
          <w:color w:val="C00000"/>
          <w:sz w:val="28"/>
          <w:szCs w:val="28"/>
          <w:shd w:val="clear" w:color="auto" w:fill="FFFFFF"/>
        </w:rPr>
        <w:t>AVVICINATEVI A ME!...</w:t>
      </w:r>
      <w:r w:rsidR="007B209F">
        <w:rPr>
          <w:rFonts w:ascii="Times New Roman" w:hAnsi="Times New Roman" w:cs="Times New Roman"/>
          <w:b/>
          <w:iCs/>
          <w:color w:val="C00000"/>
          <w:sz w:val="28"/>
          <w:szCs w:val="28"/>
          <w:shd w:val="clear" w:color="auto" w:fill="FFFFFF"/>
        </w:rPr>
        <w:t xml:space="preserve"> </w:t>
      </w:r>
      <w:r w:rsidRPr="007B209F">
        <w:rPr>
          <w:rFonts w:ascii="Times New Roman" w:hAnsi="Times New Roman" w:cs="Times New Roman"/>
          <w:b/>
          <w:iCs/>
          <w:color w:val="C00000"/>
          <w:sz w:val="28"/>
          <w:szCs w:val="28"/>
          <w:shd w:val="clear" w:color="auto" w:fill="FFFFFF"/>
        </w:rPr>
        <w:t>IO SONO GIUSEPPE” (G</w:t>
      </w:r>
      <w:r w:rsidR="003D28F0">
        <w:rPr>
          <w:rFonts w:ascii="Times New Roman" w:hAnsi="Times New Roman" w:cs="Times New Roman"/>
          <w:b/>
          <w:iCs/>
          <w:color w:val="C00000"/>
          <w:sz w:val="28"/>
          <w:szCs w:val="28"/>
          <w:shd w:val="clear" w:color="auto" w:fill="FFFFFF"/>
        </w:rPr>
        <w:t>en.</w:t>
      </w:r>
      <w:r w:rsidRPr="007B209F">
        <w:rPr>
          <w:rFonts w:ascii="Times New Roman" w:hAnsi="Times New Roman" w:cs="Times New Roman"/>
          <w:b/>
          <w:iCs/>
          <w:color w:val="C00000"/>
          <w:sz w:val="28"/>
          <w:szCs w:val="28"/>
          <w:shd w:val="clear" w:color="auto" w:fill="FFFFFF"/>
        </w:rPr>
        <w:t xml:space="preserve"> 45,4): </w:t>
      </w:r>
      <w:r w:rsidR="00E934E5">
        <w:rPr>
          <w:rFonts w:ascii="Times New Roman" w:hAnsi="Times New Roman" w:cs="Times New Roman"/>
          <w:b/>
          <w:iCs/>
          <w:color w:val="C00000"/>
          <w:sz w:val="28"/>
          <w:szCs w:val="28"/>
          <w:shd w:val="clear" w:color="auto" w:fill="FFFFFF"/>
        </w:rPr>
        <w:t xml:space="preserve">LA VITA </w:t>
      </w:r>
      <w:r w:rsidR="00E934E5" w:rsidRPr="002D6E13">
        <w:rPr>
          <w:rFonts w:ascii="Times New Roman" w:hAnsi="Times New Roman" w:cs="Times New Roman"/>
          <w:b/>
          <w:i/>
          <w:iCs/>
          <w:color w:val="C00000"/>
          <w:sz w:val="28"/>
          <w:szCs w:val="28"/>
          <w:shd w:val="clear" w:color="auto" w:fill="FFFFFF"/>
        </w:rPr>
        <w:t xml:space="preserve">NELLA </w:t>
      </w:r>
      <w:r w:rsidRPr="002D6E13">
        <w:rPr>
          <w:rFonts w:ascii="Times New Roman" w:hAnsi="Times New Roman" w:cs="Times New Roman"/>
          <w:b/>
          <w:i/>
          <w:iCs/>
          <w:color w:val="C00000"/>
          <w:sz w:val="28"/>
          <w:szCs w:val="28"/>
          <w:shd w:val="clear" w:color="auto" w:fill="FFFFFF"/>
        </w:rPr>
        <w:t>FRATERNITÀ RITROVATA</w:t>
      </w:r>
      <w:r w:rsidRPr="007B209F">
        <w:rPr>
          <w:rFonts w:ascii="Times New Roman" w:hAnsi="Times New Roman" w:cs="Times New Roman"/>
          <w:b/>
          <w:iCs/>
          <w:color w:val="C00000"/>
          <w:sz w:val="28"/>
          <w:szCs w:val="28"/>
          <w:shd w:val="clear" w:color="auto" w:fill="FFFFFF"/>
        </w:rPr>
        <w:t xml:space="preserve"> </w:t>
      </w:r>
    </w:p>
    <w:p w14:paraId="50F94B00" w14:textId="77777777" w:rsidR="00D8486D" w:rsidRPr="007B209F" w:rsidRDefault="00D8486D" w:rsidP="00D8486D">
      <w:pPr>
        <w:pStyle w:val="Paragrafoelenco"/>
        <w:spacing w:line="276" w:lineRule="auto"/>
        <w:jc w:val="both"/>
        <w:rPr>
          <w:rFonts w:ascii="Times New Roman" w:hAnsi="Times New Roman" w:cs="Times New Roman"/>
          <w:b/>
          <w:iCs/>
          <w:color w:val="C00000"/>
          <w:sz w:val="28"/>
          <w:szCs w:val="28"/>
          <w:shd w:val="clear" w:color="auto" w:fill="FFFFFF"/>
        </w:rPr>
      </w:pPr>
    </w:p>
    <w:p w14:paraId="57083A48" w14:textId="4DEC1FE0" w:rsidR="00682E03" w:rsidRDefault="00AE0A47" w:rsidP="007B209F">
      <w:pPr>
        <w:jc w:val="both"/>
        <w:rPr>
          <w:rFonts w:ascii="Times New Roman" w:eastAsia="Times New Roman" w:hAnsi="Times New Roman" w:cs="Times New Roman"/>
          <w:sz w:val="28"/>
          <w:szCs w:val="28"/>
          <w:lang w:eastAsia="it-IT"/>
        </w:rPr>
      </w:pPr>
      <w:r w:rsidRPr="007B209F">
        <w:rPr>
          <w:rFonts w:ascii="Times New Roman" w:eastAsia="Times New Roman" w:hAnsi="Times New Roman" w:cs="Times New Roman"/>
          <w:sz w:val="28"/>
          <w:szCs w:val="28"/>
          <w:lang w:eastAsia="it-IT"/>
        </w:rPr>
        <w:t>Racconta la Bibbia che i figli di Giacobbe si mossero verso l’Egitto per cercare il grano</w:t>
      </w:r>
      <w:r w:rsidR="00197CAC">
        <w:rPr>
          <w:rFonts w:ascii="Times New Roman" w:eastAsia="Times New Roman" w:hAnsi="Times New Roman" w:cs="Times New Roman"/>
          <w:sz w:val="28"/>
          <w:szCs w:val="28"/>
          <w:lang w:eastAsia="it-IT"/>
        </w:rPr>
        <w:t>.</w:t>
      </w:r>
      <w:r w:rsidRPr="007B209F">
        <w:rPr>
          <w:rFonts w:ascii="Times New Roman" w:eastAsia="Times New Roman" w:hAnsi="Times New Roman" w:cs="Times New Roman"/>
          <w:sz w:val="28"/>
          <w:szCs w:val="28"/>
          <w:lang w:eastAsia="it-IT"/>
        </w:rPr>
        <w:t xml:space="preserve"> </w:t>
      </w:r>
      <w:r w:rsidR="00197CAC">
        <w:rPr>
          <w:rFonts w:ascii="Times New Roman" w:eastAsia="Times New Roman" w:hAnsi="Times New Roman" w:cs="Times New Roman"/>
          <w:sz w:val="28"/>
          <w:szCs w:val="28"/>
          <w:lang w:eastAsia="it-IT"/>
        </w:rPr>
        <w:t>I</w:t>
      </w:r>
      <w:r w:rsidRPr="007B209F">
        <w:rPr>
          <w:rFonts w:ascii="Times New Roman" w:eastAsia="Times New Roman" w:hAnsi="Times New Roman" w:cs="Times New Roman"/>
          <w:sz w:val="28"/>
          <w:szCs w:val="28"/>
          <w:lang w:eastAsia="it-IT"/>
        </w:rPr>
        <w:t>n realtà</w:t>
      </w:r>
      <w:r w:rsidR="003D28F0">
        <w:rPr>
          <w:rFonts w:ascii="Times New Roman" w:eastAsia="Times New Roman" w:hAnsi="Times New Roman" w:cs="Times New Roman"/>
          <w:sz w:val="28"/>
          <w:szCs w:val="28"/>
          <w:lang w:eastAsia="it-IT"/>
        </w:rPr>
        <w:t>,</w:t>
      </w:r>
      <w:r w:rsidRPr="007B209F">
        <w:rPr>
          <w:rFonts w:ascii="Times New Roman" w:eastAsia="Times New Roman" w:hAnsi="Times New Roman" w:cs="Times New Roman"/>
          <w:sz w:val="28"/>
          <w:szCs w:val="28"/>
          <w:lang w:eastAsia="it-IT"/>
        </w:rPr>
        <w:t xml:space="preserve"> la mano del Signore stava </w:t>
      </w:r>
      <w:r w:rsidR="00197CAC">
        <w:rPr>
          <w:rFonts w:ascii="Times New Roman" w:eastAsia="Times New Roman" w:hAnsi="Times New Roman" w:cs="Times New Roman"/>
          <w:sz w:val="28"/>
          <w:szCs w:val="28"/>
          <w:lang w:eastAsia="it-IT"/>
        </w:rPr>
        <w:t xml:space="preserve">accompagnando il suo popolo </w:t>
      </w:r>
      <w:r w:rsidRPr="007B209F">
        <w:rPr>
          <w:rFonts w:ascii="Times New Roman" w:eastAsia="Times New Roman" w:hAnsi="Times New Roman" w:cs="Times New Roman"/>
          <w:sz w:val="28"/>
          <w:szCs w:val="28"/>
          <w:lang w:eastAsia="it-IT"/>
        </w:rPr>
        <w:t>a ritrovare la fraternità</w:t>
      </w:r>
      <w:r w:rsidR="0094515D">
        <w:rPr>
          <w:rFonts w:ascii="Times New Roman" w:eastAsia="Times New Roman" w:hAnsi="Times New Roman" w:cs="Times New Roman"/>
          <w:sz w:val="28"/>
          <w:szCs w:val="28"/>
          <w:lang w:eastAsia="it-IT"/>
        </w:rPr>
        <w:t xml:space="preserve"> perduta</w:t>
      </w:r>
      <w:r w:rsidRPr="007B209F">
        <w:rPr>
          <w:rFonts w:ascii="Times New Roman" w:eastAsia="Times New Roman" w:hAnsi="Times New Roman" w:cs="Times New Roman"/>
          <w:sz w:val="28"/>
          <w:szCs w:val="28"/>
          <w:lang w:eastAsia="it-IT"/>
        </w:rPr>
        <w:t xml:space="preserve">. </w:t>
      </w:r>
      <w:r w:rsidR="0094515D">
        <w:rPr>
          <w:rFonts w:ascii="Times New Roman" w:eastAsia="Times New Roman" w:hAnsi="Times New Roman" w:cs="Times New Roman"/>
          <w:sz w:val="28"/>
          <w:szCs w:val="28"/>
          <w:lang w:eastAsia="it-IT"/>
        </w:rPr>
        <w:t>Sarebbe bello meditare</w:t>
      </w:r>
      <w:r w:rsidR="00197CAC">
        <w:rPr>
          <w:rFonts w:ascii="Times New Roman" w:eastAsia="Times New Roman" w:hAnsi="Times New Roman" w:cs="Times New Roman"/>
          <w:sz w:val="28"/>
          <w:szCs w:val="28"/>
          <w:lang w:eastAsia="it-IT"/>
        </w:rPr>
        <w:t>,</w:t>
      </w:r>
      <w:r w:rsidR="00BF5AEF" w:rsidRPr="007B209F">
        <w:rPr>
          <w:rFonts w:ascii="Times New Roman" w:eastAsia="Times New Roman" w:hAnsi="Times New Roman" w:cs="Times New Roman"/>
          <w:sz w:val="28"/>
          <w:szCs w:val="28"/>
          <w:lang w:eastAsia="it-IT"/>
        </w:rPr>
        <w:t xml:space="preserve"> a livello personale e comunitario</w:t>
      </w:r>
      <w:r w:rsidR="00197CAC">
        <w:rPr>
          <w:rFonts w:ascii="Times New Roman" w:eastAsia="Times New Roman" w:hAnsi="Times New Roman" w:cs="Times New Roman"/>
          <w:sz w:val="28"/>
          <w:szCs w:val="28"/>
          <w:lang w:eastAsia="it-IT"/>
        </w:rPr>
        <w:t>,</w:t>
      </w:r>
      <w:r w:rsidR="00BF5AEF" w:rsidRPr="007B209F">
        <w:rPr>
          <w:rFonts w:ascii="Times New Roman" w:eastAsia="Times New Roman" w:hAnsi="Times New Roman" w:cs="Times New Roman"/>
          <w:sz w:val="28"/>
          <w:szCs w:val="28"/>
          <w:lang w:eastAsia="it-IT"/>
        </w:rPr>
        <w:t xml:space="preserve"> gli ultimi capitoli della Genesi</w:t>
      </w:r>
      <w:r w:rsidRPr="007B209F">
        <w:rPr>
          <w:rFonts w:ascii="Times New Roman" w:eastAsia="Times New Roman" w:hAnsi="Times New Roman" w:cs="Times New Roman"/>
          <w:sz w:val="28"/>
          <w:szCs w:val="28"/>
          <w:lang w:eastAsia="it-IT"/>
        </w:rPr>
        <w:t xml:space="preserve"> che racconta</w:t>
      </w:r>
      <w:r w:rsidR="009F51F0">
        <w:rPr>
          <w:rFonts w:ascii="Times New Roman" w:eastAsia="Times New Roman" w:hAnsi="Times New Roman" w:cs="Times New Roman"/>
          <w:sz w:val="28"/>
          <w:szCs w:val="28"/>
          <w:lang w:eastAsia="it-IT"/>
        </w:rPr>
        <w:t>no</w:t>
      </w:r>
      <w:r w:rsidRPr="007B209F">
        <w:rPr>
          <w:rFonts w:ascii="Times New Roman" w:eastAsia="Times New Roman" w:hAnsi="Times New Roman" w:cs="Times New Roman"/>
          <w:sz w:val="28"/>
          <w:szCs w:val="28"/>
          <w:lang w:eastAsia="it-IT"/>
        </w:rPr>
        <w:t xml:space="preserve"> </w:t>
      </w:r>
      <w:r w:rsidR="0094515D">
        <w:rPr>
          <w:rFonts w:ascii="Times New Roman" w:eastAsia="Times New Roman" w:hAnsi="Times New Roman" w:cs="Times New Roman"/>
          <w:sz w:val="28"/>
          <w:szCs w:val="28"/>
          <w:lang w:eastAsia="it-IT"/>
        </w:rPr>
        <w:t xml:space="preserve">la storia di </w:t>
      </w:r>
      <w:r w:rsidR="00B83E08" w:rsidRPr="007B209F">
        <w:rPr>
          <w:rFonts w:ascii="Times New Roman" w:eastAsia="Times New Roman" w:hAnsi="Times New Roman" w:cs="Times New Roman"/>
          <w:sz w:val="28"/>
          <w:szCs w:val="28"/>
          <w:lang w:eastAsia="it-IT"/>
        </w:rPr>
        <w:t>Giuseppe</w:t>
      </w:r>
      <w:r w:rsidR="0094515D">
        <w:rPr>
          <w:rFonts w:ascii="Times New Roman" w:eastAsia="Times New Roman" w:hAnsi="Times New Roman" w:cs="Times New Roman"/>
          <w:sz w:val="28"/>
          <w:szCs w:val="28"/>
          <w:lang w:eastAsia="it-IT"/>
        </w:rPr>
        <w:t xml:space="preserve"> e della sua </w:t>
      </w:r>
      <w:r w:rsidR="00B83E08" w:rsidRPr="007B209F">
        <w:rPr>
          <w:rFonts w:ascii="Times New Roman" w:eastAsia="Times New Roman" w:hAnsi="Times New Roman" w:cs="Times New Roman"/>
          <w:sz w:val="28"/>
          <w:szCs w:val="28"/>
          <w:lang w:eastAsia="it-IT"/>
        </w:rPr>
        <w:t>famiglia</w:t>
      </w:r>
      <w:r w:rsidR="00A30293">
        <w:rPr>
          <w:rFonts w:ascii="Times New Roman" w:eastAsia="Times New Roman" w:hAnsi="Times New Roman" w:cs="Times New Roman"/>
          <w:sz w:val="28"/>
          <w:szCs w:val="28"/>
          <w:lang w:eastAsia="it-IT"/>
        </w:rPr>
        <w:t xml:space="preserve"> </w:t>
      </w:r>
      <w:r w:rsidR="0094515D">
        <w:rPr>
          <w:rFonts w:ascii="Times New Roman" w:eastAsia="Times New Roman" w:hAnsi="Times New Roman" w:cs="Times New Roman"/>
          <w:sz w:val="28"/>
          <w:szCs w:val="28"/>
          <w:lang w:eastAsia="it-IT"/>
        </w:rPr>
        <w:t>ferita dall’</w:t>
      </w:r>
      <w:r w:rsidR="00B83E08" w:rsidRPr="007B209F">
        <w:rPr>
          <w:rFonts w:ascii="Times New Roman" w:eastAsia="Times New Roman" w:hAnsi="Times New Roman" w:cs="Times New Roman"/>
          <w:sz w:val="28"/>
          <w:szCs w:val="28"/>
          <w:lang w:eastAsia="it-IT"/>
        </w:rPr>
        <w:t xml:space="preserve">invidia e </w:t>
      </w:r>
      <w:r w:rsidR="0094515D">
        <w:rPr>
          <w:rFonts w:ascii="Times New Roman" w:eastAsia="Times New Roman" w:hAnsi="Times New Roman" w:cs="Times New Roman"/>
          <w:sz w:val="28"/>
          <w:szCs w:val="28"/>
          <w:lang w:eastAsia="it-IT"/>
        </w:rPr>
        <w:t>dall'</w:t>
      </w:r>
      <w:r w:rsidR="00B83E08" w:rsidRPr="007B209F">
        <w:rPr>
          <w:rFonts w:ascii="Times New Roman" w:eastAsia="Times New Roman" w:hAnsi="Times New Roman" w:cs="Times New Roman"/>
          <w:sz w:val="28"/>
          <w:szCs w:val="28"/>
          <w:lang w:eastAsia="it-IT"/>
        </w:rPr>
        <w:t>odi</w:t>
      </w:r>
      <w:r w:rsidR="00A30293">
        <w:rPr>
          <w:rFonts w:ascii="Times New Roman" w:eastAsia="Times New Roman" w:hAnsi="Times New Roman" w:cs="Times New Roman"/>
          <w:sz w:val="28"/>
          <w:szCs w:val="28"/>
          <w:lang w:eastAsia="it-IT"/>
        </w:rPr>
        <w:t>o</w:t>
      </w:r>
      <w:r w:rsidR="0046470E">
        <w:rPr>
          <w:rFonts w:ascii="Times New Roman" w:eastAsia="Times New Roman" w:hAnsi="Times New Roman" w:cs="Times New Roman"/>
          <w:sz w:val="28"/>
          <w:szCs w:val="28"/>
          <w:lang w:eastAsia="it-IT"/>
        </w:rPr>
        <w:t>.</w:t>
      </w:r>
      <w:r w:rsidR="00A30293">
        <w:rPr>
          <w:rFonts w:ascii="Times New Roman" w:eastAsia="Times New Roman" w:hAnsi="Times New Roman" w:cs="Times New Roman"/>
          <w:sz w:val="28"/>
          <w:szCs w:val="28"/>
          <w:lang w:eastAsia="it-IT"/>
        </w:rPr>
        <w:t xml:space="preserve"> </w:t>
      </w:r>
      <w:r w:rsidR="003D28F0">
        <w:rPr>
          <w:rFonts w:ascii="Times New Roman" w:eastAsia="Times New Roman" w:hAnsi="Times New Roman" w:cs="Times New Roman"/>
          <w:sz w:val="28"/>
          <w:szCs w:val="28"/>
          <w:lang w:eastAsia="it-IT"/>
        </w:rPr>
        <w:t>Potremmo far nostro quel</w:t>
      </w:r>
      <w:r w:rsidR="003A2815">
        <w:rPr>
          <w:rFonts w:ascii="Times New Roman" w:eastAsia="Times New Roman" w:hAnsi="Times New Roman" w:cs="Times New Roman"/>
          <w:sz w:val="28"/>
          <w:szCs w:val="28"/>
          <w:lang w:eastAsia="it-IT"/>
        </w:rPr>
        <w:t xml:space="preserve"> lungo processo </w:t>
      </w:r>
      <w:r w:rsidR="003A2815" w:rsidRPr="007B209F">
        <w:rPr>
          <w:rFonts w:ascii="Times New Roman" w:eastAsia="Times New Roman" w:hAnsi="Times New Roman" w:cs="Times New Roman"/>
          <w:sz w:val="28"/>
          <w:szCs w:val="28"/>
          <w:lang w:eastAsia="it-IT"/>
        </w:rPr>
        <w:t>interiore</w:t>
      </w:r>
      <w:r w:rsidR="00682E03">
        <w:rPr>
          <w:rFonts w:ascii="Times New Roman" w:eastAsia="Times New Roman" w:hAnsi="Times New Roman" w:cs="Times New Roman"/>
          <w:sz w:val="28"/>
          <w:szCs w:val="28"/>
          <w:lang w:eastAsia="it-IT"/>
        </w:rPr>
        <w:t>,</w:t>
      </w:r>
      <w:r w:rsidR="003A2815" w:rsidRPr="007B209F">
        <w:rPr>
          <w:rFonts w:ascii="Times New Roman" w:eastAsia="Times New Roman" w:hAnsi="Times New Roman" w:cs="Times New Roman"/>
          <w:sz w:val="28"/>
          <w:szCs w:val="28"/>
          <w:lang w:eastAsia="it-IT"/>
        </w:rPr>
        <w:t xml:space="preserve"> di p</w:t>
      </w:r>
      <w:r w:rsidR="009C7F8D">
        <w:rPr>
          <w:rFonts w:ascii="Times New Roman" w:eastAsia="Times New Roman" w:hAnsi="Times New Roman" w:cs="Times New Roman"/>
          <w:sz w:val="28"/>
          <w:szCs w:val="28"/>
          <w:lang w:eastAsia="it-IT"/>
        </w:rPr>
        <w:t>urificazione e di conversione</w:t>
      </w:r>
      <w:r w:rsidR="00682E03">
        <w:rPr>
          <w:rFonts w:ascii="Times New Roman" w:eastAsia="Times New Roman" w:hAnsi="Times New Roman" w:cs="Times New Roman"/>
          <w:sz w:val="28"/>
          <w:szCs w:val="28"/>
          <w:lang w:eastAsia="it-IT"/>
        </w:rPr>
        <w:t>,</w:t>
      </w:r>
      <w:r w:rsidR="003A2815" w:rsidRPr="007B209F">
        <w:rPr>
          <w:rFonts w:ascii="Times New Roman" w:eastAsia="Times New Roman" w:hAnsi="Times New Roman" w:cs="Times New Roman"/>
          <w:sz w:val="28"/>
          <w:szCs w:val="28"/>
          <w:lang w:eastAsia="it-IT"/>
        </w:rPr>
        <w:t xml:space="preserve"> </w:t>
      </w:r>
      <w:r w:rsidR="00E534C0">
        <w:rPr>
          <w:rFonts w:ascii="Times New Roman" w:eastAsia="Times New Roman" w:hAnsi="Times New Roman" w:cs="Times New Roman"/>
          <w:sz w:val="28"/>
          <w:szCs w:val="28"/>
          <w:lang w:eastAsia="it-IT"/>
        </w:rPr>
        <w:t xml:space="preserve">per </w:t>
      </w:r>
      <w:r w:rsidR="002D6E13">
        <w:rPr>
          <w:rFonts w:ascii="Times New Roman" w:eastAsia="Times New Roman" w:hAnsi="Times New Roman" w:cs="Times New Roman"/>
          <w:sz w:val="28"/>
          <w:szCs w:val="28"/>
          <w:lang w:eastAsia="it-IT"/>
        </w:rPr>
        <w:t xml:space="preserve">imparare a camminare insieme. </w:t>
      </w:r>
    </w:p>
    <w:p w14:paraId="40408B61" w14:textId="77777777" w:rsidR="00D8486D" w:rsidRDefault="00D8486D" w:rsidP="007B209F">
      <w:pPr>
        <w:jc w:val="both"/>
        <w:rPr>
          <w:rFonts w:ascii="Times New Roman" w:eastAsia="Times New Roman" w:hAnsi="Times New Roman" w:cs="Times New Roman"/>
          <w:sz w:val="28"/>
          <w:szCs w:val="28"/>
          <w:lang w:eastAsia="it-IT"/>
        </w:rPr>
      </w:pPr>
    </w:p>
    <w:p w14:paraId="540F1EC8" w14:textId="77777777" w:rsidR="00D8486D" w:rsidRDefault="00D8486D" w:rsidP="007B209F">
      <w:pPr>
        <w:jc w:val="both"/>
        <w:rPr>
          <w:rFonts w:ascii="Times New Roman" w:eastAsia="Times New Roman" w:hAnsi="Times New Roman" w:cs="Times New Roman"/>
          <w:sz w:val="28"/>
          <w:szCs w:val="28"/>
          <w:lang w:eastAsia="it-IT"/>
        </w:rPr>
      </w:pPr>
    </w:p>
    <w:p w14:paraId="71B0C714" w14:textId="5F3DB90D" w:rsidR="009F51F0" w:rsidRDefault="0081092A" w:rsidP="007B209F">
      <w:pPr>
        <w:jc w:val="both"/>
        <w:rPr>
          <w:rFonts w:ascii="Times New Roman" w:hAnsi="Times New Roman" w:cs="Times New Roman"/>
          <w:i/>
          <w:color w:val="000000"/>
          <w:sz w:val="28"/>
          <w:szCs w:val="28"/>
          <w:shd w:val="clear" w:color="auto" w:fill="FFFFFF"/>
        </w:rPr>
      </w:pPr>
      <w:r w:rsidRPr="007B209F">
        <w:rPr>
          <w:rFonts w:ascii="Times New Roman" w:eastAsia="Times New Roman" w:hAnsi="Times New Roman" w:cs="Times New Roman"/>
          <w:sz w:val="28"/>
          <w:szCs w:val="28"/>
          <w:lang w:eastAsia="it-IT"/>
        </w:rPr>
        <w:lastRenderedPageBreak/>
        <w:t>Scrive papa Francesco nella “Fratelli tutti”: “</w:t>
      </w:r>
      <w:r w:rsidRPr="007B209F">
        <w:rPr>
          <w:rFonts w:ascii="Times New Roman" w:hAnsi="Times New Roman" w:cs="Times New Roman"/>
          <w:i/>
          <w:color w:val="000000"/>
          <w:sz w:val="28"/>
          <w:szCs w:val="28"/>
          <w:shd w:val="clear" w:color="auto" w:fill="FFFFFF"/>
        </w:rPr>
        <w:t>Desidero tanto che, in questo tempo che ci è dato di vivere, riconoscendo la dignità di ogni persona umana, possiamo far rinascere tra tutti un’aspirazione mondiale alla fraternità. Tra tutti: «Ecco un bellissimo segreto per sognare e rendere la nostra vita una bella avventura. Nessuno può affrontare la vita in modo isolato […]. C’è bisogno di una comunità che ci sostenga, che ci aiuti e nella quale ci aiutiamo a vicenda a guardare avanti. Com’è importante sognare insieme! […] Da soli si rischia di avere dei miraggi, per cui vedi quello che non c’è; i sogni si costruiscono insieme»</w:t>
      </w:r>
      <w:r w:rsidR="002B6C8A" w:rsidRPr="007B209F">
        <w:rPr>
          <w:rFonts w:ascii="Times New Roman" w:hAnsi="Times New Roman" w:cs="Times New Roman"/>
          <w:i/>
          <w:color w:val="000000"/>
          <w:sz w:val="28"/>
          <w:szCs w:val="28"/>
          <w:shd w:val="clear" w:color="auto" w:fill="FFFFFF"/>
        </w:rPr>
        <w:t>” (FT 8)</w:t>
      </w:r>
      <w:r w:rsidR="00C373BD">
        <w:rPr>
          <w:rFonts w:ascii="Times New Roman" w:hAnsi="Times New Roman" w:cs="Times New Roman"/>
          <w:i/>
          <w:color w:val="000000"/>
          <w:sz w:val="28"/>
          <w:szCs w:val="28"/>
          <w:shd w:val="clear" w:color="auto" w:fill="FFFFFF"/>
        </w:rPr>
        <w:t>.</w:t>
      </w:r>
      <w:r w:rsidR="002B6C8A" w:rsidRPr="007B209F">
        <w:rPr>
          <w:rFonts w:ascii="Times New Roman" w:hAnsi="Times New Roman" w:cs="Times New Roman"/>
          <w:i/>
          <w:color w:val="000000"/>
          <w:sz w:val="28"/>
          <w:szCs w:val="28"/>
          <w:shd w:val="clear" w:color="auto" w:fill="FFFFFF"/>
        </w:rPr>
        <w:t xml:space="preserve"> </w:t>
      </w:r>
      <w:r w:rsidR="002B6C8A" w:rsidRPr="007B209F">
        <w:rPr>
          <w:rFonts w:ascii="Times New Roman" w:hAnsi="Times New Roman" w:cs="Times New Roman"/>
          <w:color w:val="000000"/>
          <w:sz w:val="28"/>
          <w:szCs w:val="28"/>
          <w:shd w:val="clear" w:color="auto" w:fill="FFFFFF"/>
        </w:rPr>
        <w:t>E aggiunge una cosa molto importante: “</w:t>
      </w:r>
      <w:r w:rsidRPr="007B209F">
        <w:rPr>
          <w:rFonts w:ascii="Times New Roman" w:hAnsi="Times New Roman" w:cs="Times New Roman"/>
          <w:i/>
          <w:color w:val="000000"/>
          <w:sz w:val="28"/>
          <w:szCs w:val="28"/>
          <w:shd w:val="clear" w:color="auto" w:fill="FFFFFF"/>
        </w:rPr>
        <w:t>Se non riusciamo a recuperare la passione condivisa per una comunità di appartenenza e di solidarietà, alla quale destinare tempo, impegno e beni, l’illusione globale che ci inganna crollerà rovinosamente e lascerà molti in preda alla nausea e al vuoto</w:t>
      </w:r>
      <w:r w:rsidR="002B6C8A" w:rsidRPr="007B209F">
        <w:rPr>
          <w:rFonts w:ascii="Times New Roman" w:hAnsi="Times New Roman" w:cs="Times New Roman"/>
          <w:i/>
          <w:color w:val="000000"/>
          <w:sz w:val="28"/>
          <w:szCs w:val="28"/>
          <w:shd w:val="clear" w:color="auto" w:fill="FFFFFF"/>
        </w:rPr>
        <w:t>” (FT 36)</w:t>
      </w:r>
      <w:r w:rsidRPr="007B209F">
        <w:rPr>
          <w:rFonts w:ascii="Times New Roman" w:hAnsi="Times New Roman" w:cs="Times New Roman"/>
          <w:i/>
          <w:color w:val="000000"/>
          <w:sz w:val="28"/>
          <w:szCs w:val="28"/>
          <w:shd w:val="clear" w:color="auto" w:fill="FFFFFF"/>
        </w:rPr>
        <w:t>.</w:t>
      </w:r>
    </w:p>
    <w:p w14:paraId="5DF101B6" w14:textId="77777777" w:rsidR="00D8486D" w:rsidRPr="0084312D" w:rsidRDefault="00D8486D" w:rsidP="007B209F">
      <w:pPr>
        <w:jc w:val="both"/>
        <w:rPr>
          <w:rFonts w:ascii="Times New Roman" w:hAnsi="Times New Roman" w:cs="Times New Roman"/>
          <w:i/>
          <w:color w:val="000000"/>
          <w:sz w:val="28"/>
          <w:szCs w:val="28"/>
          <w:shd w:val="clear" w:color="auto" w:fill="FFFFFF"/>
        </w:rPr>
      </w:pPr>
    </w:p>
    <w:p w14:paraId="25D22BD3" w14:textId="01DB82BB" w:rsidR="003D375D" w:rsidRDefault="002B6C8A" w:rsidP="00DC4735">
      <w:pPr>
        <w:pStyle w:val="Paragrafoelenco"/>
        <w:numPr>
          <w:ilvl w:val="0"/>
          <w:numId w:val="16"/>
        </w:numPr>
        <w:spacing w:line="276" w:lineRule="auto"/>
        <w:jc w:val="both"/>
        <w:rPr>
          <w:rFonts w:ascii="Times New Roman" w:eastAsia="Times New Roman" w:hAnsi="Times New Roman" w:cs="Times New Roman"/>
          <w:b/>
          <w:i/>
          <w:color w:val="C00000"/>
          <w:sz w:val="28"/>
          <w:szCs w:val="28"/>
          <w:lang w:eastAsia="it-IT"/>
        </w:rPr>
      </w:pPr>
      <w:r w:rsidRPr="007B209F">
        <w:rPr>
          <w:rFonts w:ascii="Times New Roman" w:eastAsia="Times New Roman" w:hAnsi="Times New Roman" w:cs="Times New Roman"/>
          <w:sz w:val="28"/>
          <w:szCs w:val="28"/>
          <w:lang w:eastAsia="it-IT"/>
        </w:rPr>
        <w:t>“</w:t>
      </w:r>
      <w:r w:rsidRPr="007B209F">
        <w:rPr>
          <w:rFonts w:ascii="Times New Roman" w:eastAsia="Times New Roman" w:hAnsi="Times New Roman" w:cs="Times New Roman"/>
          <w:b/>
          <w:color w:val="C00000"/>
          <w:sz w:val="28"/>
          <w:szCs w:val="28"/>
          <w:lang w:eastAsia="it-IT"/>
        </w:rPr>
        <w:t>DIO DISSE IN UNA VISIONE NELLA NOTTE: “GIACOBBE, GIACOBBE! RISPOSE: “ECCOMI”</w:t>
      </w:r>
      <w:r w:rsidR="00C373BD">
        <w:rPr>
          <w:rFonts w:ascii="Times New Roman" w:eastAsia="Times New Roman" w:hAnsi="Times New Roman" w:cs="Times New Roman"/>
          <w:b/>
          <w:color w:val="C00000"/>
          <w:sz w:val="28"/>
          <w:szCs w:val="28"/>
          <w:lang w:eastAsia="it-IT"/>
        </w:rPr>
        <w:t xml:space="preserve"> (</w:t>
      </w:r>
      <w:proofErr w:type="spellStart"/>
      <w:r w:rsidR="00C373BD">
        <w:rPr>
          <w:rFonts w:ascii="Times New Roman" w:eastAsia="Times New Roman" w:hAnsi="Times New Roman" w:cs="Times New Roman"/>
          <w:b/>
          <w:color w:val="C00000"/>
          <w:sz w:val="28"/>
          <w:szCs w:val="28"/>
          <w:lang w:eastAsia="it-IT"/>
        </w:rPr>
        <w:t>Gen</w:t>
      </w:r>
      <w:proofErr w:type="spellEnd"/>
      <w:r w:rsidR="00C373BD">
        <w:rPr>
          <w:rFonts w:ascii="Times New Roman" w:eastAsia="Times New Roman" w:hAnsi="Times New Roman" w:cs="Times New Roman"/>
          <w:b/>
          <w:color w:val="C00000"/>
          <w:sz w:val="28"/>
          <w:szCs w:val="28"/>
          <w:lang w:eastAsia="it-IT"/>
        </w:rPr>
        <w:t xml:space="preserve"> 46,2)</w:t>
      </w:r>
      <w:r w:rsidR="00E934E5">
        <w:rPr>
          <w:rFonts w:ascii="Times New Roman" w:eastAsia="Times New Roman" w:hAnsi="Times New Roman" w:cs="Times New Roman"/>
          <w:b/>
          <w:color w:val="C00000"/>
          <w:sz w:val="28"/>
          <w:szCs w:val="28"/>
          <w:lang w:eastAsia="it-IT"/>
        </w:rPr>
        <w:t xml:space="preserve">: </w:t>
      </w:r>
      <w:r w:rsidR="00E934E5" w:rsidRPr="00760C81">
        <w:rPr>
          <w:rFonts w:ascii="Times New Roman" w:eastAsia="Times New Roman" w:hAnsi="Times New Roman" w:cs="Times New Roman"/>
          <w:b/>
          <w:i/>
          <w:color w:val="C00000"/>
          <w:sz w:val="28"/>
          <w:szCs w:val="28"/>
          <w:lang w:eastAsia="it-IT"/>
        </w:rPr>
        <w:t>RIPARTIRE DALL’ASCOLTO</w:t>
      </w:r>
    </w:p>
    <w:p w14:paraId="5D32EAB7" w14:textId="77777777" w:rsidR="00D8486D" w:rsidRPr="00760C81" w:rsidRDefault="00D8486D" w:rsidP="00D8486D">
      <w:pPr>
        <w:pStyle w:val="Paragrafoelenco"/>
        <w:spacing w:line="276" w:lineRule="auto"/>
        <w:jc w:val="both"/>
        <w:rPr>
          <w:rStyle w:val="auto-style23"/>
          <w:rFonts w:ascii="Times New Roman" w:eastAsia="Times New Roman" w:hAnsi="Times New Roman" w:cs="Times New Roman"/>
          <w:b/>
          <w:i/>
          <w:color w:val="C00000"/>
          <w:sz w:val="28"/>
          <w:szCs w:val="28"/>
          <w:lang w:eastAsia="it-IT"/>
        </w:rPr>
      </w:pPr>
    </w:p>
    <w:p w14:paraId="0AE80450" w14:textId="316BC61B" w:rsidR="009A1640" w:rsidRDefault="0019566B" w:rsidP="0019566B">
      <w:pPr>
        <w:shd w:val="clear" w:color="auto" w:fill="FFFFFF"/>
        <w:spacing w:before="150" w:after="150"/>
        <w:jc w:val="both"/>
        <w:rPr>
          <w:rFonts w:ascii="Times New Roman" w:eastAsia="Times New Roman" w:hAnsi="Times New Roman" w:cs="Times New Roman"/>
          <w:color w:val="000000"/>
          <w:sz w:val="28"/>
          <w:szCs w:val="28"/>
          <w:lang w:eastAsia="it-IT"/>
        </w:rPr>
      </w:pPr>
      <w:r>
        <w:rPr>
          <w:rFonts w:ascii="Times New Roman" w:eastAsia="Times New Roman" w:hAnsi="Times New Roman" w:cs="Times New Roman"/>
          <w:color w:val="000000"/>
          <w:sz w:val="28"/>
          <w:szCs w:val="28"/>
          <w:lang w:eastAsia="it-IT"/>
        </w:rPr>
        <w:t xml:space="preserve">Nel magistero di papa Francesco troviamo </w:t>
      </w:r>
      <w:r w:rsidR="00AD5916">
        <w:rPr>
          <w:rFonts w:ascii="Times New Roman" w:eastAsia="Times New Roman" w:hAnsi="Times New Roman" w:cs="Times New Roman"/>
          <w:color w:val="000000"/>
          <w:sz w:val="28"/>
          <w:szCs w:val="28"/>
          <w:lang w:eastAsia="it-IT"/>
        </w:rPr>
        <w:t>un’indicazione chiara</w:t>
      </w:r>
      <w:r>
        <w:rPr>
          <w:rFonts w:ascii="Times New Roman" w:eastAsia="Times New Roman" w:hAnsi="Times New Roman" w:cs="Times New Roman"/>
          <w:color w:val="000000"/>
          <w:sz w:val="28"/>
          <w:szCs w:val="28"/>
          <w:lang w:eastAsia="it-IT"/>
        </w:rPr>
        <w:t xml:space="preserve"> per </w:t>
      </w:r>
      <w:r w:rsidR="00AD5916">
        <w:rPr>
          <w:rFonts w:ascii="Times New Roman" w:eastAsia="Times New Roman" w:hAnsi="Times New Roman" w:cs="Times New Roman"/>
          <w:color w:val="000000"/>
          <w:sz w:val="28"/>
          <w:szCs w:val="28"/>
          <w:lang w:eastAsia="it-IT"/>
        </w:rPr>
        <w:t xml:space="preserve">poter </w:t>
      </w:r>
      <w:r>
        <w:rPr>
          <w:rFonts w:ascii="Times New Roman" w:eastAsia="Times New Roman" w:hAnsi="Times New Roman" w:cs="Times New Roman"/>
          <w:color w:val="000000"/>
          <w:sz w:val="28"/>
          <w:szCs w:val="28"/>
          <w:lang w:eastAsia="it-IT"/>
        </w:rPr>
        <w:t xml:space="preserve">guardare </w:t>
      </w:r>
      <w:r w:rsidR="00AD5916">
        <w:rPr>
          <w:rFonts w:ascii="Times New Roman" w:eastAsia="Times New Roman" w:hAnsi="Times New Roman" w:cs="Times New Roman"/>
          <w:color w:val="000000"/>
          <w:sz w:val="28"/>
          <w:szCs w:val="28"/>
          <w:lang w:eastAsia="it-IT"/>
        </w:rPr>
        <w:t xml:space="preserve">al </w:t>
      </w:r>
      <w:r w:rsidR="00682E03">
        <w:rPr>
          <w:rFonts w:ascii="Times New Roman" w:eastAsia="Times New Roman" w:hAnsi="Times New Roman" w:cs="Times New Roman"/>
          <w:color w:val="000000"/>
          <w:sz w:val="28"/>
          <w:szCs w:val="28"/>
          <w:lang w:eastAsia="it-IT"/>
        </w:rPr>
        <w:t xml:space="preserve">futuro </w:t>
      </w:r>
      <w:r w:rsidR="00AD5916">
        <w:rPr>
          <w:rFonts w:ascii="Times New Roman" w:eastAsia="Times New Roman" w:hAnsi="Times New Roman" w:cs="Times New Roman"/>
          <w:color w:val="000000"/>
          <w:sz w:val="28"/>
          <w:szCs w:val="28"/>
          <w:lang w:eastAsia="it-IT"/>
        </w:rPr>
        <w:t>della Chiesa</w:t>
      </w:r>
      <w:r w:rsidR="00682E03">
        <w:rPr>
          <w:rFonts w:ascii="Times New Roman" w:eastAsia="Times New Roman" w:hAnsi="Times New Roman" w:cs="Times New Roman"/>
          <w:color w:val="000000"/>
          <w:sz w:val="28"/>
          <w:szCs w:val="28"/>
          <w:lang w:eastAsia="it-IT"/>
        </w:rPr>
        <w:t xml:space="preserve"> con speranza</w:t>
      </w:r>
      <w:r w:rsidR="00AD5916">
        <w:rPr>
          <w:rFonts w:ascii="Times New Roman" w:eastAsia="Times New Roman" w:hAnsi="Times New Roman" w:cs="Times New Roman"/>
          <w:color w:val="000000"/>
          <w:sz w:val="28"/>
          <w:szCs w:val="28"/>
          <w:lang w:eastAsia="it-IT"/>
        </w:rPr>
        <w:t xml:space="preserve">: </w:t>
      </w:r>
      <w:r w:rsidR="009A1640">
        <w:rPr>
          <w:rFonts w:ascii="Times New Roman" w:eastAsia="Times New Roman" w:hAnsi="Times New Roman" w:cs="Times New Roman"/>
          <w:color w:val="000000"/>
          <w:sz w:val="28"/>
          <w:szCs w:val="28"/>
          <w:lang w:eastAsia="it-IT"/>
        </w:rPr>
        <w:t xml:space="preserve">ricentrare </w:t>
      </w:r>
      <w:r w:rsidR="009C7F8D">
        <w:rPr>
          <w:rFonts w:ascii="Times New Roman" w:eastAsia="Times New Roman" w:hAnsi="Times New Roman" w:cs="Times New Roman"/>
          <w:color w:val="000000"/>
          <w:sz w:val="28"/>
          <w:szCs w:val="28"/>
          <w:lang w:eastAsia="it-IT"/>
        </w:rPr>
        <w:t>tutto</w:t>
      </w:r>
      <w:r w:rsidR="009A1640">
        <w:rPr>
          <w:rFonts w:ascii="Times New Roman" w:eastAsia="Times New Roman" w:hAnsi="Times New Roman" w:cs="Times New Roman"/>
          <w:color w:val="000000"/>
          <w:sz w:val="28"/>
          <w:szCs w:val="28"/>
          <w:lang w:eastAsia="it-IT"/>
        </w:rPr>
        <w:t xml:space="preserve"> sul Vangelo e sui poveri. Un esercizio che può aiutare la comunità cristiana a ripartire dalla Parola è senz’altro quello della </w:t>
      </w:r>
      <w:r w:rsidRPr="0019566B">
        <w:rPr>
          <w:rFonts w:ascii="Times New Roman" w:eastAsia="Times New Roman" w:hAnsi="Times New Roman" w:cs="Times New Roman"/>
          <w:i/>
          <w:color w:val="000000"/>
          <w:sz w:val="28"/>
          <w:szCs w:val="28"/>
          <w:lang w:eastAsia="it-IT"/>
        </w:rPr>
        <w:t>lectio divina</w:t>
      </w:r>
      <w:r w:rsidR="003D375D" w:rsidRPr="003D375D">
        <w:rPr>
          <w:rFonts w:ascii="Times New Roman" w:eastAsia="Times New Roman" w:hAnsi="Times New Roman" w:cs="Times New Roman"/>
          <w:color w:val="000000"/>
          <w:sz w:val="28"/>
          <w:szCs w:val="28"/>
          <w:lang w:eastAsia="it-IT"/>
        </w:rPr>
        <w:t>, individuale o comunitaria</w:t>
      </w:r>
      <w:r w:rsidR="009A1640">
        <w:rPr>
          <w:rFonts w:ascii="Times New Roman" w:eastAsia="Times New Roman" w:hAnsi="Times New Roman" w:cs="Times New Roman"/>
          <w:color w:val="000000"/>
          <w:sz w:val="28"/>
          <w:szCs w:val="28"/>
          <w:lang w:eastAsia="it-IT"/>
        </w:rPr>
        <w:t>, che quest’anno potremmo fare sugli ultimi capitoli della Genesi che narra la storia di Giuseppe ed i suoi fratelli</w:t>
      </w:r>
      <w:r w:rsidR="003D375D" w:rsidRPr="003D375D">
        <w:rPr>
          <w:rFonts w:ascii="Times New Roman" w:eastAsia="Times New Roman" w:hAnsi="Times New Roman" w:cs="Times New Roman"/>
          <w:color w:val="000000"/>
          <w:sz w:val="28"/>
          <w:szCs w:val="28"/>
          <w:lang w:eastAsia="it-IT"/>
        </w:rPr>
        <w:t xml:space="preserve">. </w:t>
      </w:r>
      <w:r w:rsidR="00682E03">
        <w:rPr>
          <w:rFonts w:ascii="Times New Roman" w:eastAsia="Times New Roman" w:hAnsi="Times New Roman" w:cs="Times New Roman"/>
          <w:color w:val="000000"/>
          <w:sz w:val="28"/>
          <w:szCs w:val="28"/>
          <w:lang w:eastAsia="it-IT"/>
        </w:rPr>
        <w:t xml:space="preserve">Come sappiamo </w:t>
      </w:r>
      <w:r w:rsidR="003D375D" w:rsidRPr="003D375D">
        <w:rPr>
          <w:rFonts w:ascii="Times New Roman" w:eastAsia="Times New Roman" w:hAnsi="Times New Roman" w:cs="Times New Roman"/>
          <w:color w:val="000000"/>
          <w:sz w:val="28"/>
          <w:szCs w:val="28"/>
          <w:lang w:eastAsia="it-IT"/>
        </w:rPr>
        <w:t xml:space="preserve">si svolge in </w:t>
      </w:r>
      <w:r w:rsidR="004217A7">
        <w:rPr>
          <w:rFonts w:ascii="Times New Roman" w:eastAsia="Times New Roman" w:hAnsi="Times New Roman" w:cs="Times New Roman"/>
          <w:color w:val="000000"/>
          <w:sz w:val="28"/>
          <w:szCs w:val="28"/>
          <w:lang w:eastAsia="it-IT"/>
        </w:rPr>
        <w:t>cinque</w:t>
      </w:r>
      <w:r w:rsidR="008A0563">
        <w:rPr>
          <w:rFonts w:ascii="Times New Roman" w:eastAsia="Times New Roman" w:hAnsi="Times New Roman" w:cs="Times New Roman"/>
          <w:color w:val="000000"/>
          <w:sz w:val="28"/>
          <w:szCs w:val="28"/>
          <w:lang w:eastAsia="it-IT"/>
        </w:rPr>
        <w:t xml:space="preserve"> momenti</w:t>
      </w:r>
      <w:r w:rsidR="003D375D" w:rsidRPr="003D375D">
        <w:rPr>
          <w:rFonts w:ascii="Times New Roman" w:eastAsia="Times New Roman" w:hAnsi="Times New Roman" w:cs="Times New Roman"/>
          <w:color w:val="000000"/>
          <w:sz w:val="28"/>
          <w:szCs w:val="28"/>
          <w:lang w:eastAsia="it-IT"/>
        </w:rPr>
        <w:t>.</w:t>
      </w:r>
    </w:p>
    <w:p w14:paraId="01FA2F8F" w14:textId="77777777" w:rsidR="008A0563" w:rsidRPr="00AB25D7" w:rsidRDefault="008A0563" w:rsidP="00AB25D7">
      <w:pPr>
        <w:pStyle w:val="Nessunaspaziatura"/>
        <w:spacing w:line="276" w:lineRule="auto"/>
        <w:jc w:val="both"/>
        <w:rPr>
          <w:rFonts w:ascii="Times New Roman" w:hAnsi="Times New Roman" w:cs="Times New Roman"/>
          <w:sz w:val="28"/>
          <w:szCs w:val="28"/>
        </w:rPr>
      </w:pPr>
      <w:r w:rsidRPr="00AB25D7">
        <w:rPr>
          <w:rFonts w:ascii="Times New Roman" w:hAnsi="Times New Roman" w:cs="Times New Roman"/>
          <w:sz w:val="28"/>
          <w:szCs w:val="28"/>
        </w:rPr>
        <w:t xml:space="preserve">1. LECTIO ¤ Preceduto dall'invocazione dello Spirito, il primo </w:t>
      </w:r>
      <w:r w:rsidR="00682E03" w:rsidRPr="00AB25D7">
        <w:rPr>
          <w:rFonts w:ascii="Times New Roman" w:hAnsi="Times New Roman" w:cs="Times New Roman"/>
          <w:sz w:val="28"/>
          <w:szCs w:val="28"/>
        </w:rPr>
        <w:t xml:space="preserve">momento </w:t>
      </w:r>
      <w:r w:rsidRPr="00AB25D7">
        <w:rPr>
          <w:rFonts w:ascii="Times New Roman" w:hAnsi="Times New Roman" w:cs="Times New Roman"/>
          <w:sz w:val="28"/>
          <w:szCs w:val="28"/>
        </w:rPr>
        <w:t xml:space="preserve">è la lettura. Si legge la Bibbia nella fede che in essa Dio ci viene incontro ed entra in relazione con noi. È bene leggere il testo più volte e non solo con gli occhi, ma ad alta voce, per entrare realmente in quell'ascolto che, in quanto accoglienza di Colui che parla, è già preghiera. </w:t>
      </w:r>
    </w:p>
    <w:p w14:paraId="75FF20CA" w14:textId="06BF256E" w:rsidR="008D1E92" w:rsidRDefault="008A0563" w:rsidP="00AB25D7">
      <w:pPr>
        <w:pStyle w:val="Nessunaspaziatura"/>
        <w:spacing w:line="276" w:lineRule="auto"/>
        <w:jc w:val="both"/>
        <w:rPr>
          <w:rFonts w:ascii="Times New Roman" w:hAnsi="Times New Roman" w:cs="Times New Roman"/>
          <w:sz w:val="28"/>
          <w:szCs w:val="28"/>
        </w:rPr>
      </w:pPr>
      <w:r w:rsidRPr="00AB25D7">
        <w:rPr>
          <w:rFonts w:ascii="Times New Roman" w:hAnsi="Times New Roman" w:cs="Times New Roman"/>
          <w:sz w:val="28"/>
          <w:szCs w:val="28"/>
        </w:rPr>
        <w:t xml:space="preserve">2. MEDITATIO ¤ Si </w:t>
      </w:r>
      <w:r w:rsidR="00682E03" w:rsidRPr="00AB25D7">
        <w:rPr>
          <w:rFonts w:ascii="Times New Roman" w:hAnsi="Times New Roman" w:cs="Times New Roman"/>
          <w:sz w:val="28"/>
          <w:szCs w:val="28"/>
        </w:rPr>
        <w:t xml:space="preserve">passa ad </w:t>
      </w:r>
      <w:r w:rsidRPr="00AB25D7">
        <w:rPr>
          <w:rFonts w:ascii="Times New Roman" w:hAnsi="Times New Roman" w:cs="Times New Roman"/>
          <w:sz w:val="28"/>
          <w:szCs w:val="28"/>
        </w:rPr>
        <w:t>approfondi</w:t>
      </w:r>
      <w:r w:rsidR="00682E03" w:rsidRPr="00AB25D7">
        <w:rPr>
          <w:rFonts w:ascii="Times New Roman" w:hAnsi="Times New Roman" w:cs="Times New Roman"/>
          <w:sz w:val="28"/>
          <w:szCs w:val="28"/>
        </w:rPr>
        <w:t>re</w:t>
      </w:r>
      <w:r w:rsidRPr="00AB25D7">
        <w:rPr>
          <w:rFonts w:ascii="Times New Roman" w:hAnsi="Times New Roman" w:cs="Times New Roman"/>
          <w:sz w:val="28"/>
          <w:szCs w:val="28"/>
        </w:rPr>
        <w:t xml:space="preserve"> il senso della pagina biblica</w:t>
      </w:r>
      <w:r w:rsidR="008D1E92" w:rsidRPr="00AB25D7">
        <w:rPr>
          <w:rFonts w:ascii="Times New Roman" w:hAnsi="Times New Roman" w:cs="Times New Roman"/>
          <w:sz w:val="28"/>
          <w:szCs w:val="28"/>
        </w:rPr>
        <w:t xml:space="preserve"> attraverso lo </w:t>
      </w:r>
      <w:r w:rsidR="009C7F8D" w:rsidRPr="00AB25D7">
        <w:rPr>
          <w:rFonts w:ascii="Times New Roman" w:hAnsi="Times New Roman" w:cs="Times New Roman"/>
          <w:sz w:val="28"/>
          <w:szCs w:val="28"/>
        </w:rPr>
        <w:t>studio</w:t>
      </w:r>
      <w:r w:rsidRPr="00AB25D7">
        <w:rPr>
          <w:rFonts w:ascii="Times New Roman" w:hAnsi="Times New Roman" w:cs="Times New Roman"/>
          <w:sz w:val="28"/>
          <w:szCs w:val="28"/>
        </w:rPr>
        <w:t xml:space="preserve">, </w:t>
      </w:r>
      <w:r w:rsidR="008D1E92" w:rsidRPr="00AB25D7">
        <w:rPr>
          <w:rFonts w:ascii="Times New Roman" w:hAnsi="Times New Roman" w:cs="Times New Roman"/>
          <w:sz w:val="28"/>
          <w:szCs w:val="28"/>
        </w:rPr>
        <w:t xml:space="preserve">in modo da </w:t>
      </w:r>
      <w:r w:rsidR="009C7F8D" w:rsidRPr="00AB25D7">
        <w:rPr>
          <w:rFonts w:ascii="Times New Roman" w:hAnsi="Times New Roman" w:cs="Times New Roman"/>
          <w:sz w:val="28"/>
          <w:szCs w:val="28"/>
        </w:rPr>
        <w:t>rispettare il testo e non falsificare la Parola di Dio</w:t>
      </w:r>
      <w:r w:rsidR="008D1E92" w:rsidRPr="00AB25D7">
        <w:rPr>
          <w:rFonts w:ascii="Times New Roman" w:hAnsi="Times New Roman" w:cs="Times New Roman"/>
          <w:sz w:val="28"/>
          <w:szCs w:val="28"/>
        </w:rPr>
        <w:t xml:space="preserve">. </w:t>
      </w:r>
      <w:proofErr w:type="gramStart"/>
      <w:r w:rsidR="008D1E92" w:rsidRPr="00AB25D7">
        <w:rPr>
          <w:rFonts w:ascii="Times New Roman" w:hAnsi="Times New Roman" w:cs="Times New Roman"/>
          <w:sz w:val="28"/>
          <w:szCs w:val="28"/>
        </w:rPr>
        <w:t>E’</w:t>
      </w:r>
      <w:proofErr w:type="gramEnd"/>
      <w:r w:rsidR="008D1E92" w:rsidRPr="00AB25D7">
        <w:rPr>
          <w:rFonts w:ascii="Times New Roman" w:hAnsi="Times New Roman" w:cs="Times New Roman"/>
          <w:sz w:val="28"/>
          <w:szCs w:val="28"/>
        </w:rPr>
        <w:t xml:space="preserve"> </w:t>
      </w:r>
      <w:r w:rsidRPr="00AB25D7">
        <w:rPr>
          <w:rFonts w:ascii="Times New Roman" w:hAnsi="Times New Roman" w:cs="Times New Roman"/>
          <w:sz w:val="28"/>
          <w:szCs w:val="28"/>
        </w:rPr>
        <w:t>utile il ricorso alle note della Bibbia, la consultazione dei passi paralleli</w:t>
      </w:r>
      <w:r w:rsidR="008D1E92" w:rsidRPr="00AB25D7">
        <w:rPr>
          <w:rFonts w:ascii="Times New Roman" w:hAnsi="Times New Roman" w:cs="Times New Roman"/>
          <w:sz w:val="28"/>
          <w:szCs w:val="28"/>
        </w:rPr>
        <w:t xml:space="preserve">. </w:t>
      </w:r>
      <w:r w:rsidRPr="00AB25D7">
        <w:rPr>
          <w:rFonts w:ascii="Times New Roman" w:hAnsi="Times New Roman" w:cs="Times New Roman"/>
          <w:sz w:val="28"/>
          <w:szCs w:val="28"/>
        </w:rPr>
        <w:t>Il fine non è l'erudizione ma la comunione con il Signore</w:t>
      </w:r>
    </w:p>
    <w:p w14:paraId="6E0BAC0C" w14:textId="50D44650" w:rsidR="00D8486D" w:rsidRDefault="00D8486D" w:rsidP="00AB25D7">
      <w:pPr>
        <w:pStyle w:val="Nessunaspaziatura"/>
        <w:spacing w:line="276" w:lineRule="auto"/>
        <w:jc w:val="both"/>
        <w:rPr>
          <w:rFonts w:ascii="Times New Roman" w:hAnsi="Times New Roman" w:cs="Times New Roman"/>
          <w:sz w:val="28"/>
          <w:szCs w:val="28"/>
        </w:rPr>
      </w:pPr>
    </w:p>
    <w:p w14:paraId="7A9A51F0" w14:textId="0D464D17" w:rsidR="00D8486D" w:rsidRDefault="00D8486D" w:rsidP="00AB25D7">
      <w:pPr>
        <w:pStyle w:val="Nessunaspaziatura"/>
        <w:spacing w:line="276" w:lineRule="auto"/>
        <w:jc w:val="both"/>
        <w:rPr>
          <w:rFonts w:ascii="Times New Roman" w:hAnsi="Times New Roman" w:cs="Times New Roman"/>
          <w:sz w:val="28"/>
          <w:szCs w:val="28"/>
        </w:rPr>
      </w:pPr>
    </w:p>
    <w:p w14:paraId="5D082A38" w14:textId="77777777" w:rsidR="00D8486D" w:rsidRPr="00AB25D7" w:rsidRDefault="00D8486D" w:rsidP="00AB25D7">
      <w:pPr>
        <w:pStyle w:val="Nessunaspaziatura"/>
        <w:spacing w:line="276" w:lineRule="auto"/>
        <w:jc w:val="both"/>
        <w:rPr>
          <w:rFonts w:ascii="Times New Roman" w:hAnsi="Times New Roman" w:cs="Times New Roman"/>
          <w:sz w:val="28"/>
          <w:szCs w:val="28"/>
        </w:rPr>
      </w:pPr>
    </w:p>
    <w:p w14:paraId="5799ED27" w14:textId="126035A5" w:rsidR="007C7E20" w:rsidRPr="00AB25D7" w:rsidRDefault="008A0563" w:rsidP="00AB25D7">
      <w:pPr>
        <w:pStyle w:val="Nessunaspaziatura"/>
        <w:spacing w:line="276" w:lineRule="auto"/>
        <w:jc w:val="both"/>
        <w:rPr>
          <w:rFonts w:ascii="Times New Roman" w:hAnsi="Times New Roman" w:cs="Times New Roman"/>
          <w:sz w:val="28"/>
          <w:szCs w:val="28"/>
        </w:rPr>
      </w:pPr>
      <w:r w:rsidRPr="00AB25D7">
        <w:rPr>
          <w:rFonts w:ascii="Times New Roman" w:hAnsi="Times New Roman" w:cs="Times New Roman"/>
          <w:sz w:val="28"/>
          <w:szCs w:val="28"/>
        </w:rPr>
        <w:lastRenderedPageBreak/>
        <w:t xml:space="preserve">3. ORATIO ¤ Con la preghiera la </w:t>
      </w:r>
      <w:r w:rsidR="00760C81">
        <w:rPr>
          <w:rFonts w:ascii="Times New Roman" w:hAnsi="Times New Roman" w:cs="Times New Roman"/>
          <w:sz w:val="28"/>
          <w:szCs w:val="28"/>
        </w:rPr>
        <w:t>P</w:t>
      </w:r>
      <w:r w:rsidRPr="00AB25D7">
        <w:rPr>
          <w:rFonts w:ascii="Times New Roman" w:hAnsi="Times New Roman" w:cs="Times New Roman"/>
          <w:sz w:val="28"/>
          <w:szCs w:val="28"/>
        </w:rPr>
        <w:t>arola uscita da Dio ritorna a Dio in forma di ringraziamento, lode, supplica, intercessione</w:t>
      </w:r>
      <w:r w:rsidR="007C7E20" w:rsidRPr="00AB25D7">
        <w:rPr>
          <w:rFonts w:ascii="Times New Roman" w:hAnsi="Times New Roman" w:cs="Times New Roman"/>
          <w:sz w:val="28"/>
          <w:szCs w:val="28"/>
        </w:rPr>
        <w:t xml:space="preserve">. </w:t>
      </w:r>
      <w:r w:rsidRPr="00AB25D7">
        <w:rPr>
          <w:rFonts w:ascii="Times New Roman" w:hAnsi="Times New Roman" w:cs="Times New Roman"/>
          <w:sz w:val="28"/>
          <w:szCs w:val="28"/>
        </w:rPr>
        <w:t xml:space="preserve">I modi sono quelli che lo Spirito suscita: lacrime di gioia o di compunzione; silenzio adorante; intercessione per persone sofferenti evocate dal testo; lode e ringraziamento. </w:t>
      </w:r>
    </w:p>
    <w:p w14:paraId="472BE72E" w14:textId="65959405" w:rsidR="007C7E20" w:rsidRPr="00AB25D7" w:rsidRDefault="008A0563" w:rsidP="00AB25D7">
      <w:pPr>
        <w:pStyle w:val="Nessunaspaziatura"/>
        <w:spacing w:line="276" w:lineRule="auto"/>
        <w:jc w:val="both"/>
        <w:rPr>
          <w:rFonts w:ascii="Times New Roman" w:hAnsi="Times New Roman" w:cs="Times New Roman"/>
          <w:sz w:val="28"/>
          <w:szCs w:val="28"/>
        </w:rPr>
      </w:pPr>
      <w:r w:rsidRPr="00AB25D7">
        <w:rPr>
          <w:rFonts w:ascii="Times New Roman" w:hAnsi="Times New Roman" w:cs="Times New Roman"/>
          <w:sz w:val="28"/>
          <w:szCs w:val="28"/>
        </w:rPr>
        <w:t xml:space="preserve">4. CONTEMPLATIO ¤ </w:t>
      </w:r>
      <w:r w:rsidR="007C7E20" w:rsidRPr="00AB25D7">
        <w:rPr>
          <w:rFonts w:ascii="Times New Roman" w:hAnsi="Times New Roman" w:cs="Times New Roman"/>
          <w:sz w:val="28"/>
          <w:szCs w:val="28"/>
        </w:rPr>
        <w:t xml:space="preserve">Si </w:t>
      </w:r>
      <w:r w:rsidRPr="00AB25D7">
        <w:rPr>
          <w:rFonts w:ascii="Times New Roman" w:hAnsi="Times New Roman" w:cs="Times New Roman"/>
          <w:sz w:val="28"/>
          <w:szCs w:val="28"/>
        </w:rPr>
        <w:t>conf</w:t>
      </w:r>
      <w:r w:rsidR="00682E03" w:rsidRPr="00AB25D7">
        <w:rPr>
          <w:rFonts w:ascii="Times New Roman" w:hAnsi="Times New Roman" w:cs="Times New Roman"/>
          <w:sz w:val="28"/>
          <w:szCs w:val="28"/>
        </w:rPr>
        <w:t>o</w:t>
      </w:r>
      <w:r w:rsidR="007C7E20" w:rsidRPr="00AB25D7">
        <w:rPr>
          <w:rFonts w:ascii="Times New Roman" w:hAnsi="Times New Roman" w:cs="Times New Roman"/>
          <w:sz w:val="28"/>
          <w:szCs w:val="28"/>
        </w:rPr>
        <w:t>rma</w:t>
      </w:r>
      <w:r w:rsidRPr="00AB25D7">
        <w:rPr>
          <w:rFonts w:ascii="Times New Roman" w:hAnsi="Times New Roman" w:cs="Times New Roman"/>
          <w:sz w:val="28"/>
          <w:szCs w:val="28"/>
        </w:rPr>
        <w:t xml:space="preserve"> lo sguardo dell'uomo a quello divino</w:t>
      </w:r>
      <w:r w:rsidR="00682E03" w:rsidRPr="00AB25D7">
        <w:rPr>
          <w:rFonts w:ascii="Times New Roman" w:hAnsi="Times New Roman" w:cs="Times New Roman"/>
          <w:sz w:val="28"/>
          <w:szCs w:val="28"/>
        </w:rPr>
        <w:t>,</w:t>
      </w:r>
      <w:r w:rsidR="007C7E20" w:rsidRPr="00AB25D7">
        <w:rPr>
          <w:rFonts w:ascii="Times New Roman" w:hAnsi="Times New Roman" w:cs="Times New Roman"/>
          <w:sz w:val="28"/>
          <w:szCs w:val="28"/>
        </w:rPr>
        <w:t xml:space="preserve"> dando spazio a</w:t>
      </w:r>
      <w:r w:rsidRPr="00AB25D7">
        <w:rPr>
          <w:rFonts w:ascii="Times New Roman" w:hAnsi="Times New Roman" w:cs="Times New Roman"/>
          <w:sz w:val="28"/>
          <w:szCs w:val="28"/>
        </w:rPr>
        <w:t xml:space="preserve">llo Spirito che </w:t>
      </w:r>
      <w:r w:rsidR="007C7E20" w:rsidRPr="00AB25D7">
        <w:rPr>
          <w:rFonts w:ascii="Times New Roman" w:hAnsi="Times New Roman" w:cs="Times New Roman"/>
          <w:sz w:val="28"/>
          <w:szCs w:val="28"/>
        </w:rPr>
        <w:t>apre al</w:t>
      </w:r>
      <w:r w:rsidRPr="00AB25D7">
        <w:rPr>
          <w:rFonts w:ascii="Times New Roman" w:hAnsi="Times New Roman" w:cs="Times New Roman"/>
          <w:sz w:val="28"/>
          <w:szCs w:val="28"/>
        </w:rPr>
        <w:t xml:space="preserve"> ringraziamento</w:t>
      </w:r>
      <w:r w:rsidR="007C7E20" w:rsidRPr="00AB25D7">
        <w:rPr>
          <w:rFonts w:ascii="Times New Roman" w:hAnsi="Times New Roman" w:cs="Times New Roman"/>
          <w:sz w:val="28"/>
          <w:szCs w:val="28"/>
        </w:rPr>
        <w:t>, alla</w:t>
      </w:r>
      <w:r w:rsidRPr="00AB25D7">
        <w:rPr>
          <w:rFonts w:ascii="Times New Roman" w:hAnsi="Times New Roman" w:cs="Times New Roman"/>
          <w:sz w:val="28"/>
          <w:szCs w:val="28"/>
        </w:rPr>
        <w:t xml:space="preserve"> compassione, </w:t>
      </w:r>
      <w:r w:rsidR="007C7E20" w:rsidRPr="00AB25D7">
        <w:rPr>
          <w:rFonts w:ascii="Times New Roman" w:hAnsi="Times New Roman" w:cs="Times New Roman"/>
          <w:sz w:val="28"/>
          <w:szCs w:val="28"/>
        </w:rPr>
        <w:t>al</w:t>
      </w:r>
      <w:r w:rsidRPr="00AB25D7">
        <w:rPr>
          <w:rFonts w:ascii="Times New Roman" w:hAnsi="Times New Roman" w:cs="Times New Roman"/>
          <w:sz w:val="28"/>
          <w:szCs w:val="28"/>
        </w:rPr>
        <w:t xml:space="preserve"> discernimento</w:t>
      </w:r>
      <w:r w:rsidR="007C7E20" w:rsidRPr="00AB25D7">
        <w:rPr>
          <w:rFonts w:ascii="Times New Roman" w:hAnsi="Times New Roman" w:cs="Times New Roman"/>
          <w:sz w:val="28"/>
          <w:szCs w:val="28"/>
        </w:rPr>
        <w:t xml:space="preserve">. </w:t>
      </w:r>
    </w:p>
    <w:p w14:paraId="7A50ACC5" w14:textId="23441A29" w:rsidR="00AB25D7" w:rsidRDefault="004217A7" w:rsidP="00AB25D7">
      <w:pPr>
        <w:pStyle w:val="Nessunaspaziatura"/>
        <w:spacing w:line="276" w:lineRule="auto"/>
        <w:jc w:val="both"/>
        <w:rPr>
          <w:rFonts w:ascii="Times New Roman" w:eastAsia="Times New Roman" w:hAnsi="Times New Roman" w:cs="Times New Roman"/>
          <w:color w:val="000000"/>
          <w:sz w:val="28"/>
          <w:szCs w:val="28"/>
          <w:lang w:eastAsia="it-IT"/>
        </w:rPr>
      </w:pPr>
      <w:r w:rsidRPr="00AB25D7">
        <w:rPr>
          <w:rFonts w:ascii="Times New Roman" w:hAnsi="Times New Roman" w:cs="Times New Roman"/>
          <w:sz w:val="28"/>
          <w:szCs w:val="28"/>
        </w:rPr>
        <w:t xml:space="preserve">5. ACTIO: </w:t>
      </w:r>
      <w:r w:rsidRPr="00AB25D7">
        <w:rPr>
          <w:rStyle w:val="Enfasicorsivo"/>
          <w:rFonts w:ascii="Times New Roman" w:hAnsi="Times New Roman" w:cs="Times New Roman"/>
          <w:i w:val="0"/>
          <w:color w:val="000000"/>
          <w:sz w:val="28"/>
          <w:szCs w:val="28"/>
          <w:shd w:val="clear" w:color="auto" w:fill="FFFFFF"/>
        </w:rPr>
        <w:t>L</w:t>
      </w:r>
      <w:r w:rsidRPr="00AB25D7">
        <w:rPr>
          <w:rFonts w:ascii="Times New Roman" w:hAnsi="Times New Roman" w:cs="Times New Roman"/>
          <w:color w:val="000000"/>
          <w:sz w:val="28"/>
          <w:szCs w:val="28"/>
          <w:shd w:val="clear" w:color="auto" w:fill="FFFFFF"/>
        </w:rPr>
        <w:t xml:space="preserve">a Parola pregata porta a fare emergere la scelta, </w:t>
      </w:r>
      <w:r w:rsidRPr="00AB25D7">
        <w:rPr>
          <w:rFonts w:ascii="Times New Roman" w:eastAsia="Times New Roman" w:hAnsi="Times New Roman" w:cs="Times New Roman"/>
          <w:color w:val="000000"/>
          <w:sz w:val="28"/>
          <w:szCs w:val="28"/>
          <w:lang w:eastAsia="it-IT"/>
        </w:rPr>
        <w:t>dar forma all’agire dopo l’essere,</w:t>
      </w:r>
      <w:r w:rsidR="00760C81">
        <w:rPr>
          <w:rFonts w:ascii="Times New Roman" w:eastAsia="Times New Roman" w:hAnsi="Times New Roman" w:cs="Times New Roman"/>
          <w:color w:val="000000"/>
          <w:sz w:val="28"/>
          <w:szCs w:val="28"/>
          <w:lang w:eastAsia="it-IT"/>
        </w:rPr>
        <w:t xml:space="preserve"> </w:t>
      </w:r>
      <w:r w:rsidRPr="00AB25D7">
        <w:rPr>
          <w:rFonts w:ascii="Times New Roman" w:eastAsia="Times New Roman" w:hAnsi="Times New Roman" w:cs="Times New Roman"/>
          <w:color w:val="000000"/>
          <w:sz w:val="28"/>
          <w:szCs w:val="28"/>
          <w:lang w:eastAsia="it-IT"/>
        </w:rPr>
        <w:t>mettendo in pratica il frutto di tutti gli altri aspetti descritti sopra</w:t>
      </w:r>
      <w:r w:rsidR="00760C81">
        <w:rPr>
          <w:rFonts w:ascii="Times New Roman" w:eastAsia="Times New Roman" w:hAnsi="Times New Roman" w:cs="Times New Roman"/>
          <w:color w:val="000000"/>
          <w:sz w:val="28"/>
          <w:szCs w:val="28"/>
          <w:lang w:eastAsia="it-IT"/>
        </w:rPr>
        <w:t>.</w:t>
      </w:r>
      <w:r w:rsidR="00760C81" w:rsidRPr="00AB25D7">
        <w:rPr>
          <w:rFonts w:ascii="Times New Roman" w:eastAsia="Times New Roman" w:hAnsi="Times New Roman" w:cs="Times New Roman"/>
          <w:color w:val="000000"/>
          <w:sz w:val="28"/>
          <w:szCs w:val="28"/>
          <w:lang w:eastAsia="it-IT"/>
        </w:rPr>
        <w:t xml:space="preserve"> </w:t>
      </w:r>
      <w:r w:rsidR="00760C81">
        <w:rPr>
          <w:rFonts w:ascii="Times New Roman" w:eastAsia="Times New Roman" w:hAnsi="Times New Roman" w:cs="Times New Roman"/>
          <w:color w:val="000000"/>
          <w:sz w:val="28"/>
          <w:szCs w:val="28"/>
          <w:lang w:eastAsia="it-IT"/>
        </w:rPr>
        <w:t>R</w:t>
      </w:r>
      <w:r w:rsidRPr="00AB25D7">
        <w:rPr>
          <w:rFonts w:ascii="Times New Roman" w:eastAsia="Times New Roman" w:hAnsi="Times New Roman" w:cs="Times New Roman"/>
          <w:color w:val="000000"/>
          <w:sz w:val="28"/>
          <w:szCs w:val="28"/>
          <w:lang w:eastAsia="it-IT"/>
        </w:rPr>
        <w:t>iguarda soprattutto la scelta della vocazione e il modo di portar</w:t>
      </w:r>
      <w:r w:rsidR="00AB25D7" w:rsidRPr="00AB25D7">
        <w:rPr>
          <w:rFonts w:ascii="Times New Roman" w:eastAsia="Times New Roman" w:hAnsi="Times New Roman" w:cs="Times New Roman"/>
          <w:color w:val="000000"/>
          <w:sz w:val="28"/>
          <w:szCs w:val="28"/>
          <w:lang w:eastAsia="it-IT"/>
        </w:rPr>
        <w:t>la</w:t>
      </w:r>
      <w:r w:rsidRPr="00AB25D7">
        <w:rPr>
          <w:rFonts w:ascii="Times New Roman" w:eastAsia="Times New Roman" w:hAnsi="Times New Roman" w:cs="Times New Roman"/>
          <w:color w:val="000000"/>
          <w:sz w:val="28"/>
          <w:szCs w:val="28"/>
          <w:lang w:eastAsia="it-IT"/>
        </w:rPr>
        <w:t xml:space="preserve"> avanti.  </w:t>
      </w:r>
    </w:p>
    <w:p w14:paraId="0400F256" w14:textId="1D488F65" w:rsidR="006A11C4" w:rsidRDefault="007C7E20" w:rsidP="00AB25D7">
      <w:pPr>
        <w:pStyle w:val="Nessunaspaziatura"/>
        <w:spacing w:line="276" w:lineRule="auto"/>
        <w:jc w:val="both"/>
        <w:rPr>
          <w:rFonts w:ascii="Times New Roman" w:eastAsia="Times New Roman" w:hAnsi="Times New Roman" w:cs="Times New Roman"/>
          <w:color w:val="000000"/>
          <w:sz w:val="28"/>
          <w:szCs w:val="28"/>
          <w:lang w:eastAsia="it-IT"/>
        </w:rPr>
      </w:pPr>
      <w:r w:rsidRPr="00AB25D7">
        <w:rPr>
          <w:rFonts w:ascii="Times New Roman" w:eastAsia="Times New Roman" w:hAnsi="Times New Roman" w:cs="Times New Roman"/>
          <w:color w:val="000000"/>
          <w:sz w:val="28"/>
          <w:szCs w:val="28"/>
          <w:lang w:eastAsia="it-IT"/>
        </w:rPr>
        <w:t>Si può prevede</w:t>
      </w:r>
      <w:r w:rsidR="00AB25D7" w:rsidRPr="00AB25D7">
        <w:rPr>
          <w:rFonts w:ascii="Times New Roman" w:eastAsia="Times New Roman" w:hAnsi="Times New Roman" w:cs="Times New Roman"/>
          <w:color w:val="000000"/>
          <w:sz w:val="28"/>
          <w:szCs w:val="28"/>
          <w:lang w:eastAsia="it-IT"/>
        </w:rPr>
        <w:t xml:space="preserve"> </w:t>
      </w:r>
      <w:r w:rsidRPr="00AB25D7">
        <w:rPr>
          <w:rFonts w:ascii="Times New Roman" w:eastAsia="Times New Roman" w:hAnsi="Times New Roman" w:cs="Times New Roman"/>
          <w:color w:val="000000"/>
          <w:sz w:val="28"/>
          <w:szCs w:val="28"/>
          <w:lang w:eastAsia="it-IT"/>
        </w:rPr>
        <w:t>e</w:t>
      </w:r>
      <w:r w:rsidR="00682E03" w:rsidRPr="00AB25D7">
        <w:rPr>
          <w:rFonts w:ascii="Times New Roman" w:eastAsia="Times New Roman" w:hAnsi="Times New Roman" w:cs="Times New Roman"/>
          <w:color w:val="000000"/>
          <w:sz w:val="28"/>
          <w:szCs w:val="28"/>
          <w:lang w:eastAsia="it-IT"/>
        </w:rPr>
        <w:t xml:space="preserve"> </w:t>
      </w:r>
      <w:r w:rsidRPr="00AB25D7">
        <w:rPr>
          <w:rFonts w:ascii="Times New Roman" w:eastAsia="Times New Roman" w:hAnsi="Times New Roman" w:cs="Times New Roman"/>
          <w:color w:val="000000"/>
          <w:sz w:val="28"/>
          <w:szCs w:val="28"/>
          <w:lang w:eastAsia="it-IT"/>
        </w:rPr>
        <w:t>una lectio divina comunitaria sui capitoli 27-50 della Genesi</w:t>
      </w:r>
      <w:r w:rsidR="00A646AE">
        <w:rPr>
          <w:rFonts w:ascii="Times New Roman" w:eastAsia="Times New Roman" w:hAnsi="Times New Roman" w:cs="Times New Roman"/>
          <w:color w:val="000000"/>
          <w:sz w:val="28"/>
          <w:szCs w:val="28"/>
          <w:lang w:eastAsia="it-IT"/>
        </w:rPr>
        <w:t xml:space="preserve"> </w:t>
      </w:r>
      <w:r w:rsidR="00682E03" w:rsidRPr="00AB25D7">
        <w:rPr>
          <w:rFonts w:ascii="Times New Roman" w:eastAsia="Times New Roman" w:hAnsi="Times New Roman" w:cs="Times New Roman"/>
          <w:color w:val="000000"/>
          <w:sz w:val="28"/>
          <w:szCs w:val="28"/>
          <w:lang w:eastAsia="it-IT"/>
        </w:rPr>
        <w:t>soprattutto nei tempi di Avvento e Quaresima</w:t>
      </w:r>
      <w:r w:rsidR="006A11C4" w:rsidRPr="00AB25D7">
        <w:rPr>
          <w:rFonts w:ascii="Times New Roman" w:eastAsia="Times New Roman" w:hAnsi="Times New Roman" w:cs="Times New Roman"/>
          <w:color w:val="000000"/>
          <w:sz w:val="28"/>
          <w:szCs w:val="28"/>
          <w:lang w:eastAsia="it-IT"/>
        </w:rPr>
        <w:t>.</w:t>
      </w:r>
    </w:p>
    <w:p w14:paraId="04FD0DAF" w14:textId="7B02A5F9" w:rsidR="00D8486D" w:rsidRDefault="00D8486D" w:rsidP="00AB25D7">
      <w:pPr>
        <w:pStyle w:val="Nessunaspaziatura"/>
        <w:spacing w:line="276" w:lineRule="auto"/>
        <w:jc w:val="both"/>
        <w:rPr>
          <w:rFonts w:ascii="Times New Roman" w:eastAsia="Times New Roman" w:hAnsi="Times New Roman" w:cs="Times New Roman"/>
          <w:color w:val="000000"/>
          <w:sz w:val="28"/>
          <w:szCs w:val="28"/>
          <w:lang w:eastAsia="it-IT"/>
        </w:rPr>
      </w:pPr>
    </w:p>
    <w:p w14:paraId="2FA63286" w14:textId="78AC64B0" w:rsidR="00D8486D" w:rsidRDefault="00D8486D" w:rsidP="00D8486D">
      <w:pPr>
        <w:pStyle w:val="Nessunaspaziatura"/>
        <w:spacing w:line="276" w:lineRule="auto"/>
        <w:jc w:val="center"/>
        <w:rPr>
          <w:rFonts w:ascii="Times New Roman" w:eastAsia="Times New Roman" w:hAnsi="Times New Roman" w:cs="Times New Roman"/>
          <w:color w:val="000000"/>
          <w:sz w:val="28"/>
          <w:szCs w:val="28"/>
          <w:lang w:eastAsia="it-IT"/>
        </w:rPr>
      </w:pPr>
      <w:r>
        <w:rPr>
          <w:rFonts w:ascii="Times New Roman" w:eastAsia="Times New Roman" w:hAnsi="Times New Roman" w:cs="Times New Roman"/>
          <w:b/>
          <w:noProof/>
          <w:sz w:val="28"/>
          <w:szCs w:val="28"/>
          <w:lang w:eastAsia="it-IT"/>
        </w:rPr>
        <w:drawing>
          <wp:inline distT="0" distB="0" distL="0" distR="0" wp14:anchorId="089FBEB5" wp14:editId="6713F68F">
            <wp:extent cx="4733925" cy="5687994"/>
            <wp:effectExtent l="0" t="0" r="0" b="825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g. 11 (0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40335" cy="5695696"/>
                    </a:xfrm>
                    <a:prstGeom prst="rect">
                      <a:avLst/>
                    </a:prstGeom>
                  </pic:spPr>
                </pic:pic>
              </a:graphicData>
            </a:graphic>
          </wp:inline>
        </w:drawing>
      </w:r>
    </w:p>
    <w:p w14:paraId="44623186" w14:textId="0612ACD6" w:rsidR="00D8486D" w:rsidRDefault="00D8486D" w:rsidP="00AB25D7">
      <w:pPr>
        <w:pStyle w:val="Nessunaspaziatura"/>
        <w:spacing w:line="276" w:lineRule="auto"/>
        <w:jc w:val="both"/>
        <w:rPr>
          <w:rFonts w:ascii="Times New Roman" w:eastAsia="Times New Roman" w:hAnsi="Times New Roman" w:cs="Times New Roman"/>
          <w:color w:val="000000"/>
          <w:sz w:val="28"/>
          <w:szCs w:val="28"/>
          <w:lang w:eastAsia="it-IT"/>
        </w:rPr>
      </w:pPr>
    </w:p>
    <w:p w14:paraId="157D4857" w14:textId="024CE6BC" w:rsidR="00D8486D" w:rsidRDefault="00D8486D" w:rsidP="00AB25D7">
      <w:pPr>
        <w:pStyle w:val="Nessunaspaziatura"/>
        <w:spacing w:line="276" w:lineRule="auto"/>
        <w:jc w:val="both"/>
        <w:rPr>
          <w:rFonts w:ascii="Times New Roman" w:eastAsia="Times New Roman" w:hAnsi="Times New Roman" w:cs="Times New Roman"/>
          <w:color w:val="000000"/>
          <w:sz w:val="28"/>
          <w:szCs w:val="28"/>
          <w:lang w:eastAsia="it-IT"/>
        </w:rPr>
      </w:pPr>
    </w:p>
    <w:p w14:paraId="449DCF18" w14:textId="77777777" w:rsidR="00D8486D" w:rsidRDefault="00D8486D" w:rsidP="00D8486D">
      <w:pPr>
        <w:pStyle w:val="Paragrafoelenco"/>
        <w:shd w:val="clear" w:color="auto" w:fill="FFFFFF"/>
        <w:spacing w:before="150" w:after="150"/>
        <w:jc w:val="both"/>
        <w:rPr>
          <w:rFonts w:ascii="Times New Roman" w:eastAsia="Times New Roman" w:hAnsi="Times New Roman" w:cs="Times New Roman"/>
          <w:b/>
          <w:sz w:val="28"/>
          <w:szCs w:val="28"/>
          <w:lang w:eastAsia="it-IT"/>
        </w:rPr>
      </w:pPr>
    </w:p>
    <w:p w14:paraId="335D8EF5" w14:textId="03E6B441" w:rsidR="002B6C8A" w:rsidRPr="004F2AC9" w:rsidRDefault="009C7F8D" w:rsidP="004F2AC9">
      <w:pPr>
        <w:pStyle w:val="Paragrafoelenco"/>
        <w:numPr>
          <w:ilvl w:val="0"/>
          <w:numId w:val="15"/>
        </w:numPr>
        <w:shd w:val="clear" w:color="auto" w:fill="FFFFFF"/>
        <w:spacing w:before="150" w:after="150"/>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CAMMINARE INSIEME.</w:t>
      </w:r>
      <w:r w:rsidR="00682E03">
        <w:rPr>
          <w:rFonts w:ascii="Times New Roman" w:eastAsia="Times New Roman" w:hAnsi="Times New Roman" w:cs="Times New Roman"/>
          <w:b/>
          <w:sz w:val="28"/>
          <w:szCs w:val="28"/>
          <w:lang w:eastAsia="it-IT"/>
        </w:rPr>
        <w:t>..A</w:t>
      </w:r>
      <w:r w:rsidR="00E934E5">
        <w:rPr>
          <w:rFonts w:ascii="Times New Roman" w:eastAsia="Times New Roman" w:hAnsi="Times New Roman" w:cs="Times New Roman"/>
          <w:b/>
          <w:sz w:val="28"/>
          <w:szCs w:val="28"/>
          <w:lang w:eastAsia="it-IT"/>
        </w:rPr>
        <w:t>NNUNCIA</w:t>
      </w:r>
      <w:r w:rsidR="00760C81">
        <w:rPr>
          <w:rFonts w:ascii="Times New Roman" w:eastAsia="Times New Roman" w:hAnsi="Times New Roman" w:cs="Times New Roman"/>
          <w:b/>
          <w:sz w:val="28"/>
          <w:szCs w:val="28"/>
          <w:lang w:eastAsia="it-IT"/>
        </w:rPr>
        <w:t>NDO</w:t>
      </w:r>
      <w:r w:rsidR="00E934E5">
        <w:rPr>
          <w:rFonts w:ascii="Times New Roman" w:eastAsia="Times New Roman" w:hAnsi="Times New Roman" w:cs="Times New Roman"/>
          <w:b/>
          <w:sz w:val="28"/>
          <w:szCs w:val="28"/>
          <w:lang w:eastAsia="it-IT"/>
        </w:rPr>
        <w:t xml:space="preserve"> IL VANGELO IN UN TEMPO DI RIGENERAZIONE</w:t>
      </w:r>
      <w:r w:rsidR="002B6C8A" w:rsidRPr="004F2AC9">
        <w:rPr>
          <w:rFonts w:ascii="Times New Roman" w:eastAsia="Times New Roman" w:hAnsi="Times New Roman" w:cs="Times New Roman"/>
          <w:b/>
          <w:sz w:val="28"/>
          <w:szCs w:val="28"/>
          <w:lang w:eastAsia="it-IT"/>
        </w:rPr>
        <w:t>.</w:t>
      </w:r>
    </w:p>
    <w:p w14:paraId="2A2B52EB" w14:textId="5B18C70E" w:rsidR="009E3322" w:rsidRPr="009E3322" w:rsidRDefault="004F2AC9" w:rsidP="000E432E">
      <w:pPr>
        <w:shd w:val="clear" w:color="auto" w:fill="FFFFFF"/>
        <w:spacing w:before="150" w:after="150"/>
        <w:jc w:val="both"/>
        <w:rPr>
          <w:rFonts w:ascii="Times New Roman" w:eastAsia="Times New Roman" w:hAnsi="Times New Roman" w:cs="Times New Roman"/>
          <w:i/>
          <w:color w:val="002060"/>
          <w:sz w:val="28"/>
          <w:szCs w:val="28"/>
          <w:lang w:eastAsia="it-IT"/>
        </w:rPr>
      </w:pPr>
      <w:r w:rsidRPr="00AB25D7">
        <w:rPr>
          <w:rFonts w:ascii="Times New Roman" w:eastAsia="Times New Roman" w:hAnsi="Times New Roman" w:cs="Times New Roman"/>
          <w:b/>
          <w:i/>
          <w:color w:val="002060"/>
          <w:sz w:val="28"/>
          <w:szCs w:val="28"/>
          <w:lang w:eastAsia="it-IT"/>
        </w:rPr>
        <w:t>“Le nostre società, le città sono spesso scariche di empatia. La gratuità, terreno su cui cresce la simpatia per gli altri, è il terreno della Chiesa in un mondo un po’ invecchiato, dove tutto è già stato vissuto e dove si crede che la novità possa essere solo individuale</w:t>
      </w:r>
      <w:r w:rsidR="00682E03" w:rsidRPr="00AB25D7">
        <w:rPr>
          <w:rFonts w:ascii="Times New Roman" w:eastAsia="Times New Roman" w:hAnsi="Times New Roman" w:cs="Times New Roman"/>
          <w:b/>
          <w:i/>
          <w:color w:val="002060"/>
          <w:sz w:val="28"/>
          <w:szCs w:val="28"/>
          <w:lang w:eastAsia="it-IT"/>
        </w:rPr>
        <w:t>.</w:t>
      </w:r>
      <w:r w:rsidRPr="00AB25D7">
        <w:rPr>
          <w:rFonts w:ascii="Times New Roman" w:eastAsia="Times New Roman" w:hAnsi="Times New Roman" w:cs="Times New Roman"/>
          <w:b/>
          <w:i/>
          <w:color w:val="002060"/>
          <w:sz w:val="28"/>
          <w:szCs w:val="28"/>
          <w:lang w:eastAsia="it-IT"/>
        </w:rPr>
        <w:t xml:space="preserve"> Non è questa la via della Chiesa: la sua novità è comunitaria, sociale, di popolo”</w:t>
      </w:r>
      <w:r w:rsidRPr="00AB25D7">
        <w:rPr>
          <w:rFonts w:ascii="Times New Roman" w:eastAsia="Times New Roman" w:hAnsi="Times New Roman" w:cs="Times New Roman"/>
          <w:b/>
          <w:color w:val="002060"/>
          <w:sz w:val="28"/>
          <w:szCs w:val="28"/>
          <w:lang w:eastAsia="it-IT"/>
        </w:rPr>
        <w:t xml:space="preserve"> </w:t>
      </w:r>
      <w:r w:rsidRPr="00AB25D7">
        <w:rPr>
          <w:rFonts w:ascii="Times New Roman" w:eastAsia="Times New Roman" w:hAnsi="Times New Roman" w:cs="Times New Roman"/>
          <w:i/>
          <w:color w:val="002060"/>
          <w:sz w:val="28"/>
          <w:szCs w:val="28"/>
          <w:lang w:eastAsia="it-IT"/>
        </w:rPr>
        <w:t>(Andrea Riccardi, La chiesa brucia, Tempi nuovi)</w:t>
      </w:r>
    </w:p>
    <w:p w14:paraId="2BD10C92" w14:textId="0528C662" w:rsidR="000E432E" w:rsidRPr="000E432E" w:rsidRDefault="000E432E" w:rsidP="000E432E">
      <w:pPr>
        <w:shd w:val="clear" w:color="auto" w:fill="FFFFFF"/>
        <w:spacing w:before="150" w:after="150"/>
        <w:jc w:val="both"/>
        <w:rPr>
          <w:rFonts w:ascii="Times New Roman" w:eastAsia="Times New Roman" w:hAnsi="Times New Roman" w:cs="Times New Roman"/>
          <w:b/>
          <w:sz w:val="28"/>
          <w:szCs w:val="28"/>
          <w:lang w:eastAsia="it-IT"/>
        </w:rPr>
      </w:pPr>
    </w:p>
    <w:p w14:paraId="0DDC05B9" w14:textId="77777777" w:rsidR="002B6C8A" w:rsidRPr="007B209F" w:rsidRDefault="002B6C8A" w:rsidP="007B209F">
      <w:pPr>
        <w:pStyle w:val="Paragrafoelenco"/>
        <w:numPr>
          <w:ilvl w:val="0"/>
          <w:numId w:val="18"/>
        </w:numPr>
        <w:spacing w:line="276" w:lineRule="auto"/>
        <w:jc w:val="both"/>
        <w:rPr>
          <w:rFonts w:ascii="Times New Roman" w:hAnsi="Times New Roman" w:cs="Times New Roman"/>
          <w:b/>
          <w:color w:val="C00000"/>
          <w:sz w:val="28"/>
          <w:szCs w:val="28"/>
          <w:lang w:eastAsia="it-IT"/>
        </w:rPr>
      </w:pPr>
      <w:r w:rsidRPr="007B209F">
        <w:rPr>
          <w:rFonts w:ascii="Times New Roman" w:hAnsi="Times New Roman" w:cs="Times New Roman"/>
          <w:b/>
          <w:color w:val="C00000"/>
          <w:sz w:val="28"/>
          <w:szCs w:val="28"/>
          <w:lang w:eastAsia="it-IT"/>
        </w:rPr>
        <w:t>PER UN CAMMINO SINODALE: STILE, METODO E STRUMENTI</w:t>
      </w:r>
    </w:p>
    <w:p w14:paraId="4CD44506" w14:textId="4FD24B95" w:rsidR="002B6C8A" w:rsidRPr="007B209F" w:rsidRDefault="002B6C8A" w:rsidP="00095082">
      <w:pPr>
        <w:jc w:val="both"/>
        <w:rPr>
          <w:rFonts w:ascii="Times New Roman" w:hAnsi="Times New Roman" w:cs="Times New Roman"/>
          <w:i/>
          <w:iCs/>
          <w:sz w:val="28"/>
          <w:szCs w:val="28"/>
        </w:rPr>
      </w:pPr>
      <w:r w:rsidRPr="007B209F">
        <w:rPr>
          <w:rFonts w:ascii="Times New Roman" w:hAnsi="Times New Roman" w:cs="Times New Roman"/>
          <w:i/>
          <w:sz w:val="28"/>
          <w:szCs w:val="28"/>
        </w:rPr>
        <w:t xml:space="preserve">“Quello che il Signore ci chiede, in un certo senso, è già tutto contenuto nella parola "Sinodo". </w:t>
      </w:r>
      <w:r w:rsidRPr="00682E03">
        <w:rPr>
          <w:rFonts w:ascii="Times New Roman" w:hAnsi="Times New Roman" w:cs="Times New Roman"/>
          <w:i/>
          <w:sz w:val="28"/>
          <w:szCs w:val="28"/>
        </w:rPr>
        <w:t>Camminare insieme</w:t>
      </w:r>
      <w:r w:rsidRPr="007B209F">
        <w:rPr>
          <w:rFonts w:ascii="Times New Roman" w:hAnsi="Times New Roman" w:cs="Times New Roman"/>
          <w:i/>
          <w:sz w:val="28"/>
          <w:szCs w:val="28"/>
        </w:rPr>
        <w:t xml:space="preserve"> – Laici, Pastori, Vescovo di Roma – è un concetto facile da esprimere a parole, ma non così facile da mettere in pratica…</w:t>
      </w:r>
      <w:r w:rsidR="00760C81">
        <w:rPr>
          <w:rFonts w:ascii="Times New Roman" w:hAnsi="Times New Roman" w:cs="Times New Roman"/>
          <w:i/>
          <w:sz w:val="28"/>
          <w:szCs w:val="28"/>
        </w:rPr>
        <w:t xml:space="preserve"> </w:t>
      </w:r>
      <w:r w:rsidRPr="007B209F">
        <w:rPr>
          <w:rFonts w:ascii="Times New Roman" w:hAnsi="Times New Roman" w:cs="Times New Roman"/>
          <w:i/>
          <w:sz w:val="28"/>
          <w:szCs w:val="28"/>
        </w:rPr>
        <w:t xml:space="preserve">Se capiamo che, come dice san Giovanni Crisostomo, «Chiesa e Sinodo sono sinonimi» - perché la Chiesa non è altro che il "camminare insieme" del Gregge di Dio sui sentieri della storia incontro a Cristo Signore - capiamo pure che al suo interno nessuno può essere "elevato" al di sopra degli altri. Al contrario, nella Chiesa è necessario che qualcuno "si abbassi" per mettersi al servizio dei fratelli lungo il cammino (papa Francesco per il 50° anniversario dell'istituzione del sinodo dei vescovi </w:t>
      </w:r>
      <w:r w:rsidRPr="007B209F">
        <w:rPr>
          <w:rFonts w:ascii="Times New Roman" w:hAnsi="Times New Roman" w:cs="Times New Roman"/>
          <w:i/>
          <w:iCs/>
          <w:sz w:val="28"/>
          <w:szCs w:val="28"/>
        </w:rPr>
        <w:t xml:space="preserve">17 ottobre 2015). </w:t>
      </w:r>
    </w:p>
    <w:p w14:paraId="0668E793" w14:textId="77777777" w:rsidR="006213BD" w:rsidRPr="007B209F" w:rsidRDefault="008935B0" w:rsidP="002E60D7">
      <w:pPr>
        <w:pStyle w:val="NormaleWeb"/>
        <w:shd w:val="clear" w:color="auto" w:fill="FFFFFF"/>
        <w:spacing w:before="0" w:beforeAutospacing="0" w:after="0" w:afterAutospacing="0" w:line="276" w:lineRule="auto"/>
        <w:jc w:val="both"/>
        <w:textAlignment w:val="baseline"/>
        <w:rPr>
          <w:sz w:val="28"/>
          <w:szCs w:val="28"/>
        </w:rPr>
      </w:pPr>
      <w:r>
        <w:rPr>
          <w:sz w:val="28"/>
          <w:szCs w:val="28"/>
        </w:rPr>
        <w:t xml:space="preserve">La nostra Chiesa ha </w:t>
      </w:r>
      <w:r w:rsidR="00682E03">
        <w:rPr>
          <w:sz w:val="28"/>
          <w:szCs w:val="28"/>
        </w:rPr>
        <w:t xml:space="preserve">vissuto </w:t>
      </w:r>
      <w:r w:rsidR="006213BD" w:rsidRPr="007B209F">
        <w:rPr>
          <w:sz w:val="28"/>
          <w:szCs w:val="28"/>
        </w:rPr>
        <w:t>il sinodo diocesano</w:t>
      </w:r>
      <w:r w:rsidR="009C7F8D">
        <w:rPr>
          <w:sz w:val="28"/>
          <w:szCs w:val="28"/>
        </w:rPr>
        <w:t>,</w:t>
      </w:r>
      <w:r w:rsidR="006213BD" w:rsidRPr="007B209F">
        <w:rPr>
          <w:sz w:val="28"/>
          <w:szCs w:val="28"/>
        </w:rPr>
        <w:t xml:space="preserve"> che si è concluso nel 2011</w:t>
      </w:r>
      <w:r w:rsidR="009C7F8D">
        <w:rPr>
          <w:sz w:val="28"/>
          <w:szCs w:val="28"/>
        </w:rPr>
        <w:t>,</w:t>
      </w:r>
      <w:r w:rsidR="006213BD" w:rsidRPr="007B209F">
        <w:rPr>
          <w:sz w:val="28"/>
          <w:szCs w:val="28"/>
        </w:rPr>
        <w:t xml:space="preserve"> e </w:t>
      </w:r>
      <w:r w:rsidR="006C3A1F" w:rsidRPr="007B209F">
        <w:rPr>
          <w:sz w:val="28"/>
          <w:szCs w:val="28"/>
        </w:rPr>
        <w:t>in questi anni</w:t>
      </w:r>
      <w:r w:rsidR="006C3A1F">
        <w:rPr>
          <w:sz w:val="28"/>
          <w:szCs w:val="28"/>
        </w:rPr>
        <w:t xml:space="preserve">, </w:t>
      </w:r>
      <w:r w:rsidR="006213BD" w:rsidRPr="007B209F">
        <w:rPr>
          <w:sz w:val="28"/>
          <w:szCs w:val="28"/>
        </w:rPr>
        <w:t xml:space="preserve">a piccoli passi, </w:t>
      </w:r>
      <w:r w:rsidR="003C7D90">
        <w:rPr>
          <w:sz w:val="28"/>
          <w:szCs w:val="28"/>
        </w:rPr>
        <w:t xml:space="preserve">ha intrapreso un cammino sinodale </w:t>
      </w:r>
      <w:r w:rsidR="006213BD" w:rsidRPr="007B209F">
        <w:rPr>
          <w:sz w:val="28"/>
          <w:szCs w:val="28"/>
        </w:rPr>
        <w:t xml:space="preserve">seguendo </w:t>
      </w:r>
      <w:r w:rsidR="003C7D90">
        <w:rPr>
          <w:sz w:val="28"/>
          <w:szCs w:val="28"/>
        </w:rPr>
        <w:t xml:space="preserve">alcune </w:t>
      </w:r>
      <w:r w:rsidR="006213BD" w:rsidRPr="007B209F">
        <w:rPr>
          <w:sz w:val="28"/>
          <w:szCs w:val="28"/>
        </w:rPr>
        <w:t xml:space="preserve">indicazioni di papa Francesco nella </w:t>
      </w:r>
      <w:proofErr w:type="spellStart"/>
      <w:r w:rsidR="006213BD" w:rsidRPr="007B209F">
        <w:rPr>
          <w:sz w:val="28"/>
          <w:szCs w:val="28"/>
        </w:rPr>
        <w:t>Evangelii</w:t>
      </w:r>
      <w:proofErr w:type="spellEnd"/>
      <w:r w:rsidR="006213BD" w:rsidRPr="007B209F">
        <w:rPr>
          <w:sz w:val="28"/>
          <w:szCs w:val="28"/>
        </w:rPr>
        <w:t xml:space="preserve"> Gaudium, i suggerimenti del Convegno ecclesiale di Firenze e le proposte del nostro Vescovo Carlo attraverso le sue lettere pastorali. </w:t>
      </w:r>
      <w:r w:rsidR="006213BD" w:rsidRPr="007B209F">
        <w:rPr>
          <w:iCs/>
          <w:sz w:val="28"/>
          <w:szCs w:val="28"/>
        </w:rPr>
        <w:t xml:space="preserve">Ora </w:t>
      </w:r>
      <w:r w:rsidR="00993E60">
        <w:rPr>
          <w:sz w:val="28"/>
          <w:szCs w:val="28"/>
        </w:rPr>
        <w:t>il “c</w:t>
      </w:r>
      <w:r w:rsidR="006213BD" w:rsidRPr="007B209F">
        <w:rPr>
          <w:sz w:val="28"/>
          <w:szCs w:val="28"/>
        </w:rPr>
        <w:t xml:space="preserve">ammino sinodale”, come si afferma nella Carta d’Intenti, </w:t>
      </w:r>
      <w:r w:rsidR="006C3A1F">
        <w:rPr>
          <w:sz w:val="28"/>
          <w:szCs w:val="28"/>
        </w:rPr>
        <w:t xml:space="preserve">preparata dalla conferenza episcopale italiana, </w:t>
      </w:r>
      <w:r w:rsidR="003C7D90">
        <w:rPr>
          <w:sz w:val="28"/>
          <w:szCs w:val="28"/>
        </w:rPr>
        <w:t xml:space="preserve">richiede </w:t>
      </w:r>
      <w:r w:rsidR="006213BD" w:rsidRPr="007B209F">
        <w:rPr>
          <w:sz w:val="28"/>
          <w:szCs w:val="28"/>
        </w:rPr>
        <w:t xml:space="preserve">uno stile, un metodo e alcuni strumenti di lavoro. </w:t>
      </w:r>
    </w:p>
    <w:p w14:paraId="0188B791" w14:textId="77777777" w:rsidR="006213BD" w:rsidRPr="007B209F" w:rsidRDefault="006213BD" w:rsidP="002E60D7">
      <w:pPr>
        <w:pStyle w:val="Paragrafoelenco"/>
        <w:numPr>
          <w:ilvl w:val="0"/>
          <w:numId w:val="19"/>
        </w:numPr>
        <w:spacing w:line="276" w:lineRule="auto"/>
        <w:ind w:left="0"/>
        <w:jc w:val="both"/>
        <w:rPr>
          <w:rFonts w:ascii="Times New Roman" w:hAnsi="Times New Roman" w:cs="Times New Roman"/>
          <w:i/>
          <w:iCs/>
          <w:sz w:val="28"/>
          <w:szCs w:val="28"/>
        </w:rPr>
      </w:pPr>
      <w:r w:rsidRPr="007B209F">
        <w:rPr>
          <w:rFonts w:ascii="Times New Roman" w:hAnsi="Times New Roman" w:cs="Times New Roman"/>
          <w:sz w:val="28"/>
          <w:szCs w:val="28"/>
        </w:rPr>
        <w:t>“</w:t>
      </w:r>
      <w:r w:rsidRPr="007B209F">
        <w:rPr>
          <w:rFonts w:ascii="Times New Roman" w:hAnsi="Times New Roman" w:cs="Times New Roman"/>
          <w:i/>
          <w:sz w:val="28"/>
          <w:szCs w:val="28"/>
        </w:rPr>
        <w:t xml:space="preserve">Lo stile ecclesiale rappresenta la sfida decisiva: esso dovrà essere attento al primato delle persone sulle strutture, alla promozione dell’incontro e del confronto tra le generazioni, alla corresponsabilità di tutti i soggetti, alla valorizzazione delle realtà esistenti, al coraggio di “osare con libertà”, alla capacità di tagliare i rami secchi, incidendo su ciò che serve realmente o va integrato/ accorpato”. </w:t>
      </w:r>
    </w:p>
    <w:p w14:paraId="74F6DBE3" w14:textId="751EAF5F" w:rsidR="006213BD" w:rsidRPr="00D8486D" w:rsidRDefault="006213BD" w:rsidP="002E60D7">
      <w:pPr>
        <w:pStyle w:val="Paragrafoelenco"/>
        <w:numPr>
          <w:ilvl w:val="0"/>
          <w:numId w:val="19"/>
        </w:numPr>
        <w:spacing w:line="276" w:lineRule="auto"/>
        <w:ind w:left="0"/>
        <w:jc w:val="both"/>
        <w:rPr>
          <w:rFonts w:ascii="Times New Roman" w:hAnsi="Times New Roman" w:cs="Times New Roman"/>
          <w:i/>
          <w:iCs/>
          <w:sz w:val="28"/>
          <w:szCs w:val="28"/>
        </w:rPr>
      </w:pPr>
      <w:r w:rsidRPr="007B209F">
        <w:rPr>
          <w:rFonts w:ascii="Times New Roman" w:hAnsi="Times New Roman" w:cs="Times New Roman"/>
          <w:i/>
          <w:sz w:val="28"/>
          <w:szCs w:val="28"/>
        </w:rPr>
        <w:t>“Il metodo sinodale dovrà favorire alcune azioni pastorali, che si potranno scandire nei tre momenti di “ascolto”, “ricerca”,</w:t>
      </w:r>
      <w:r w:rsidR="006C3A1F">
        <w:rPr>
          <w:rFonts w:ascii="Times New Roman" w:hAnsi="Times New Roman" w:cs="Times New Roman"/>
          <w:i/>
          <w:sz w:val="28"/>
          <w:szCs w:val="28"/>
        </w:rPr>
        <w:t xml:space="preserve"> “</w:t>
      </w:r>
      <w:r w:rsidRPr="007B209F">
        <w:rPr>
          <w:rFonts w:ascii="Times New Roman" w:hAnsi="Times New Roman" w:cs="Times New Roman"/>
          <w:i/>
          <w:sz w:val="28"/>
          <w:szCs w:val="28"/>
        </w:rPr>
        <w:t>proposta” e che dovranno attuarsi in una logica di collaborazione e condivisione</w:t>
      </w:r>
      <w:r w:rsidR="00A646AE">
        <w:rPr>
          <w:rFonts w:ascii="Times New Roman" w:hAnsi="Times New Roman" w:cs="Times New Roman"/>
          <w:i/>
          <w:sz w:val="28"/>
          <w:szCs w:val="28"/>
        </w:rPr>
        <w:t>”</w:t>
      </w:r>
      <w:r w:rsidRPr="007B209F">
        <w:rPr>
          <w:rFonts w:ascii="Times New Roman" w:hAnsi="Times New Roman" w:cs="Times New Roman"/>
          <w:i/>
          <w:sz w:val="28"/>
          <w:szCs w:val="28"/>
        </w:rPr>
        <w:t xml:space="preserve">. </w:t>
      </w:r>
    </w:p>
    <w:p w14:paraId="353ABFAE" w14:textId="77777777" w:rsidR="00D8486D" w:rsidRPr="00D8486D" w:rsidRDefault="00D8486D" w:rsidP="00D8486D">
      <w:pPr>
        <w:jc w:val="both"/>
        <w:rPr>
          <w:rFonts w:ascii="Times New Roman" w:hAnsi="Times New Roman" w:cs="Times New Roman"/>
          <w:i/>
          <w:iCs/>
          <w:sz w:val="28"/>
          <w:szCs w:val="28"/>
        </w:rPr>
      </w:pPr>
    </w:p>
    <w:p w14:paraId="3D5E85BB" w14:textId="77777777" w:rsidR="006213BD" w:rsidRPr="007B209F" w:rsidRDefault="006213BD" w:rsidP="002E60D7">
      <w:pPr>
        <w:pStyle w:val="Paragrafoelenco"/>
        <w:numPr>
          <w:ilvl w:val="0"/>
          <w:numId w:val="19"/>
        </w:numPr>
        <w:spacing w:line="276" w:lineRule="auto"/>
        <w:ind w:left="0"/>
        <w:jc w:val="both"/>
        <w:rPr>
          <w:rFonts w:ascii="Times New Roman" w:hAnsi="Times New Roman" w:cs="Times New Roman"/>
          <w:i/>
          <w:iCs/>
          <w:sz w:val="28"/>
          <w:szCs w:val="28"/>
        </w:rPr>
      </w:pPr>
      <w:r w:rsidRPr="007B209F">
        <w:rPr>
          <w:rFonts w:ascii="Times New Roman" w:hAnsi="Times New Roman" w:cs="Times New Roman"/>
          <w:i/>
          <w:sz w:val="28"/>
          <w:szCs w:val="28"/>
        </w:rPr>
        <w:lastRenderedPageBreak/>
        <w:t xml:space="preserve">“Gli strumenti di lavoro (ad es. un’Agenda di “temi di ricerca”, Instrumentum laboris, Schede per l’ascolto e la verifica, Piattaforma digitale per il confronto e la comunicazione) avranno il compito di indicare prospettive comuni su cui orientare l’ascolto dal basso”. </w:t>
      </w:r>
    </w:p>
    <w:p w14:paraId="6E3D3C75" w14:textId="64C355F4" w:rsidR="002E60D7" w:rsidRDefault="00E74922" w:rsidP="007B209F">
      <w:pPr>
        <w:jc w:val="both"/>
        <w:rPr>
          <w:rFonts w:ascii="Times New Roman" w:hAnsi="Times New Roman" w:cs="Times New Roman"/>
          <w:sz w:val="28"/>
          <w:szCs w:val="28"/>
        </w:rPr>
      </w:pPr>
      <w:r w:rsidRPr="007B209F">
        <w:rPr>
          <w:rFonts w:ascii="Times New Roman" w:hAnsi="Times New Roman" w:cs="Times New Roman"/>
          <w:sz w:val="28"/>
          <w:szCs w:val="28"/>
          <w:shd w:val="clear" w:color="auto" w:fill="FFFFFF"/>
        </w:rPr>
        <w:t>Non si tratta di fare programmazioni pastorali, quanto di avviare processi, passando “</w:t>
      </w:r>
      <w:r w:rsidRPr="007B209F">
        <w:rPr>
          <w:rFonts w:ascii="Times New Roman" w:hAnsi="Times New Roman" w:cs="Times New Roman"/>
          <w:i/>
          <w:sz w:val="28"/>
          <w:szCs w:val="28"/>
        </w:rPr>
        <w:t>da un modo di procedere deduttivo e applicativo a un metodo di ricerca e di sperimentazione che costruisce l’agire pastorale a partire dal basso e in ascolto dei territori</w:t>
      </w:r>
      <w:r w:rsidR="006C3A1F">
        <w:rPr>
          <w:rFonts w:ascii="Times New Roman" w:hAnsi="Times New Roman" w:cs="Times New Roman"/>
          <w:i/>
          <w:sz w:val="28"/>
          <w:szCs w:val="28"/>
        </w:rPr>
        <w:t>”</w:t>
      </w:r>
      <w:r w:rsidR="006C3A1F">
        <w:rPr>
          <w:rFonts w:ascii="Times New Roman" w:hAnsi="Times New Roman" w:cs="Times New Roman"/>
          <w:sz w:val="28"/>
          <w:szCs w:val="28"/>
        </w:rPr>
        <w:t xml:space="preserve"> (</w:t>
      </w:r>
      <w:r w:rsidR="00760C81">
        <w:rPr>
          <w:rFonts w:ascii="Times New Roman" w:hAnsi="Times New Roman" w:cs="Times New Roman"/>
          <w:sz w:val="28"/>
          <w:szCs w:val="28"/>
        </w:rPr>
        <w:t>c</w:t>
      </w:r>
      <w:r w:rsidR="006C3A1F" w:rsidRPr="007B209F">
        <w:rPr>
          <w:rFonts w:ascii="Times New Roman" w:hAnsi="Times New Roman" w:cs="Times New Roman"/>
          <w:sz w:val="28"/>
          <w:szCs w:val="28"/>
        </w:rPr>
        <w:t xml:space="preserve">arta di </w:t>
      </w:r>
      <w:r w:rsidR="00760C81">
        <w:rPr>
          <w:rFonts w:ascii="Times New Roman" w:hAnsi="Times New Roman" w:cs="Times New Roman"/>
          <w:sz w:val="28"/>
          <w:szCs w:val="28"/>
        </w:rPr>
        <w:t>i</w:t>
      </w:r>
      <w:r w:rsidR="006C3A1F" w:rsidRPr="007B209F">
        <w:rPr>
          <w:rFonts w:ascii="Times New Roman" w:hAnsi="Times New Roman" w:cs="Times New Roman"/>
          <w:sz w:val="28"/>
          <w:szCs w:val="28"/>
        </w:rPr>
        <w:t>ntenti per il cammino sinodale)</w:t>
      </w:r>
      <w:r w:rsidR="006C3A1F">
        <w:rPr>
          <w:rFonts w:ascii="Times New Roman" w:hAnsi="Times New Roman" w:cs="Times New Roman"/>
          <w:sz w:val="28"/>
          <w:szCs w:val="28"/>
        </w:rPr>
        <w:t>.</w:t>
      </w:r>
      <w:r w:rsidR="006C3A1F" w:rsidRPr="007B209F">
        <w:rPr>
          <w:rFonts w:ascii="Times New Roman" w:hAnsi="Times New Roman" w:cs="Times New Roman"/>
          <w:i/>
          <w:sz w:val="28"/>
          <w:szCs w:val="28"/>
        </w:rPr>
        <w:t xml:space="preserve"> </w:t>
      </w:r>
      <w:r w:rsidR="00E934E5">
        <w:rPr>
          <w:rFonts w:ascii="Times New Roman" w:hAnsi="Times New Roman" w:cs="Times New Roman"/>
          <w:sz w:val="28"/>
          <w:szCs w:val="28"/>
        </w:rPr>
        <w:t xml:space="preserve">Si auspica la costituzione di ‘gruppi sinodali’ come antenne sul territorio per captare fatiche, potenzialità, stimoli, proposte delle parrocchie e della società, coinvolgendo </w:t>
      </w:r>
      <w:r w:rsidR="00D65B14">
        <w:rPr>
          <w:rFonts w:ascii="Times New Roman" w:hAnsi="Times New Roman" w:cs="Times New Roman"/>
          <w:sz w:val="28"/>
          <w:szCs w:val="28"/>
        </w:rPr>
        <w:t xml:space="preserve">anche persone che non si sentono parte attiva della comunità cristiana. </w:t>
      </w:r>
    </w:p>
    <w:p w14:paraId="3E45596D" w14:textId="77777777" w:rsidR="00E74922" w:rsidRPr="007B209F" w:rsidRDefault="006C3A1F" w:rsidP="007B209F">
      <w:pPr>
        <w:jc w:val="both"/>
        <w:rPr>
          <w:rFonts w:ascii="Times New Roman" w:hAnsi="Times New Roman" w:cs="Times New Roman"/>
          <w:i/>
          <w:sz w:val="28"/>
          <w:szCs w:val="28"/>
        </w:rPr>
      </w:pPr>
      <w:r>
        <w:rPr>
          <w:rFonts w:ascii="Times New Roman" w:hAnsi="Times New Roman" w:cs="Times New Roman"/>
          <w:sz w:val="28"/>
          <w:szCs w:val="28"/>
        </w:rPr>
        <w:t>La situazione pandemica</w:t>
      </w:r>
      <w:r w:rsidR="003C7D90">
        <w:rPr>
          <w:rFonts w:ascii="Times New Roman" w:hAnsi="Times New Roman" w:cs="Times New Roman"/>
          <w:sz w:val="28"/>
          <w:szCs w:val="28"/>
        </w:rPr>
        <w:t>,</w:t>
      </w:r>
      <w:r>
        <w:rPr>
          <w:rFonts w:ascii="Times New Roman" w:hAnsi="Times New Roman" w:cs="Times New Roman"/>
          <w:sz w:val="28"/>
          <w:szCs w:val="28"/>
        </w:rPr>
        <w:t xml:space="preserve"> non ancora risolta</w:t>
      </w:r>
      <w:r w:rsidR="003C7D90">
        <w:rPr>
          <w:rFonts w:ascii="Times New Roman" w:hAnsi="Times New Roman" w:cs="Times New Roman"/>
          <w:sz w:val="28"/>
          <w:szCs w:val="28"/>
        </w:rPr>
        <w:t>,</w:t>
      </w:r>
      <w:r>
        <w:rPr>
          <w:rFonts w:ascii="Times New Roman" w:hAnsi="Times New Roman" w:cs="Times New Roman"/>
          <w:sz w:val="28"/>
          <w:szCs w:val="28"/>
        </w:rPr>
        <w:t xml:space="preserve"> e la dinamica del processo</w:t>
      </w:r>
      <w:r w:rsidR="003C7D90">
        <w:rPr>
          <w:rFonts w:ascii="Times New Roman" w:hAnsi="Times New Roman" w:cs="Times New Roman"/>
          <w:sz w:val="28"/>
          <w:szCs w:val="28"/>
        </w:rPr>
        <w:t>,</w:t>
      </w:r>
      <w:r>
        <w:rPr>
          <w:rFonts w:ascii="Times New Roman" w:hAnsi="Times New Roman" w:cs="Times New Roman"/>
          <w:sz w:val="28"/>
          <w:szCs w:val="28"/>
        </w:rPr>
        <w:t xml:space="preserve"> chiaramente non permettono di pensare ad un percorso già precostituito. </w:t>
      </w:r>
    </w:p>
    <w:p w14:paraId="05848D6F" w14:textId="77777777" w:rsidR="006213BD" w:rsidRPr="007B209F" w:rsidRDefault="006213BD" w:rsidP="007B209F">
      <w:pPr>
        <w:pStyle w:val="Paragrafoelenco"/>
        <w:shd w:val="clear" w:color="auto" w:fill="FFFFFF"/>
        <w:spacing w:after="0" w:line="276" w:lineRule="auto"/>
        <w:ind w:left="75"/>
        <w:jc w:val="both"/>
        <w:textAlignment w:val="baseline"/>
        <w:rPr>
          <w:rFonts w:ascii="Times New Roman" w:hAnsi="Times New Roman" w:cs="Times New Roman"/>
          <w:sz w:val="28"/>
          <w:szCs w:val="28"/>
        </w:rPr>
      </w:pPr>
    </w:p>
    <w:p w14:paraId="49327ED7" w14:textId="2B391106" w:rsidR="002B6C8A" w:rsidRPr="007B209F" w:rsidRDefault="0018496A" w:rsidP="007B209F">
      <w:pPr>
        <w:pStyle w:val="NormaleWeb"/>
        <w:numPr>
          <w:ilvl w:val="0"/>
          <w:numId w:val="18"/>
        </w:numPr>
        <w:shd w:val="clear" w:color="auto" w:fill="FFFFFF"/>
        <w:spacing w:before="0" w:beforeAutospacing="0" w:after="150" w:afterAutospacing="0" w:line="276" w:lineRule="auto"/>
        <w:jc w:val="both"/>
        <w:rPr>
          <w:b/>
          <w:color w:val="C00000"/>
          <w:sz w:val="28"/>
          <w:szCs w:val="28"/>
        </w:rPr>
      </w:pPr>
      <w:r w:rsidRPr="007B209F">
        <w:rPr>
          <w:b/>
          <w:color w:val="C00000"/>
          <w:sz w:val="28"/>
          <w:szCs w:val="28"/>
        </w:rPr>
        <w:t>LA VISITA PASTORALE</w:t>
      </w:r>
      <w:r w:rsidR="00760C81">
        <w:rPr>
          <w:b/>
          <w:color w:val="C00000"/>
          <w:sz w:val="28"/>
          <w:szCs w:val="28"/>
        </w:rPr>
        <w:t xml:space="preserve">, </w:t>
      </w:r>
      <w:r w:rsidRPr="007B209F">
        <w:rPr>
          <w:b/>
          <w:color w:val="C00000"/>
          <w:sz w:val="28"/>
          <w:szCs w:val="28"/>
        </w:rPr>
        <w:t>IL RINNOVO DEGLI ORGANISMI DI PARTECIPAZIONE</w:t>
      </w:r>
      <w:r w:rsidR="00760C81">
        <w:rPr>
          <w:b/>
          <w:color w:val="C00000"/>
          <w:sz w:val="28"/>
          <w:szCs w:val="28"/>
        </w:rPr>
        <w:t xml:space="preserve"> E L’ATTENZIONE ALLA CARITA’</w:t>
      </w:r>
    </w:p>
    <w:p w14:paraId="3138DBB1" w14:textId="77777777" w:rsidR="0018496A" w:rsidRPr="003C7D90" w:rsidRDefault="006C3A1F" w:rsidP="003C7D90">
      <w:pPr>
        <w:autoSpaceDE w:val="0"/>
        <w:autoSpaceDN w:val="0"/>
        <w:adjustRightInd w:val="0"/>
        <w:spacing w:after="0"/>
        <w:jc w:val="both"/>
        <w:rPr>
          <w:rFonts w:ascii="Times New Roman" w:hAnsi="Times New Roman" w:cs="Times New Roman"/>
          <w:sz w:val="28"/>
          <w:szCs w:val="28"/>
        </w:rPr>
      </w:pPr>
      <w:r>
        <w:rPr>
          <w:rFonts w:ascii="Times New Roman" w:eastAsia="Times New Roman" w:hAnsi="Times New Roman" w:cs="Times New Roman"/>
          <w:sz w:val="28"/>
          <w:szCs w:val="28"/>
          <w:lang w:eastAsia="it-IT"/>
        </w:rPr>
        <w:t xml:space="preserve">La </w:t>
      </w:r>
      <w:r w:rsidR="009F51F0">
        <w:rPr>
          <w:rFonts w:ascii="Times New Roman" w:eastAsia="Times New Roman" w:hAnsi="Times New Roman" w:cs="Times New Roman"/>
          <w:sz w:val="28"/>
          <w:szCs w:val="28"/>
          <w:lang w:eastAsia="it-IT"/>
        </w:rPr>
        <w:t>valorizzazione degli organismi di partecipazione</w:t>
      </w:r>
      <w:r>
        <w:rPr>
          <w:rFonts w:ascii="Times New Roman" w:eastAsia="Times New Roman" w:hAnsi="Times New Roman" w:cs="Times New Roman"/>
          <w:sz w:val="28"/>
          <w:szCs w:val="28"/>
          <w:lang w:eastAsia="it-IT"/>
        </w:rPr>
        <w:t xml:space="preserve">, </w:t>
      </w:r>
      <w:r w:rsidR="009F51F0">
        <w:rPr>
          <w:rFonts w:ascii="Times New Roman" w:eastAsia="Times New Roman" w:hAnsi="Times New Roman" w:cs="Times New Roman"/>
          <w:sz w:val="28"/>
          <w:szCs w:val="28"/>
          <w:lang w:eastAsia="it-IT"/>
        </w:rPr>
        <w:t>che la nostra diocesi rinnoverà il prossimo 31 ottobre</w:t>
      </w:r>
      <w:r>
        <w:rPr>
          <w:rFonts w:ascii="Times New Roman" w:eastAsia="Times New Roman" w:hAnsi="Times New Roman" w:cs="Times New Roman"/>
          <w:sz w:val="28"/>
          <w:szCs w:val="28"/>
          <w:lang w:eastAsia="it-IT"/>
        </w:rPr>
        <w:t xml:space="preserve">, </w:t>
      </w:r>
      <w:r w:rsidR="0046470E">
        <w:rPr>
          <w:rFonts w:ascii="Times New Roman" w:eastAsia="Times New Roman" w:hAnsi="Times New Roman" w:cs="Times New Roman"/>
          <w:sz w:val="28"/>
          <w:szCs w:val="28"/>
          <w:lang w:eastAsia="it-IT"/>
        </w:rPr>
        <w:t xml:space="preserve">sarà senz’altro di aiuto nel vivere la sinodalità. </w:t>
      </w:r>
      <w:r w:rsidR="0029193D" w:rsidRPr="007B209F">
        <w:rPr>
          <w:rFonts w:ascii="Times New Roman" w:eastAsia="Times New Roman" w:hAnsi="Times New Roman" w:cs="Times New Roman"/>
          <w:sz w:val="28"/>
          <w:szCs w:val="28"/>
          <w:lang w:eastAsia="it-IT"/>
        </w:rPr>
        <w:t>Si legge nel libro del Sinodo diocesano: “</w:t>
      </w:r>
      <w:r w:rsidR="0018496A" w:rsidRPr="0018496A">
        <w:rPr>
          <w:rFonts w:ascii="Times New Roman" w:eastAsia="Times New Roman" w:hAnsi="Times New Roman" w:cs="Times New Roman"/>
          <w:i/>
          <w:sz w:val="28"/>
          <w:szCs w:val="28"/>
          <w:lang w:eastAsia="it-IT"/>
        </w:rPr>
        <w:t>Gli organismi di partecipazione ecclesiale devono essere rispettati e valorizzati nella loro vera funzione. La consapevolezza della corresponsabilità impone di ravvivarli, elaborando uno stile ecclesiale del consenso e di assunzione di responsabilità. In essi si attui sapientemente il consigliare e il presiedere</w:t>
      </w:r>
      <w:r w:rsidR="0046470E">
        <w:rPr>
          <w:rFonts w:ascii="Times New Roman" w:eastAsia="Times New Roman" w:hAnsi="Times New Roman" w:cs="Times New Roman"/>
          <w:i/>
          <w:sz w:val="28"/>
          <w:szCs w:val="28"/>
          <w:lang w:eastAsia="it-IT"/>
        </w:rPr>
        <w:t>”</w:t>
      </w:r>
      <w:r w:rsidR="009F51F0">
        <w:rPr>
          <w:rFonts w:ascii="Times New Roman" w:eastAsia="Times New Roman" w:hAnsi="Times New Roman" w:cs="Times New Roman"/>
          <w:i/>
          <w:sz w:val="28"/>
          <w:szCs w:val="28"/>
          <w:lang w:eastAsia="it-IT"/>
        </w:rPr>
        <w:t xml:space="preserve"> </w:t>
      </w:r>
      <w:r w:rsidR="0029193D" w:rsidRPr="007B209F">
        <w:rPr>
          <w:rFonts w:ascii="Times New Roman" w:eastAsia="Times New Roman" w:hAnsi="Times New Roman" w:cs="Times New Roman"/>
          <w:i/>
          <w:sz w:val="28"/>
          <w:szCs w:val="28"/>
          <w:lang w:eastAsia="it-IT"/>
        </w:rPr>
        <w:t>(n. 65)</w:t>
      </w:r>
      <w:r w:rsidR="009F51F0">
        <w:rPr>
          <w:rFonts w:ascii="Times New Roman" w:eastAsia="Times New Roman" w:hAnsi="Times New Roman" w:cs="Times New Roman"/>
          <w:i/>
          <w:sz w:val="28"/>
          <w:szCs w:val="28"/>
          <w:lang w:eastAsia="it-IT"/>
        </w:rPr>
        <w:t>.</w:t>
      </w:r>
    </w:p>
    <w:p w14:paraId="6D50EA1E" w14:textId="77777777" w:rsidR="0029193D" w:rsidRPr="007B209F" w:rsidRDefault="0029193D" w:rsidP="007B209F">
      <w:pPr>
        <w:autoSpaceDE w:val="0"/>
        <w:autoSpaceDN w:val="0"/>
        <w:adjustRightInd w:val="0"/>
        <w:spacing w:after="0"/>
        <w:jc w:val="both"/>
        <w:rPr>
          <w:rFonts w:ascii="Times New Roman" w:hAnsi="Times New Roman" w:cs="Times New Roman"/>
          <w:sz w:val="28"/>
          <w:szCs w:val="28"/>
        </w:rPr>
      </w:pPr>
      <w:r w:rsidRPr="007B209F">
        <w:rPr>
          <w:rFonts w:ascii="Times New Roman" w:hAnsi="Times New Roman" w:cs="Times New Roman"/>
          <w:sz w:val="28"/>
          <w:szCs w:val="28"/>
        </w:rPr>
        <w:t xml:space="preserve">Vivremo anche la </w:t>
      </w:r>
      <w:r w:rsidR="00EF2E1D" w:rsidRPr="007B209F">
        <w:rPr>
          <w:rFonts w:ascii="Times New Roman" w:hAnsi="Times New Roman" w:cs="Times New Roman"/>
          <w:sz w:val="28"/>
          <w:szCs w:val="28"/>
        </w:rPr>
        <w:t>visita pastorale</w:t>
      </w:r>
      <w:r w:rsidR="00927097">
        <w:rPr>
          <w:rFonts w:ascii="Times New Roman" w:hAnsi="Times New Roman" w:cs="Times New Roman"/>
          <w:sz w:val="28"/>
          <w:szCs w:val="28"/>
        </w:rPr>
        <w:t>,</w:t>
      </w:r>
      <w:r w:rsidR="00EF2E1D" w:rsidRPr="007B209F">
        <w:rPr>
          <w:rFonts w:ascii="Times New Roman" w:hAnsi="Times New Roman" w:cs="Times New Roman"/>
          <w:sz w:val="28"/>
          <w:szCs w:val="28"/>
        </w:rPr>
        <w:t xml:space="preserve"> che vedrà il Vescovo Carlo </w:t>
      </w:r>
      <w:r w:rsidR="00993E60">
        <w:rPr>
          <w:rFonts w:ascii="Times New Roman" w:hAnsi="Times New Roman" w:cs="Times New Roman"/>
          <w:sz w:val="28"/>
          <w:szCs w:val="28"/>
        </w:rPr>
        <w:t xml:space="preserve">incontrare </w:t>
      </w:r>
      <w:r w:rsidR="00EF2E1D" w:rsidRPr="007B209F">
        <w:rPr>
          <w:rFonts w:ascii="Times New Roman" w:hAnsi="Times New Roman" w:cs="Times New Roman"/>
          <w:sz w:val="28"/>
          <w:szCs w:val="28"/>
        </w:rPr>
        <w:t>le comunità cristiane per ascoltarle, incoraggiarle</w:t>
      </w:r>
      <w:r w:rsidR="00F24EA2">
        <w:rPr>
          <w:rFonts w:ascii="Times New Roman" w:hAnsi="Times New Roman" w:cs="Times New Roman"/>
          <w:sz w:val="28"/>
          <w:szCs w:val="28"/>
        </w:rPr>
        <w:t>,</w:t>
      </w:r>
      <w:r w:rsidR="00EF2E1D" w:rsidRPr="007B209F">
        <w:rPr>
          <w:rFonts w:ascii="Times New Roman" w:hAnsi="Times New Roman" w:cs="Times New Roman"/>
          <w:sz w:val="28"/>
          <w:szCs w:val="28"/>
        </w:rPr>
        <w:t xml:space="preserve"> confermarle nella fede-carità</w:t>
      </w:r>
      <w:r w:rsidR="00F24EA2">
        <w:rPr>
          <w:rFonts w:ascii="Times New Roman" w:hAnsi="Times New Roman" w:cs="Times New Roman"/>
          <w:sz w:val="28"/>
          <w:szCs w:val="28"/>
        </w:rPr>
        <w:t xml:space="preserve"> ed accompagnarle</w:t>
      </w:r>
      <w:r w:rsidR="00A646AE">
        <w:rPr>
          <w:rFonts w:ascii="Times New Roman" w:hAnsi="Times New Roman" w:cs="Times New Roman"/>
          <w:sz w:val="28"/>
          <w:szCs w:val="28"/>
        </w:rPr>
        <w:t xml:space="preserve">, in questo tempo così particolare, </w:t>
      </w:r>
      <w:r w:rsidR="00F24EA2">
        <w:rPr>
          <w:rFonts w:ascii="Times New Roman" w:hAnsi="Times New Roman" w:cs="Times New Roman"/>
          <w:sz w:val="28"/>
          <w:szCs w:val="28"/>
        </w:rPr>
        <w:t>in un cammino di conversione pastorale</w:t>
      </w:r>
      <w:r w:rsidR="00EF2E1D" w:rsidRPr="007B209F">
        <w:rPr>
          <w:rFonts w:ascii="Times New Roman" w:hAnsi="Times New Roman" w:cs="Times New Roman"/>
          <w:sz w:val="28"/>
          <w:szCs w:val="28"/>
        </w:rPr>
        <w:t>. I tempi e le modalità verranno stabiliti insieme</w:t>
      </w:r>
      <w:r w:rsidR="003C7D90">
        <w:rPr>
          <w:rFonts w:ascii="Times New Roman" w:hAnsi="Times New Roman" w:cs="Times New Roman"/>
          <w:sz w:val="28"/>
          <w:szCs w:val="28"/>
        </w:rPr>
        <w:t xml:space="preserve"> nelle diverse vicarie.</w:t>
      </w:r>
    </w:p>
    <w:p w14:paraId="5432726A" w14:textId="4A76A2F8" w:rsidR="00752CF6" w:rsidRDefault="00B05C06" w:rsidP="00095082">
      <w:pPr>
        <w:jc w:val="both"/>
        <w:rPr>
          <w:rFonts w:ascii="Times New Roman" w:hAnsi="Times New Roman" w:cs="Times New Roman"/>
          <w:i/>
          <w:sz w:val="28"/>
          <w:szCs w:val="28"/>
        </w:rPr>
      </w:pPr>
      <w:r w:rsidRPr="007B209F">
        <w:rPr>
          <w:rFonts w:ascii="Times New Roman" w:hAnsi="Times New Roman" w:cs="Times New Roman"/>
          <w:sz w:val="28"/>
          <w:szCs w:val="28"/>
        </w:rPr>
        <w:t xml:space="preserve">Il </w:t>
      </w:r>
      <w:r w:rsidR="00A437A3" w:rsidRPr="007B209F">
        <w:rPr>
          <w:rFonts w:ascii="Times New Roman" w:hAnsi="Times New Roman" w:cs="Times New Roman"/>
          <w:sz w:val="28"/>
          <w:szCs w:val="28"/>
        </w:rPr>
        <w:t xml:space="preserve">2021 </w:t>
      </w:r>
      <w:r w:rsidRPr="007B209F">
        <w:rPr>
          <w:rFonts w:ascii="Times New Roman" w:hAnsi="Times New Roman" w:cs="Times New Roman"/>
          <w:sz w:val="28"/>
          <w:szCs w:val="28"/>
        </w:rPr>
        <w:t>conoscerà l’</w:t>
      </w:r>
      <w:r w:rsidR="00A437A3" w:rsidRPr="007B209F">
        <w:rPr>
          <w:rFonts w:ascii="Times New Roman" w:hAnsi="Times New Roman" w:cs="Times New Roman"/>
          <w:sz w:val="28"/>
          <w:szCs w:val="28"/>
        </w:rPr>
        <w:t>avvio del processo sinodale</w:t>
      </w:r>
      <w:r w:rsidR="00A646AE">
        <w:rPr>
          <w:rFonts w:ascii="Times New Roman" w:hAnsi="Times New Roman" w:cs="Times New Roman"/>
          <w:sz w:val="28"/>
          <w:szCs w:val="28"/>
        </w:rPr>
        <w:t xml:space="preserve">, </w:t>
      </w:r>
      <w:r w:rsidR="00A437A3" w:rsidRPr="007B209F">
        <w:rPr>
          <w:rFonts w:ascii="Times New Roman" w:hAnsi="Times New Roman" w:cs="Times New Roman"/>
          <w:sz w:val="28"/>
          <w:szCs w:val="28"/>
        </w:rPr>
        <w:t>in sintonia con il sinodo universale</w:t>
      </w:r>
      <w:r w:rsidR="00760C81">
        <w:rPr>
          <w:rFonts w:ascii="Times New Roman" w:hAnsi="Times New Roman" w:cs="Times New Roman"/>
          <w:sz w:val="28"/>
          <w:szCs w:val="28"/>
        </w:rPr>
        <w:t>.</w:t>
      </w:r>
      <w:r w:rsidR="00A646AE">
        <w:rPr>
          <w:rFonts w:ascii="Times New Roman" w:hAnsi="Times New Roman" w:cs="Times New Roman"/>
          <w:sz w:val="28"/>
          <w:szCs w:val="28"/>
        </w:rPr>
        <w:t xml:space="preserve"> </w:t>
      </w:r>
      <w:r w:rsidR="00760C81">
        <w:rPr>
          <w:rFonts w:ascii="Times New Roman" w:hAnsi="Times New Roman" w:cs="Times New Roman"/>
          <w:sz w:val="28"/>
          <w:szCs w:val="28"/>
        </w:rPr>
        <w:t>Sabato 16 ottobre 2021 si terrà l</w:t>
      </w:r>
      <w:r w:rsidR="00A437A3" w:rsidRPr="007B209F">
        <w:rPr>
          <w:rFonts w:ascii="Times New Roman" w:hAnsi="Times New Roman" w:cs="Times New Roman"/>
          <w:sz w:val="28"/>
          <w:szCs w:val="28"/>
        </w:rPr>
        <w:t xml:space="preserve">’apertura del sinodo </w:t>
      </w:r>
      <w:r w:rsidR="00760C81">
        <w:rPr>
          <w:rFonts w:ascii="Times New Roman" w:hAnsi="Times New Roman" w:cs="Times New Roman"/>
          <w:sz w:val="28"/>
          <w:szCs w:val="28"/>
        </w:rPr>
        <w:t xml:space="preserve">in diocesi a cui seguirà </w:t>
      </w:r>
      <w:r w:rsidRPr="007B209F">
        <w:rPr>
          <w:rFonts w:ascii="Times New Roman" w:hAnsi="Times New Roman" w:cs="Times New Roman"/>
          <w:sz w:val="28"/>
          <w:szCs w:val="28"/>
        </w:rPr>
        <w:t>la f</w:t>
      </w:r>
      <w:r w:rsidR="00A437A3" w:rsidRPr="007B209F">
        <w:rPr>
          <w:rFonts w:ascii="Times New Roman" w:hAnsi="Times New Roman" w:cs="Times New Roman"/>
          <w:sz w:val="28"/>
          <w:szCs w:val="28"/>
        </w:rPr>
        <w:t>ase diocesana</w:t>
      </w:r>
      <w:r w:rsidRPr="007B209F">
        <w:rPr>
          <w:rFonts w:ascii="Times New Roman" w:hAnsi="Times New Roman" w:cs="Times New Roman"/>
          <w:sz w:val="28"/>
          <w:szCs w:val="28"/>
        </w:rPr>
        <w:t xml:space="preserve"> </w:t>
      </w:r>
      <w:r w:rsidR="00760C81">
        <w:rPr>
          <w:rFonts w:ascii="Times New Roman" w:hAnsi="Times New Roman" w:cs="Times New Roman"/>
          <w:sz w:val="28"/>
          <w:szCs w:val="28"/>
        </w:rPr>
        <w:t>che va</w:t>
      </w:r>
      <w:r w:rsidRPr="007B209F">
        <w:rPr>
          <w:rFonts w:ascii="Times New Roman" w:hAnsi="Times New Roman" w:cs="Times New Roman"/>
          <w:sz w:val="28"/>
          <w:szCs w:val="28"/>
        </w:rPr>
        <w:t xml:space="preserve"> da</w:t>
      </w:r>
      <w:r w:rsidR="00A437A3" w:rsidRPr="007B209F">
        <w:rPr>
          <w:rFonts w:ascii="Times New Roman" w:hAnsi="Times New Roman" w:cs="Times New Roman"/>
          <w:sz w:val="28"/>
          <w:szCs w:val="28"/>
        </w:rPr>
        <w:t xml:space="preserve"> ottobre 2021</w:t>
      </w:r>
      <w:r w:rsidRPr="007B209F">
        <w:rPr>
          <w:rFonts w:ascii="Times New Roman" w:hAnsi="Times New Roman" w:cs="Times New Roman"/>
          <w:sz w:val="28"/>
          <w:szCs w:val="28"/>
        </w:rPr>
        <w:t xml:space="preserve"> ad</w:t>
      </w:r>
      <w:r w:rsidR="00A437A3" w:rsidRPr="007B209F">
        <w:rPr>
          <w:rFonts w:ascii="Times New Roman" w:hAnsi="Times New Roman" w:cs="Times New Roman"/>
          <w:sz w:val="28"/>
          <w:szCs w:val="28"/>
        </w:rPr>
        <w:t xml:space="preserve"> aprile 2022</w:t>
      </w:r>
      <w:r w:rsidRPr="007B209F">
        <w:rPr>
          <w:rFonts w:ascii="Times New Roman" w:hAnsi="Times New Roman" w:cs="Times New Roman"/>
          <w:sz w:val="28"/>
          <w:szCs w:val="28"/>
        </w:rPr>
        <w:t>.</w:t>
      </w:r>
      <w:r w:rsidR="00A437A3" w:rsidRPr="007B209F">
        <w:rPr>
          <w:rFonts w:ascii="Times New Roman" w:hAnsi="Times New Roman" w:cs="Times New Roman"/>
          <w:sz w:val="28"/>
          <w:szCs w:val="28"/>
        </w:rPr>
        <w:t xml:space="preserve"> La consultazione si svolgerà attraverso gli organi</w:t>
      </w:r>
      <w:r w:rsidR="00A646AE">
        <w:rPr>
          <w:rFonts w:ascii="Times New Roman" w:hAnsi="Times New Roman" w:cs="Times New Roman"/>
          <w:sz w:val="28"/>
          <w:szCs w:val="28"/>
        </w:rPr>
        <w:t>smi</w:t>
      </w:r>
      <w:r w:rsidR="00A437A3" w:rsidRPr="007B209F">
        <w:rPr>
          <w:rFonts w:ascii="Times New Roman" w:hAnsi="Times New Roman" w:cs="Times New Roman"/>
          <w:sz w:val="28"/>
          <w:szCs w:val="28"/>
        </w:rPr>
        <w:t xml:space="preserve"> di partecipazione previsti dal diritto senza esc</w:t>
      </w:r>
      <w:r w:rsidR="00AA7BB0" w:rsidRPr="007B209F">
        <w:rPr>
          <w:rFonts w:ascii="Times New Roman" w:hAnsi="Times New Roman" w:cs="Times New Roman"/>
          <w:sz w:val="28"/>
          <w:szCs w:val="28"/>
        </w:rPr>
        <w:t>ludere altre possibili modalità e si</w:t>
      </w:r>
      <w:r w:rsidR="00A437A3" w:rsidRPr="007B209F">
        <w:rPr>
          <w:rFonts w:ascii="Times New Roman" w:hAnsi="Times New Roman" w:cs="Times New Roman"/>
          <w:sz w:val="28"/>
          <w:szCs w:val="28"/>
        </w:rPr>
        <w:t xml:space="preserve"> concluderà con una </w:t>
      </w:r>
      <w:r w:rsidR="009F51F0">
        <w:rPr>
          <w:rFonts w:ascii="Times New Roman" w:hAnsi="Times New Roman" w:cs="Times New Roman"/>
          <w:sz w:val="28"/>
          <w:szCs w:val="28"/>
        </w:rPr>
        <w:t>r</w:t>
      </w:r>
      <w:r w:rsidR="00A437A3" w:rsidRPr="007B209F">
        <w:rPr>
          <w:rFonts w:ascii="Times New Roman" w:hAnsi="Times New Roman" w:cs="Times New Roman"/>
          <w:sz w:val="28"/>
          <w:szCs w:val="28"/>
        </w:rPr>
        <w:t xml:space="preserve">iunione </w:t>
      </w:r>
      <w:proofErr w:type="spellStart"/>
      <w:r w:rsidR="00A437A3" w:rsidRPr="007B209F">
        <w:rPr>
          <w:rFonts w:ascii="Times New Roman" w:hAnsi="Times New Roman" w:cs="Times New Roman"/>
          <w:sz w:val="28"/>
          <w:szCs w:val="28"/>
        </w:rPr>
        <w:t>pre</w:t>
      </w:r>
      <w:proofErr w:type="spellEnd"/>
      <w:r w:rsidR="00A437A3" w:rsidRPr="007B209F">
        <w:rPr>
          <w:rFonts w:ascii="Times New Roman" w:hAnsi="Times New Roman" w:cs="Times New Roman"/>
          <w:sz w:val="28"/>
          <w:szCs w:val="28"/>
        </w:rPr>
        <w:t>-sinodale</w:t>
      </w:r>
      <w:r w:rsidR="00A437A3" w:rsidRPr="007B209F">
        <w:rPr>
          <w:rFonts w:ascii="Times New Roman" w:hAnsi="Times New Roman" w:cs="Times New Roman"/>
          <w:i/>
          <w:sz w:val="28"/>
          <w:szCs w:val="28"/>
        </w:rPr>
        <w:t>.</w:t>
      </w:r>
    </w:p>
    <w:p w14:paraId="4456E307" w14:textId="545062B3" w:rsidR="00D8486D" w:rsidRDefault="00D8486D" w:rsidP="00095082">
      <w:pPr>
        <w:jc w:val="both"/>
        <w:rPr>
          <w:rFonts w:ascii="Times New Roman" w:hAnsi="Times New Roman" w:cs="Times New Roman"/>
          <w:i/>
          <w:sz w:val="28"/>
          <w:szCs w:val="28"/>
        </w:rPr>
      </w:pPr>
    </w:p>
    <w:p w14:paraId="3EA3DCE9" w14:textId="77777777" w:rsidR="00D8486D" w:rsidRDefault="00D8486D" w:rsidP="00095082">
      <w:pPr>
        <w:jc w:val="both"/>
        <w:rPr>
          <w:rFonts w:ascii="Times New Roman" w:hAnsi="Times New Roman" w:cs="Times New Roman"/>
          <w:i/>
          <w:sz w:val="28"/>
          <w:szCs w:val="28"/>
        </w:rPr>
      </w:pPr>
    </w:p>
    <w:p w14:paraId="121B761A" w14:textId="6DD69AF6" w:rsidR="00C711ED" w:rsidRPr="00C711ED" w:rsidRDefault="0098405B" w:rsidP="0098405B">
      <w:pPr>
        <w:spacing w:after="0"/>
        <w:jc w:val="both"/>
        <w:rPr>
          <w:rFonts w:ascii="Times New Roman" w:hAnsi="Times New Roman" w:cs="Times New Roman"/>
          <w:i/>
          <w:sz w:val="28"/>
          <w:szCs w:val="28"/>
        </w:rPr>
      </w:pPr>
      <w:r w:rsidRPr="00C711ED">
        <w:rPr>
          <w:rFonts w:ascii="Times New Roman" w:eastAsia="Times New Roman" w:hAnsi="Times New Roman" w:cs="Times New Roman"/>
          <w:sz w:val="28"/>
          <w:szCs w:val="28"/>
          <w:lang w:eastAsia="it-IT"/>
        </w:rPr>
        <w:lastRenderedPageBreak/>
        <w:t>Nella lettera pastorale il Vescovo Carlo scrive; “</w:t>
      </w:r>
      <w:r w:rsidRPr="00C711ED">
        <w:rPr>
          <w:rFonts w:ascii="Times New Roman" w:hAnsi="Times New Roman" w:cs="Times New Roman"/>
          <w:i/>
          <w:sz w:val="28"/>
          <w:szCs w:val="28"/>
        </w:rPr>
        <w:t>La Chiesa non è altro che un camminare insieme condividendo l’unica fede-carità</w:t>
      </w:r>
      <w:r w:rsidRPr="00C711ED">
        <w:rPr>
          <w:rFonts w:ascii="Times New Roman" w:hAnsi="Times New Roman" w:cs="Times New Roman"/>
          <w:sz w:val="28"/>
          <w:szCs w:val="28"/>
        </w:rPr>
        <w:t xml:space="preserve">”. </w:t>
      </w:r>
      <w:r w:rsidR="00E02490" w:rsidRPr="00C711ED">
        <w:rPr>
          <w:rFonts w:ascii="Times New Roman" w:hAnsi="Times New Roman" w:cs="Times New Roman"/>
          <w:sz w:val="28"/>
          <w:szCs w:val="28"/>
        </w:rPr>
        <w:t xml:space="preserve">Dall’ascolto della Parola di Dio viene la fede che porta a vivere da “fratelli tutti”, anche di chi il mondo continuamente scarta. </w:t>
      </w:r>
      <w:r w:rsidR="00C711ED" w:rsidRPr="00751076">
        <w:rPr>
          <w:rFonts w:ascii="Times New Roman" w:hAnsi="Times New Roman" w:cs="Times New Roman"/>
          <w:sz w:val="28"/>
          <w:szCs w:val="28"/>
        </w:rPr>
        <w:t>Questo chiede alla chiesa di percorrere insieme tre vie</w:t>
      </w:r>
      <w:r w:rsidR="00C711ED" w:rsidRPr="00751076">
        <w:rPr>
          <w:rFonts w:ascii="Times New Roman" w:hAnsi="Times New Roman" w:cs="Times New Roman"/>
          <w:color w:val="002060"/>
          <w:sz w:val="28"/>
          <w:szCs w:val="28"/>
        </w:rPr>
        <w:t xml:space="preserve">: </w:t>
      </w:r>
      <w:r w:rsidR="00C711ED" w:rsidRPr="00751076">
        <w:rPr>
          <w:rFonts w:ascii="Times New Roman" w:hAnsi="Times New Roman" w:cs="Times New Roman"/>
          <w:sz w:val="28"/>
          <w:szCs w:val="28"/>
        </w:rPr>
        <w:t>“</w:t>
      </w:r>
      <w:r w:rsidR="00C711ED" w:rsidRPr="00751076">
        <w:rPr>
          <w:rFonts w:ascii="Times New Roman" w:hAnsi="Times New Roman" w:cs="Times New Roman"/>
          <w:i/>
          <w:sz w:val="28"/>
          <w:szCs w:val="28"/>
          <w:shd w:val="clear" w:color="auto" w:fill="FFFFFF"/>
        </w:rPr>
        <w:t>La prima è </w:t>
      </w:r>
      <w:r w:rsidR="00C711ED" w:rsidRPr="00751076">
        <w:rPr>
          <w:rFonts w:ascii="Times New Roman" w:hAnsi="Times New Roman" w:cs="Times New Roman"/>
          <w:i/>
          <w:iCs/>
          <w:sz w:val="28"/>
          <w:szCs w:val="28"/>
          <w:shd w:val="clear" w:color="auto" w:fill="FFFFFF"/>
        </w:rPr>
        <w:t>la via degli ultimi</w:t>
      </w:r>
      <w:r w:rsidR="00C711ED" w:rsidRPr="00751076">
        <w:rPr>
          <w:rFonts w:ascii="Times New Roman" w:hAnsi="Times New Roman" w:cs="Times New Roman"/>
          <w:i/>
          <w:sz w:val="28"/>
          <w:szCs w:val="28"/>
          <w:shd w:val="clear" w:color="auto" w:fill="FFFFFF"/>
        </w:rPr>
        <w:t>. È da loro che si parte, dai più fragili e indifesi. Da loro. Se non si parte da loro, non si capisce nulla…  </w:t>
      </w:r>
      <w:r w:rsidR="00C711ED" w:rsidRPr="00751076">
        <w:rPr>
          <w:rFonts w:ascii="Times New Roman" w:hAnsi="Times New Roman" w:cs="Times New Roman"/>
          <w:i/>
          <w:iCs/>
          <w:sz w:val="28"/>
          <w:szCs w:val="28"/>
          <w:shd w:val="clear" w:color="auto" w:fill="FFFFFF"/>
        </w:rPr>
        <w:t>la via del Vangelo</w:t>
      </w:r>
      <w:r w:rsidR="00C711ED" w:rsidRPr="00751076">
        <w:rPr>
          <w:rFonts w:ascii="Times New Roman" w:hAnsi="Times New Roman" w:cs="Times New Roman"/>
          <w:i/>
          <w:sz w:val="28"/>
          <w:szCs w:val="28"/>
          <w:shd w:val="clear" w:color="auto" w:fill="FFFFFF"/>
        </w:rPr>
        <w:t>. Mi riferisco allo stile da avere, che è uno solo, quello appunto del Vangelo. È lo stile dell’amore umile, concreto ma non appariscente, che si propone ma non si impone. È lo stile dell’amore gratuito, che non cerca ricompense. È lo stile della disponibilità e del servizio, a imitazione di Gesù che si è fatto nostro servo… E la terza via è </w:t>
      </w:r>
      <w:r w:rsidR="00C711ED" w:rsidRPr="00751076">
        <w:rPr>
          <w:rFonts w:ascii="Times New Roman" w:hAnsi="Times New Roman" w:cs="Times New Roman"/>
          <w:i/>
          <w:iCs/>
          <w:sz w:val="28"/>
          <w:szCs w:val="28"/>
          <w:shd w:val="clear" w:color="auto" w:fill="FFFFFF"/>
        </w:rPr>
        <w:t>la via della creatività</w:t>
      </w:r>
      <w:r w:rsidR="00C711ED" w:rsidRPr="00751076">
        <w:rPr>
          <w:rFonts w:ascii="Times New Roman" w:hAnsi="Times New Roman" w:cs="Times New Roman"/>
          <w:i/>
          <w:sz w:val="28"/>
          <w:szCs w:val="28"/>
          <w:shd w:val="clear" w:color="auto" w:fill="FFFFFF"/>
        </w:rPr>
        <w:t xml:space="preserve"> … per declinare in modo costante quella che San Giovanni Paolo II ha chiamato </w:t>
      </w:r>
      <w:r w:rsidR="00C711ED" w:rsidRPr="00751076">
        <w:rPr>
          <w:rFonts w:ascii="Times New Roman" w:hAnsi="Times New Roman" w:cs="Times New Roman"/>
          <w:i/>
          <w:iCs/>
          <w:sz w:val="28"/>
          <w:szCs w:val="28"/>
          <w:shd w:val="clear" w:color="auto" w:fill="FFFFFF"/>
        </w:rPr>
        <w:t>fantasia della carità</w:t>
      </w:r>
      <w:r w:rsidR="00C711ED" w:rsidRPr="00751076">
        <w:rPr>
          <w:rFonts w:ascii="Times New Roman" w:hAnsi="Times New Roman" w:cs="Times New Roman"/>
          <w:i/>
          <w:sz w:val="28"/>
          <w:szCs w:val="28"/>
          <w:shd w:val="clear" w:color="auto" w:fill="FFFFFF"/>
        </w:rPr>
        <w:t> (</w:t>
      </w:r>
      <w:proofErr w:type="spellStart"/>
      <w:r w:rsidR="00C711ED" w:rsidRPr="00751076">
        <w:rPr>
          <w:rFonts w:ascii="Times New Roman" w:hAnsi="Times New Roman" w:cs="Times New Roman"/>
          <w:i/>
          <w:sz w:val="28"/>
          <w:szCs w:val="28"/>
          <w:shd w:val="clear" w:color="auto" w:fill="FFFFFF"/>
        </w:rPr>
        <w:t>cfr</w:t>
      </w:r>
      <w:proofErr w:type="spellEnd"/>
      <w:r w:rsidR="00C711ED" w:rsidRPr="00751076">
        <w:rPr>
          <w:rFonts w:ascii="Times New Roman" w:hAnsi="Times New Roman" w:cs="Times New Roman"/>
          <w:i/>
          <w:sz w:val="28"/>
          <w:szCs w:val="28"/>
          <w:shd w:val="clear" w:color="auto" w:fill="FFFFFF"/>
        </w:rPr>
        <w:t xml:space="preserve"> Lett. </w:t>
      </w:r>
      <w:proofErr w:type="spellStart"/>
      <w:r w:rsidR="00C711ED" w:rsidRPr="00751076">
        <w:rPr>
          <w:rFonts w:ascii="Times New Roman" w:hAnsi="Times New Roman" w:cs="Times New Roman"/>
          <w:i/>
          <w:sz w:val="28"/>
          <w:szCs w:val="28"/>
          <w:shd w:val="clear" w:color="auto" w:fill="FFFFFF"/>
        </w:rPr>
        <w:t>ap</w:t>
      </w:r>
      <w:proofErr w:type="spellEnd"/>
      <w:r w:rsidR="00C711ED" w:rsidRPr="00751076">
        <w:rPr>
          <w:rFonts w:ascii="Times New Roman" w:hAnsi="Times New Roman" w:cs="Times New Roman"/>
          <w:i/>
          <w:sz w:val="28"/>
          <w:szCs w:val="28"/>
          <w:shd w:val="clear" w:color="auto" w:fill="FFFFFF"/>
        </w:rPr>
        <w:t>. </w:t>
      </w:r>
      <w:r w:rsidR="00C711ED" w:rsidRPr="00751076">
        <w:rPr>
          <w:rFonts w:ascii="Times New Roman" w:hAnsi="Times New Roman" w:cs="Times New Roman"/>
          <w:i/>
          <w:iCs/>
          <w:sz w:val="28"/>
          <w:szCs w:val="28"/>
          <w:shd w:val="clear" w:color="auto" w:fill="FFFFFF"/>
        </w:rPr>
        <w:t>Novo millennio ineunte</w:t>
      </w:r>
      <w:r w:rsidR="00C711ED" w:rsidRPr="00751076">
        <w:rPr>
          <w:rFonts w:ascii="Times New Roman" w:hAnsi="Times New Roman" w:cs="Times New Roman"/>
          <w:i/>
          <w:sz w:val="28"/>
          <w:szCs w:val="28"/>
          <w:shd w:val="clear" w:color="auto" w:fill="FFFFFF"/>
        </w:rPr>
        <w:t xml:space="preserve">, 50)” (Papa Francesco, </w:t>
      </w:r>
      <w:r w:rsidR="00C711ED" w:rsidRPr="00751076">
        <w:rPr>
          <w:rStyle w:val="Enfasicorsivo"/>
          <w:rFonts w:ascii="Times New Roman" w:hAnsi="Times New Roman" w:cs="Times New Roman"/>
          <w:sz w:val="28"/>
          <w:szCs w:val="28"/>
          <w:shd w:val="clear" w:color="auto" w:fill="FFFFFF"/>
        </w:rPr>
        <w:t>udienza il 26 giugno in occasione del 50° anniversario di fondazione di Caritas italiana)</w:t>
      </w:r>
    </w:p>
    <w:p w14:paraId="784D1341" w14:textId="5D03CC45" w:rsidR="003118DD" w:rsidRDefault="003118DD" w:rsidP="003118DD">
      <w:pPr>
        <w:spacing w:after="0"/>
        <w:jc w:val="both"/>
        <w:rPr>
          <w:rFonts w:ascii="Times New Roman" w:hAnsi="Times New Roman" w:cs="Times New Roman"/>
          <w:sz w:val="28"/>
          <w:szCs w:val="28"/>
        </w:rPr>
      </w:pPr>
    </w:p>
    <w:p w14:paraId="75C06B79" w14:textId="77777777" w:rsidR="00C711ED" w:rsidRPr="00095082" w:rsidRDefault="00C711ED" w:rsidP="003118DD">
      <w:pPr>
        <w:spacing w:after="0"/>
        <w:jc w:val="both"/>
        <w:rPr>
          <w:rFonts w:ascii="Times New Roman" w:hAnsi="Times New Roman" w:cs="Times New Roman"/>
          <w:i/>
          <w:sz w:val="28"/>
          <w:szCs w:val="28"/>
        </w:rPr>
      </w:pPr>
    </w:p>
    <w:p w14:paraId="3FE896CE" w14:textId="2F5EB4E8" w:rsidR="004C45C0" w:rsidRDefault="006A4B4B" w:rsidP="004C45C0">
      <w:pPr>
        <w:pStyle w:val="Paragrafoelenco"/>
        <w:numPr>
          <w:ilvl w:val="0"/>
          <w:numId w:val="18"/>
        </w:numPr>
        <w:spacing w:line="276" w:lineRule="auto"/>
        <w:jc w:val="both"/>
        <w:rPr>
          <w:rFonts w:ascii="Times New Roman" w:hAnsi="Times New Roman" w:cs="Times New Roman"/>
          <w:b/>
          <w:color w:val="C00000"/>
          <w:sz w:val="28"/>
          <w:szCs w:val="28"/>
        </w:rPr>
      </w:pPr>
      <w:r w:rsidRPr="007B209F">
        <w:rPr>
          <w:rFonts w:ascii="Times New Roman" w:hAnsi="Times New Roman" w:cs="Times New Roman"/>
          <w:b/>
          <w:color w:val="C00000"/>
          <w:sz w:val="28"/>
          <w:szCs w:val="28"/>
        </w:rPr>
        <w:t>ASCOLTO,</w:t>
      </w:r>
      <w:r w:rsidR="00E934E5">
        <w:rPr>
          <w:rFonts w:ascii="Times New Roman" w:hAnsi="Times New Roman" w:cs="Times New Roman"/>
          <w:b/>
          <w:color w:val="C00000"/>
          <w:sz w:val="28"/>
          <w:szCs w:val="28"/>
        </w:rPr>
        <w:t xml:space="preserve"> </w:t>
      </w:r>
      <w:r w:rsidRPr="007B209F">
        <w:rPr>
          <w:rFonts w:ascii="Times New Roman" w:hAnsi="Times New Roman" w:cs="Times New Roman"/>
          <w:b/>
          <w:color w:val="C00000"/>
          <w:sz w:val="28"/>
          <w:szCs w:val="28"/>
        </w:rPr>
        <w:t>RICERCA, PROPOSTE</w:t>
      </w:r>
      <w:r w:rsidR="003C7D90">
        <w:rPr>
          <w:rFonts w:ascii="Times New Roman" w:hAnsi="Times New Roman" w:cs="Times New Roman"/>
          <w:b/>
          <w:color w:val="C00000"/>
          <w:sz w:val="28"/>
          <w:szCs w:val="28"/>
        </w:rPr>
        <w:t xml:space="preserve"> A PARTIRE DALLA NARRAZIONE</w:t>
      </w:r>
    </w:p>
    <w:p w14:paraId="5F4EEF16" w14:textId="77777777" w:rsidR="00D8486D" w:rsidRPr="004C45C0" w:rsidRDefault="00D8486D" w:rsidP="00D8486D">
      <w:pPr>
        <w:pStyle w:val="Paragrafoelenco"/>
        <w:spacing w:line="276" w:lineRule="auto"/>
        <w:ind w:left="435"/>
        <w:jc w:val="both"/>
        <w:rPr>
          <w:rFonts w:ascii="Times New Roman" w:hAnsi="Times New Roman" w:cs="Times New Roman"/>
          <w:b/>
          <w:color w:val="C00000"/>
          <w:sz w:val="28"/>
          <w:szCs w:val="28"/>
        </w:rPr>
      </w:pPr>
    </w:p>
    <w:p w14:paraId="366A11BB" w14:textId="1B0C0DA2" w:rsidR="00252686" w:rsidRPr="00C711ED" w:rsidRDefault="00726D9C" w:rsidP="00726D9C">
      <w:pPr>
        <w:pStyle w:val="NormaleWeb"/>
        <w:shd w:val="clear" w:color="auto" w:fill="FFFFFF"/>
        <w:spacing w:after="375" w:afterAutospacing="0" w:line="276" w:lineRule="auto"/>
        <w:jc w:val="both"/>
        <w:rPr>
          <w:sz w:val="28"/>
          <w:szCs w:val="28"/>
        </w:rPr>
      </w:pPr>
      <w:r w:rsidRPr="00751076">
        <w:rPr>
          <w:sz w:val="28"/>
          <w:szCs w:val="28"/>
        </w:rPr>
        <w:t xml:space="preserve">I nostri Vescovi nell’avviare il cammino sinodale delle Chiese in Italia ha individuato un percorso quadriennale scandito da tre fasi, la prima sarà quella </w:t>
      </w:r>
      <w:r w:rsidRPr="00751076">
        <w:rPr>
          <w:b/>
          <w:sz w:val="28"/>
          <w:szCs w:val="28"/>
        </w:rPr>
        <w:t>narrativa</w:t>
      </w:r>
      <w:r w:rsidRPr="00751076">
        <w:rPr>
          <w:sz w:val="28"/>
          <w:szCs w:val="28"/>
        </w:rPr>
        <w:t xml:space="preserve"> in cui verrà dato spazio all’ascolto e al racconto della vita delle persone, delle comunità e dei territori. </w:t>
      </w:r>
      <w:proofErr w:type="gramStart"/>
      <w:r w:rsidRPr="00751076">
        <w:rPr>
          <w:sz w:val="28"/>
          <w:szCs w:val="28"/>
        </w:rPr>
        <w:t>E’</w:t>
      </w:r>
      <w:proofErr w:type="gramEnd"/>
      <w:r w:rsidRPr="00751076">
        <w:rPr>
          <w:sz w:val="28"/>
          <w:szCs w:val="28"/>
        </w:rPr>
        <w:t xml:space="preserve"> allora</w:t>
      </w:r>
      <w:r w:rsidRPr="00751076">
        <w:rPr>
          <w:i/>
          <w:sz w:val="28"/>
          <w:szCs w:val="28"/>
        </w:rPr>
        <w:t xml:space="preserve"> </w:t>
      </w:r>
      <w:r w:rsidR="00252686" w:rsidRPr="00751076">
        <w:rPr>
          <w:sz w:val="28"/>
          <w:szCs w:val="28"/>
        </w:rPr>
        <w:t xml:space="preserve">essere interessante curare lo stile narrativo, </w:t>
      </w:r>
      <w:r w:rsidRPr="00751076">
        <w:rPr>
          <w:sz w:val="28"/>
          <w:szCs w:val="28"/>
        </w:rPr>
        <w:t xml:space="preserve">anche </w:t>
      </w:r>
      <w:r w:rsidR="00252686" w:rsidRPr="00726D9C">
        <w:rPr>
          <w:sz w:val="28"/>
          <w:szCs w:val="28"/>
        </w:rPr>
        <w:t>come cornice alle sollecitazioni evidenziate dal presbiterio, cercando di incentivare e avviare scambi, riflessioni, confronti informali, senza ricorrere a deduzioni affrettate. Occorrerà risvegliare gli affetti, rievocare stati d’animo, in rapporto a particolari situazioni, allo scopo di comprendere le personali modalità di relazione che connotano specifiche esperienze di vita. La narrazione, come strumento libero ed espressivo potrebbe consentire di ripercorrere la storia emozionale e motivazionale di ognuno di noi, individuando blocchi, chiusure, ma anche risorse su cui lavorare per attivare o riattivare interessi sopiti, passione ed entusiasmo.</w:t>
      </w:r>
      <w:r w:rsidR="00252686" w:rsidRPr="00C711ED">
        <w:rPr>
          <w:sz w:val="28"/>
          <w:szCs w:val="28"/>
        </w:rPr>
        <w:t xml:space="preserve"> </w:t>
      </w:r>
    </w:p>
    <w:p w14:paraId="45B209FC" w14:textId="77777777" w:rsidR="00D8486D" w:rsidRDefault="00252686" w:rsidP="00252686">
      <w:pPr>
        <w:jc w:val="both"/>
        <w:rPr>
          <w:rFonts w:ascii="Times New Roman" w:hAnsi="Times New Roman" w:cs="Times New Roman"/>
          <w:sz w:val="28"/>
          <w:szCs w:val="28"/>
        </w:rPr>
      </w:pPr>
      <w:r w:rsidRPr="00C711ED">
        <w:rPr>
          <w:rFonts w:ascii="Times New Roman" w:hAnsi="Times New Roman" w:cs="Times New Roman"/>
          <w:sz w:val="28"/>
          <w:szCs w:val="28"/>
        </w:rPr>
        <w:t xml:space="preserve">La narrazione è per l’essere umano, fin dalla più tenera età, un modo di conoscere, di attribuire e condividere i significati, dare senso, coerenza, unitarietà alle esperienze. L’essere umano narrando, non imita la realtà, ma le dà forma. </w:t>
      </w:r>
    </w:p>
    <w:p w14:paraId="617CB327" w14:textId="77777777" w:rsidR="00D8486D" w:rsidRDefault="00D8486D" w:rsidP="00252686">
      <w:pPr>
        <w:jc w:val="both"/>
        <w:rPr>
          <w:rFonts w:ascii="Times New Roman" w:hAnsi="Times New Roman" w:cs="Times New Roman"/>
          <w:sz w:val="28"/>
          <w:szCs w:val="28"/>
        </w:rPr>
      </w:pPr>
    </w:p>
    <w:p w14:paraId="5F14163E" w14:textId="77777777" w:rsidR="00D8486D" w:rsidRDefault="00D8486D" w:rsidP="00252686">
      <w:pPr>
        <w:jc w:val="both"/>
        <w:rPr>
          <w:rFonts w:ascii="Times New Roman" w:hAnsi="Times New Roman" w:cs="Times New Roman"/>
          <w:sz w:val="28"/>
          <w:szCs w:val="28"/>
        </w:rPr>
      </w:pPr>
    </w:p>
    <w:p w14:paraId="1E37055B" w14:textId="07F1B75D" w:rsidR="00252686" w:rsidRPr="00C711ED" w:rsidRDefault="00252686" w:rsidP="00252686">
      <w:pPr>
        <w:jc w:val="both"/>
        <w:rPr>
          <w:rFonts w:ascii="Times New Roman" w:hAnsi="Times New Roman" w:cs="Times New Roman"/>
          <w:sz w:val="28"/>
          <w:szCs w:val="28"/>
        </w:rPr>
      </w:pPr>
      <w:r w:rsidRPr="00C711ED">
        <w:rPr>
          <w:rFonts w:ascii="Times New Roman" w:hAnsi="Times New Roman" w:cs="Times New Roman"/>
          <w:sz w:val="28"/>
          <w:szCs w:val="28"/>
        </w:rPr>
        <w:lastRenderedPageBreak/>
        <w:t>La narrazione permette di analizzare i propri valori, le etiche, la propria fede e non avvalendosi di prediche moraleggianti e di giudizi, garantisce una maggiore permanenza in sé stessi, favori</w:t>
      </w:r>
      <w:r w:rsidR="00726D9C">
        <w:rPr>
          <w:rFonts w:ascii="Times New Roman" w:hAnsi="Times New Roman" w:cs="Times New Roman"/>
          <w:sz w:val="28"/>
          <w:szCs w:val="28"/>
        </w:rPr>
        <w:t>sce</w:t>
      </w:r>
      <w:r w:rsidRPr="00C711ED">
        <w:rPr>
          <w:rFonts w:ascii="Times New Roman" w:hAnsi="Times New Roman" w:cs="Times New Roman"/>
          <w:sz w:val="28"/>
          <w:szCs w:val="28"/>
        </w:rPr>
        <w:t xml:space="preserve"> maggiore vicinanza e accoglienza. In effetti, narrare crea nicchie di intimità con sé stessi e con gli altri, dove lo stare insieme, costituisce una dimensione di relazione calda e affettiva, di cura e di attenzione.</w:t>
      </w:r>
    </w:p>
    <w:p w14:paraId="33E193C6" w14:textId="3AB60478" w:rsidR="003118DD" w:rsidRPr="00726D9C" w:rsidRDefault="00252686" w:rsidP="00726D9C">
      <w:pPr>
        <w:jc w:val="both"/>
        <w:rPr>
          <w:rFonts w:ascii="Times New Roman" w:hAnsi="Times New Roman" w:cs="Times New Roman"/>
          <w:sz w:val="28"/>
          <w:szCs w:val="28"/>
        </w:rPr>
      </w:pPr>
      <w:r w:rsidRPr="00C711ED">
        <w:rPr>
          <w:rFonts w:ascii="Times New Roman" w:hAnsi="Times New Roman" w:cs="Times New Roman"/>
          <w:sz w:val="28"/>
          <w:szCs w:val="28"/>
        </w:rPr>
        <w:t>In questo spazio la memoria non è un deposito di oggetti cristallizzati, ma una funzione dinamica che ristruttura e riformula i ricordi e le esperienze in relazione al mutare dei punti di vista sia culturali sia soggettivi. Ciascuno, attraverso la narrazione della propria storia, diviene protagonista del processo di cura, aprendo la mente all’idea del possibile, del cambiamento, della pluralità (</w:t>
      </w:r>
      <w:proofErr w:type="spellStart"/>
      <w:r w:rsidRPr="00C711ED">
        <w:rPr>
          <w:rFonts w:ascii="Times New Roman" w:hAnsi="Times New Roman" w:cs="Times New Roman"/>
          <w:sz w:val="28"/>
          <w:szCs w:val="28"/>
        </w:rPr>
        <w:t>Cfr</w:t>
      </w:r>
      <w:proofErr w:type="spellEnd"/>
      <w:r w:rsidRPr="00C711ED">
        <w:rPr>
          <w:rFonts w:ascii="Times New Roman" w:hAnsi="Times New Roman" w:cs="Times New Roman"/>
          <w:sz w:val="28"/>
          <w:szCs w:val="28"/>
        </w:rPr>
        <w:t xml:space="preserve"> Appendice 3)</w:t>
      </w:r>
      <w:r w:rsidR="00726D9C">
        <w:rPr>
          <w:rFonts w:ascii="Times New Roman" w:hAnsi="Times New Roman" w:cs="Times New Roman"/>
          <w:sz w:val="28"/>
          <w:szCs w:val="28"/>
        </w:rPr>
        <w:t>.</w:t>
      </w:r>
    </w:p>
    <w:p w14:paraId="6FEEE0ED" w14:textId="468510A5" w:rsidR="00A646AE" w:rsidRPr="003118DD" w:rsidRDefault="00A646AE" w:rsidP="003118DD">
      <w:pPr>
        <w:jc w:val="center"/>
        <w:rPr>
          <w:rFonts w:ascii="Times New Roman" w:hAnsi="Times New Roman" w:cs="Times New Roman"/>
        </w:rPr>
      </w:pPr>
    </w:p>
    <w:p w14:paraId="5FC6648D" w14:textId="77777777" w:rsidR="009E3322" w:rsidRDefault="009E3322" w:rsidP="009E3322">
      <w:pPr>
        <w:jc w:val="both"/>
        <w:rPr>
          <w:rFonts w:ascii="Times New Roman" w:hAnsi="Times New Roman" w:cs="Times New Roman"/>
          <w:sz w:val="28"/>
          <w:szCs w:val="28"/>
          <w:shd w:val="clear" w:color="auto" w:fill="FFFFFF"/>
        </w:rPr>
      </w:pPr>
    </w:p>
    <w:p w14:paraId="47C0904E" w14:textId="77777777" w:rsidR="009E3322" w:rsidRDefault="009E3322" w:rsidP="009E3322">
      <w:pPr>
        <w:jc w:val="both"/>
        <w:rPr>
          <w:rFonts w:ascii="Times New Roman" w:hAnsi="Times New Roman" w:cs="Times New Roman"/>
          <w:sz w:val="28"/>
          <w:szCs w:val="28"/>
          <w:shd w:val="clear" w:color="auto" w:fill="FFFFFF"/>
        </w:rPr>
      </w:pPr>
    </w:p>
    <w:p w14:paraId="06F52DCB" w14:textId="77777777" w:rsidR="009E3322" w:rsidRDefault="009E3322" w:rsidP="009E3322">
      <w:pPr>
        <w:jc w:val="both"/>
        <w:rPr>
          <w:rFonts w:ascii="Times New Roman" w:hAnsi="Times New Roman" w:cs="Times New Roman"/>
          <w:sz w:val="28"/>
          <w:szCs w:val="28"/>
          <w:shd w:val="clear" w:color="auto" w:fill="FFFFFF"/>
        </w:rPr>
      </w:pPr>
    </w:p>
    <w:p w14:paraId="6AB72406" w14:textId="77777777" w:rsidR="009E3322" w:rsidRDefault="009E3322" w:rsidP="009E3322">
      <w:pPr>
        <w:jc w:val="both"/>
        <w:rPr>
          <w:rFonts w:ascii="Times New Roman" w:hAnsi="Times New Roman" w:cs="Times New Roman"/>
          <w:sz w:val="28"/>
          <w:szCs w:val="28"/>
          <w:shd w:val="clear" w:color="auto" w:fill="FFFFFF"/>
        </w:rPr>
      </w:pPr>
    </w:p>
    <w:p w14:paraId="6A8256B4" w14:textId="77777777" w:rsidR="00A465F4" w:rsidRDefault="00A465F4" w:rsidP="00A646AE">
      <w:pPr>
        <w:rPr>
          <w:rFonts w:ascii="Times New Roman" w:hAnsi="Times New Roman" w:cs="Times New Roman"/>
          <w:b/>
          <w:sz w:val="28"/>
          <w:szCs w:val="28"/>
        </w:rPr>
      </w:pPr>
    </w:p>
    <w:p w14:paraId="33CFFD5B" w14:textId="77777777" w:rsidR="00A646AE" w:rsidRDefault="002E60D7" w:rsidP="009E3322">
      <w:pPr>
        <w:jc w:val="center"/>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54A40457" wp14:editId="3DA904A3">
            <wp:extent cx="6190645" cy="7915275"/>
            <wp:effectExtent l="0" t="0" r="635"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PERTINA 1 (0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99149" cy="7926148"/>
                    </a:xfrm>
                    <a:prstGeom prst="rect">
                      <a:avLst/>
                    </a:prstGeom>
                  </pic:spPr>
                </pic:pic>
              </a:graphicData>
            </a:graphic>
          </wp:inline>
        </w:drawing>
      </w:r>
    </w:p>
    <w:p w14:paraId="452061AB" w14:textId="1823B55D" w:rsidR="00726D9C" w:rsidRDefault="00726D9C" w:rsidP="00915123">
      <w:pPr>
        <w:spacing w:after="160" w:line="259" w:lineRule="auto"/>
        <w:rPr>
          <w:rFonts w:ascii="Rockwell Extra Bold" w:hAnsi="Rockwell Extra Bold" w:cs="Times New Roman"/>
          <w:sz w:val="48"/>
          <w:szCs w:val="48"/>
        </w:rPr>
      </w:pPr>
    </w:p>
    <w:p w14:paraId="2CF16397" w14:textId="77777777" w:rsidR="00915123" w:rsidRDefault="00915123" w:rsidP="00915123">
      <w:pPr>
        <w:spacing w:after="160" w:line="259" w:lineRule="auto"/>
        <w:rPr>
          <w:rFonts w:ascii="Rockwell Extra Bold" w:hAnsi="Rockwell Extra Bold" w:cs="Times New Roman"/>
          <w:sz w:val="48"/>
          <w:szCs w:val="48"/>
        </w:rPr>
      </w:pPr>
    </w:p>
    <w:p w14:paraId="676AABC4" w14:textId="77777777" w:rsidR="00726D9C" w:rsidRDefault="00726D9C" w:rsidP="00726D9C">
      <w:pPr>
        <w:rPr>
          <w:rFonts w:ascii="Times New Roman" w:hAnsi="Times New Roman" w:cs="Times New Roman"/>
          <w:b/>
          <w:sz w:val="28"/>
          <w:szCs w:val="28"/>
        </w:rPr>
      </w:pPr>
      <w:r>
        <w:rPr>
          <w:rFonts w:ascii="Times New Roman" w:hAnsi="Times New Roman" w:cs="Times New Roman"/>
          <w:b/>
          <w:sz w:val="28"/>
          <w:szCs w:val="28"/>
        </w:rPr>
        <w:lastRenderedPageBreak/>
        <w:t>SETTEMBRE 2021</w:t>
      </w:r>
    </w:p>
    <w:tbl>
      <w:tblPr>
        <w:tblStyle w:val="Grigliatabella"/>
        <w:tblW w:w="9622" w:type="dxa"/>
        <w:tblLook w:val="04A0" w:firstRow="1" w:lastRow="0" w:firstColumn="1" w:lastColumn="0" w:noHBand="0" w:noVBand="1"/>
      </w:tblPr>
      <w:tblGrid>
        <w:gridCol w:w="576"/>
        <w:gridCol w:w="567"/>
        <w:gridCol w:w="8479"/>
      </w:tblGrid>
      <w:tr w:rsidR="00726D9C" w14:paraId="3E09FB3E" w14:textId="77777777" w:rsidTr="00726D9C">
        <w:tc>
          <w:tcPr>
            <w:tcW w:w="576" w:type="dxa"/>
          </w:tcPr>
          <w:p w14:paraId="024C7EA2"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w:t>
            </w:r>
          </w:p>
        </w:tc>
        <w:tc>
          <w:tcPr>
            <w:tcW w:w="567" w:type="dxa"/>
          </w:tcPr>
          <w:p w14:paraId="4BA2CD11"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79" w:type="dxa"/>
          </w:tcPr>
          <w:p w14:paraId="3FA1D234" w14:textId="77777777" w:rsidR="00726D9C" w:rsidRDefault="00726D9C" w:rsidP="00726D9C">
            <w:pPr>
              <w:rPr>
                <w:rFonts w:ascii="Times New Roman" w:hAnsi="Times New Roman" w:cs="Times New Roman"/>
              </w:rPr>
            </w:pPr>
            <w:r>
              <w:rPr>
                <w:rStyle w:val="Enfasigrassetto"/>
                <w:color w:val="FF0000"/>
                <w:shd w:val="clear" w:color="auto" w:fill="FFFFFF"/>
              </w:rPr>
              <w:t>6</w:t>
            </w:r>
            <w:r>
              <w:rPr>
                <w:rStyle w:val="Enfasigrassetto"/>
                <w:color w:val="FF0000"/>
                <w:shd w:val="clear" w:color="auto" w:fill="FFFFFF"/>
                <w:vertAlign w:val="superscript"/>
              </w:rPr>
              <w:t>a</w:t>
            </w:r>
            <w:r>
              <w:rPr>
                <w:rStyle w:val="Enfasigrassetto"/>
                <w:color w:val="FF0000"/>
                <w:shd w:val="clear" w:color="auto" w:fill="FFFFFF"/>
              </w:rPr>
              <w:t> Giornata di preghiera per la cura del creato</w:t>
            </w:r>
          </w:p>
        </w:tc>
      </w:tr>
      <w:tr w:rsidR="00726D9C" w14:paraId="5549F0FD" w14:textId="77777777" w:rsidTr="00726D9C">
        <w:tc>
          <w:tcPr>
            <w:tcW w:w="576" w:type="dxa"/>
          </w:tcPr>
          <w:p w14:paraId="1FF85803"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w:t>
            </w:r>
          </w:p>
        </w:tc>
        <w:tc>
          <w:tcPr>
            <w:tcW w:w="567" w:type="dxa"/>
          </w:tcPr>
          <w:p w14:paraId="15552071"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G</w:t>
            </w:r>
          </w:p>
        </w:tc>
        <w:tc>
          <w:tcPr>
            <w:tcW w:w="8479" w:type="dxa"/>
          </w:tcPr>
          <w:p w14:paraId="7DCA4F1C" w14:textId="77777777" w:rsidR="00726D9C" w:rsidRDefault="00726D9C" w:rsidP="00726D9C">
            <w:pPr>
              <w:rPr>
                <w:rFonts w:ascii="Times New Roman" w:hAnsi="Times New Roman" w:cs="Times New Roman"/>
              </w:rPr>
            </w:pPr>
          </w:p>
        </w:tc>
      </w:tr>
      <w:tr w:rsidR="00726D9C" w14:paraId="62ED38AC" w14:textId="77777777" w:rsidTr="00726D9C">
        <w:tc>
          <w:tcPr>
            <w:tcW w:w="576" w:type="dxa"/>
          </w:tcPr>
          <w:p w14:paraId="10AEF1A8"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3</w:t>
            </w:r>
          </w:p>
        </w:tc>
        <w:tc>
          <w:tcPr>
            <w:tcW w:w="567" w:type="dxa"/>
          </w:tcPr>
          <w:p w14:paraId="2279620C"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V</w:t>
            </w:r>
          </w:p>
        </w:tc>
        <w:tc>
          <w:tcPr>
            <w:tcW w:w="8479" w:type="dxa"/>
          </w:tcPr>
          <w:p w14:paraId="25B319B0" w14:textId="77777777" w:rsidR="00726D9C" w:rsidRDefault="00726D9C" w:rsidP="00726D9C">
            <w:pPr>
              <w:rPr>
                <w:rFonts w:ascii="Times New Roman" w:hAnsi="Times New Roman" w:cs="Times New Roman"/>
              </w:rPr>
            </w:pPr>
          </w:p>
        </w:tc>
      </w:tr>
      <w:tr w:rsidR="00726D9C" w14:paraId="1FCB8250" w14:textId="77777777" w:rsidTr="00726D9C">
        <w:tc>
          <w:tcPr>
            <w:tcW w:w="576" w:type="dxa"/>
          </w:tcPr>
          <w:p w14:paraId="41A4001E"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4</w:t>
            </w:r>
          </w:p>
        </w:tc>
        <w:tc>
          <w:tcPr>
            <w:tcW w:w="567" w:type="dxa"/>
          </w:tcPr>
          <w:p w14:paraId="4BA54C60"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S</w:t>
            </w:r>
          </w:p>
        </w:tc>
        <w:tc>
          <w:tcPr>
            <w:tcW w:w="8479" w:type="dxa"/>
          </w:tcPr>
          <w:p w14:paraId="1F6FD1AC" w14:textId="77777777" w:rsidR="00726D9C" w:rsidRDefault="00726D9C" w:rsidP="00726D9C">
            <w:pPr>
              <w:rPr>
                <w:rFonts w:ascii="Times New Roman" w:hAnsi="Times New Roman" w:cs="Times New Roman"/>
              </w:rPr>
            </w:pPr>
          </w:p>
        </w:tc>
      </w:tr>
      <w:tr w:rsidR="00726D9C" w14:paraId="48E36938" w14:textId="77777777" w:rsidTr="00726D9C">
        <w:tc>
          <w:tcPr>
            <w:tcW w:w="576" w:type="dxa"/>
          </w:tcPr>
          <w:p w14:paraId="5D52EDD5"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5</w:t>
            </w:r>
          </w:p>
        </w:tc>
        <w:tc>
          <w:tcPr>
            <w:tcW w:w="567" w:type="dxa"/>
          </w:tcPr>
          <w:p w14:paraId="517AFC1D"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D</w:t>
            </w:r>
          </w:p>
        </w:tc>
        <w:tc>
          <w:tcPr>
            <w:tcW w:w="8479" w:type="dxa"/>
          </w:tcPr>
          <w:p w14:paraId="7626C869" w14:textId="77777777" w:rsidR="00726D9C" w:rsidRDefault="00726D9C" w:rsidP="00726D9C">
            <w:pPr>
              <w:rPr>
                <w:rFonts w:ascii="Times New Roman" w:hAnsi="Times New Roman" w:cs="Times New Roman"/>
              </w:rPr>
            </w:pPr>
          </w:p>
        </w:tc>
      </w:tr>
      <w:tr w:rsidR="00726D9C" w14:paraId="5DCFB957" w14:textId="77777777" w:rsidTr="00726D9C">
        <w:tc>
          <w:tcPr>
            <w:tcW w:w="576" w:type="dxa"/>
          </w:tcPr>
          <w:p w14:paraId="57485399"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6</w:t>
            </w:r>
          </w:p>
        </w:tc>
        <w:tc>
          <w:tcPr>
            <w:tcW w:w="567" w:type="dxa"/>
          </w:tcPr>
          <w:p w14:paraId="0CBBEEA6" w14:textId="77777777" w:rsidR="00726D9C" w:rsidRPr="000F41F6" w:rsidRDefault="00726D9C" w:rsidP="00726D9C">
            <w:pPr>
              <w:rPr>
                <w:rFonts w:ascii="Times New Roman" w:hAnsi="Times New Roman" w:cs="Times New Roman"/>
                <w:sz w:val="36"/>
                <w:szCs w:val="36"/>
              </w:rPr>
            </w:pPr>
            <w:r w:rsidRPr="000F41F6">
              <w:rPr>
                <w:rFonts w:ascii="Times New Roman" w:hAnsi="Times New Roman" w:cs="Times New Roman"/>
                <w:sz w:val="36"/>
                <w:szCs w:val="36"/>
              </w:rPr>
              <w:t>L</w:t>
            </w:r>
          </w:p>
        </w:tc>
        <w:tc>
          <w:tcPr>
            <w:tcW w:w="8479" w:type="dxa"/>
          </w:tcPr>
          <w:p w14:paraId="20BF1685" w14:textId="77777777" w:rsidR="00726D9C" w:rsidRPr="000F41F6" w:rsidRDefault="00726D9C" w:rsidP="00726D9C">
            <w:pPr>
              <w:rPr>
                <w:rFonts w:ascii="Times New Roman" w:hAnsi="Times New Roman" w:cs="Times New Roman"/>
              </w:rPr>
            </w:pPr>
            <w:r w:rsidRPr="000F41F6">
              <w:rPr>
                <w:rFonts w:ascii="Times New Roman" w:hAnsi="Times New Roman" w:cs="Times New Roman"/>
              </w:rPr>
              <w:t>Uffici pastorali</w:t>
            </w:r>
          </w:p>
        </w:tc>
      </w:tr>
      <w:tr w:rsidR="00726D9C" w14:paraId="7B3F5141" w14:textId="77777777" w:rsidTr="00726D9C">
        <w:tc>
          <w:tcPr>
            <w:tcW w:w="576" w:type="dxa"/>
          </w:tcPr>
          <w:p w14:paraId="05063452"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7</w:t>
            </w:r>
          </w:p>
        </w:tc>
        <w:tc>
          <w:tcPr>
            <w:tcW w:w="567" w:type="dxa"/>
          </w:tcPr>
          <w:p w14:paraId="5A11EEFA"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79" w:type="dxa"/>
          </w:tcPr>
          <w:p w14:paraId="7D09C7B4" w14:textId="77777777" w:rsidR="00726D9C" w:rsidRDefault="00726D9C" w:rsidP="00726D9C">
            <w:pPr>
              <w:rPr>
                <w:rFonts w:ascii="Times New Roman" w:hAnsi="Times New Roman" w:cs="Times New Roman"/>
              </w:rPr>
            </w:pPr>
            <w:r>
              <w:rPr>
                <w:rFonts w:ascii="Times New Roman" w:hAnsi="Times New Roman" w:cs="Times New Roman"/>
              </w:rPr>
              <w:t>XXV di episcopato di Mons. Gervasio Gestori</w:t>
            </w:r>
          </w:p>
        </w:tc>
      </w:tr>
      <w:tr w:rsidR="00726D9C" w14:paraId="21090E0B" w14:textId="77777777" w:rsidTr="00726D9C">
        <w:tc>
          <w:tcPr>
            <w:tcW w:w="576" w:type="dxa"/>
          </w:tcPr>
          <w:p w14:paraId="471D1709"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8</w:t>
            </w:r>
          </w:p>
        </w:tc>
        <w:tc>
          <w:tcPr>
            <w:tcW w:w="567" w:type="dxa"/>
          </w:tcPr>
          <w:p w14:paraId="420987D1"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79" w:type="dxa"/>
          </w:tcPr>
          <w:p w14:paraId="02AC24B6" w14:textId="77777777" w:rsidR="00726D9C" w:rsidRDefault="00726D9C" w:rsidP="00726D9C">
            <w:pPr>
              <w:rPr>
                <w:rFonts w:ascii="Times New Roman" w:hAnsi="Times New Roman" w:cs="Times New Roman"/>
              </w:rPr>
            </w:pPr>
          </w:p>
        </w:tc>
      </w:tr>
      <w:tr w:rsidR="00726D9C" w14:paraId="626C582E" w14:textId="77777777" w:rsidTr="00726D9C">
        <w:tc>
          <w:tcPr>
            <w:tcW w:w="576" w:type="dxa"/>
          </w:tcPr>
          <w:p w14:paraId="736C911D"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9</w:t>
            </w:r>
          </w:p>
        </w:tc>
        <w:tc>
          <w:tcPr>
            <w:tcW w:w="567" w:type="dxa"/>
          </w:tcPr>
          <w:p w14:paraId="27080391"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G</w:t>
            </w:r>
          </w:p>
        </w:tc>
        <w:tc>
          <w:tcPr>
            <w:tcW w:w="8479" w:type="dxa"/>
          </w:tcPr>
          <w:p w14:paraId="797D993B" w14:textId="77777777" w:rsidR="00726D9C" w:rsidRDefault="00726D9C" w:rsidP="00726D9C">
            <w:pPr>
              <w:rPr>
                <w:rFonts w:ascii="Times New Roman" w:hAnsi="Times New Roman" w:cs="Times New Roman"/>
              </w:rPr>
            </w:pPr>
            <w:r>
              <w:rPr>
                <w:rFonts w:ascii="Times New Roman" w:hAnsi="Times New Roman" w:cs="Times New Roman"/>
              </w:rPr>
              <w:t>Consiglio presbiterale</w:t>
            </w:r>
          </w:p>
        </w:tc>
      </w:tr>
      <w:tr w:rsidR="00726D9C" w14:paraId="3D87492F" w14:textId="77777777" w:rsidTr="00726D9C">
        <w:tc>
          <w:tcPr>
            <w:tcW w:w="576" w:type="dxa"/>
          </w:tcPr>
          <w:p w14:paraId="717FBE57"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10</w:t>
            </w:r>
          </w:p>
        </w:tc>
        <w:tc>
          <w:tcPr>
            <w:tcW w:w="567" w:type="dxa"/>
          </w:tcPr>
          <w:p w14:paraId="4CB60372"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V</w:t>
            </w:r>
          </w:p>
        </w:tc>
        <w:tc>
          <w:tcPr>
            <w:tcW w:w="8479" w:type="dxa"/>
          </w:tcPr>
          <w:p w14:paraId="7DAEFF5B" w14:textId="77777777" w:rsidR="00726D9C" w:rsidRDefault="00726D9C" w:rsidP="00726D9C">
            <w:pPr>
              <w:rPr>
                <w:rFonts w:ascii="Times New Roman" w:hAnsi="Times New Roman" w:cs="Times New Roman"/>
              </w:rPr>
            </w:pPr>
          </w:p>
        </w:tc>
      </w:tr>
      <w:tr w:rsidR="00726D9C" w14:paraId="04031033" w14:textId="77777777" w:rsidTr="00726D9C">
        <w:tc>
          <w:tcPr>
            <w:tcW w:w="576" w:type="dxa"/>
          </w:tcPr>
          <w:p w14:paraId="0A0F651F"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11</w:t>
            </w:r>
          </w:p>
        </w:tc>
        <w:tc>
          <w:tcPr>
            <w:tcW w:w="567" w:type="dxa"/>
          </w:tcPr>
          <w:p w14:paraId="0BA70FF6"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S</w:t>
            </w:r>
          </w:p>
        </w:tc>
        <w:tc>
          <w:tcPr>
            <w:tcW w:w="8479" w:type="dxa"/>
          </w:tcPr>
          <w:p w14:paraId="231BFE9A" w14:textId="77777777" w:rsidR="00726D9C" w:rsidRDefault="00726D9C" w:rsidP="00726D9C">
            <w:pPr>
              <w:rPr>
                <w:rFonts w:ascii="Times New Roman" w:hAnsi="Times New Roman" w:cs="Times New Roman"/>
              </w:rPr>
            </w:pPr>
          </w:p>
        </w:tc>
      </w:tr>
      <w:tr w:rsidR="00726D9C" w14:paraId="19F7D886" w14:textId="77777777" w:rsidTr="00726D9C">
        <w:tc>
          <w:tcPr>
            <w:tcW w:w="576" w:type="dxa"/>
          </w:tcPr>
          <w:p w14:paraId="04911520"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12</w:t>
            </w:r>
          </w:p>
        </w:tc>
        <w:tc>
          <w:tcPr>
            <w:tcW w:w="567" w:type="dxa"/>
          </w:tcPr>
          <w:p w14:paraId="4CE420A0"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D</w:t>
            </w:r>
          </w:p>
        </w:tc>
        <w:tc>
          <w:tcPr>
            <w:tcW w:w="8479" w:type="dxa"/>
          </w:tcPr>
          <w:p w14:paraId="66C47636" w14:textId="77777777" w:rsidR="00726D9C" w:rsidRDefault="00726D9C" w:rsidP="00726D9C">
            <w:pPr>
              <w:rPr>
                <w:rFonts w:ascii="Times New Roman" w:hAnsi="Times New Roman" w:cs="Times New Roman"/>
              </w:rPr>
            </w:pPr>
          </w:p>
        </w:tc>
      </w:tr>
      <w:tr w:rsidR="00726D9C" w14:paraId="4B428BDE" w14:textId="77777777" w:rsidTr="00726D9C">
        <w:tc>
          <w:tcPr>
            <w:tcW w:w="576" w:type="dxa"/>
          </w:tcPr>
          <w:p w14:paraId="543A5D87"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13</w:t>
            </w:r>
          </w:p>
        </w:tc>
        <w:tc>
          <w:tcPr>
            <w:tcW w:w="567" w:type="dxa"/>
          </w:tcPr>
          <w:p w14:paraId="5E22DD81"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L</w:t>
            </w:r>
          </w:p>
        </w:tc>
        <w:tc>
          <w:tcPr>
            <w:tcW w:w="8479" w:type="dxa"/>
          </w:tcPr>
          <w:p w14:paraId="7A98996B" w14:textId="77777777" w:rsidR="00726D9C" w:rsidRDefault="00726D9C" w:rsidP="00726D9C">
            <w:pPr>
              <w:rPr>
                <w:rFonts w:ascii="Times New Roman" w:hAnsi="Times New Roman" w:cs="Times New Roman"/>
              </w:rPr>
            </w:pPr>
          </w:p>
        </w:tc>
      </w:tr>
      <w:tr w:rsidR="00726D9C" w14:paraId="2884928C" w14:textId="77777777" w:rsidTr="00726D9C">
        <w:tc>
          <w:tcPr>
            <w:tcW w:w="576" w:type="dxa"/>
          </w:tcPr>
          <w:p w14:paraId="52FC9000"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14</w:t>
            </w:r>
          </w:p>
        </w:tc>
        <w:tc>
          <w:tcPr>
            <w:tcW w:w="567" w:type="dxa"/>
          </w:tcPr>
          <w:p w14:paraId="3E2D2D5C"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79" w:type="dxa"/>
          </w:tcPr>
          <w:p w14:paraId="663208B2" w14:textId="77777777" w:rsidR="00726D9C" w:rsidRDefault="00726D9C" w:rsidP="00726D9C">
            <w:pPr>
              <w:rPr>
                <w:rFonts w:ascii="Times New Roman" w:hAnsi="Times New Roman" w:cs="Times New Roman"/>
              </w:rPr>
            </w:pPr>
          </w:p>
        </w:tc>
      </w:tr>
      <w:tr w:rsidR="00726D9C" w14:paraId="19BD2101" w14:textId="77777777" w:rsidTr="00726D9C">
        <w:tc>
          <w:tcPr>
            <w:tcW w:w="576" w:type="dxa"/>
          </w:tcPr>
          <w:p w14:paraId="00F6BE55"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15</w:t>
            </w:r>
          </w:p>
        </w:tc>
        <w:tc>
          <w:tcPr>
            <w:tcW w:w="567" w:type="dxa"/>
          </w:tcPr>
          <w:p w14:paraId="14F08292"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79" w:type="dxa"/>
          </w:tcPr>
          <w:p w14:paraId="69CDDDA6" w14:textId="77777777" w:rsidR="00726D9C" w:rsidRDefault="00726D9C" w:rsidP="00726D9C">
            <w:pPr>
              <w:rPr>
                <w:rFonts w:ascii="Times New Roman" w:hAnsi="Times New Roman" w:cs="Times New Roman"/>
              </w:rPr>
            </w:pPr>
          </w:p>
        </w:tc>
      </w:tr>
      <w:tr w:rsidR="00726D9C" w14:paraId="2EC0DB5A" w14:textId="77777777" w:rsidTr="00726D9C">
        <w:tc>
          <w:tcPr>
            <w:tcW w:w="576" w:type="dxa"/>
          </w:tcPr>
          <w:p w14:paraId="07A7F08B"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16</w:t>
            </w:r>
          </w:p>
        </w:tc>
        <w:tc>
          <w:tcPr>
            <w:tcW w:w="567" w:type="dxa"/>
          </w:tcPr>
          <w:p w14:paraId="50C3BB6B"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G</w:t>
            </w:r>
          </w:p>
        </w:tc>
        <w:tc>
          <w:tcPr>
            <w:tcW w:w="8479" w:type="dxa"/>
          </w:tcPr>
          <w:p w14:paraId="7FF9D72D" w14:textId="77777777" w:rsidR="00726D9C" w:rsidRDefault="00726D9C" w:rsidP="00726D9C">
            <w:pPr>
              <w:rPr>
                <w:rFonts w:ascii="Times New Roman" w:hAnsi="Times New Roman" w:cs="Times New Roman"/>
              </w:rPr>
            </w:pPr>
          </w:p>
        </w:tc>
      </w:tr>
      <w:tr w:rsidR="00726D9C" w14:paraId="35CE26DF" w14:textId="77777777" w:rsidTr="00726D9C">
        <w:tc>
          <w:tcPr>
            <w:tcW w:w="576" w:type="dxa"/>
          </w:tcPr>
          <w:p w14:paraId="37ABC4DE"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17</w:t>
            </w:r>
          </w:p>
        </w:tc>
        <w:tc>
          <w:tcPr>
            <w:tcW w:w="567" w:type="dxa"/>
          </w:tcPr>
          <w:p w14:paraId="53AC42D4"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V</w:t>
            </w:r>
          </w:p>
        </w:tc>
        <w:tc>
          <w:tcPr>
            <w:tcW w:w="8479" w:type="dxa"/>
          </w:tcPr>
          <w:p w14:paraId="128C921D" w14:textId="77777777" w:rsidR="00726D9C" w:rsidRDefault="00726D9C" w:rsidP="00726D9C">
            <w:pPr>
              <w:rPr>
                <w:rFonts w:ascii="Times New Roman" w:hAnsi="Times New Roman" w:cs="Times New Roman"/>
              </w:rPr>
            </w:pPr>
            <w:r>
              <w:rPr>
                <w:rFonts w:ascii="Times New Roman" w:hAnsi="Times New Roman" w:cs="Times New Roman"/>
              </w:rPr>
              <w:t xml:space="preserve">Festa dei popoli </w:t>
            </w:r>
          </w:p>
        </w:tc>
      </w:tr>
      <w:tr w:rsidR="00726D9C" w14:paraId="55ACC62C" w14:textId="77777777" w:rsidTr="00726D9C">
        <w:tc>
          <w:tcPr>
            <w:tcW w:w="576" w:type="dxa"/>
          </w:tcPr>
          <w:p w14:paraId="40B605AA"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18</w:t>
            </w:r>
          </w:p>
        </w:tc>
        <w:tc>
          <w:tcPr>
            <w:tcW w:w="567" w:type="dxa"/>
          </w:tcPr>
          <w:p w14:paraId="22041DA1"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S</w:t>
            </w:r>
          </w:p>
        </w:tc>
        <w:tc>
          <w:tcPr>
            <w:tcW w:w="8479" w:type="dxa"/>
          </w:tcPr>
          <w:p w14:paraId="12F17F49" w14:textId="77777777" w:rsidR="00726D9C" w:rsidRDefault="00726D9C" w:rsidP="00726D9C">
            <w:pPr>
              <w:rPr>
                <w:rFonts w:ascii="Times New Roman" w:hAnsi="Times New Roman" w:cs="Times New Roman"/>
              </w:rPr>
            </w:pPr>
          </w:p>
        </w:tc>
      </w:tr>
      <w:tr w:rsidR="00726D9C" w14:paraId="14EA1CD3" w14:textId="77777777" w:rsidTr="00726D9C">
        <w:tc>
          <w:tcPr>
            <w:tcW w:w="576" w:type="dxa"/>
          </w:tcPr>
          <w:p w14:paraId="603B57BB"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19</w:t>
            </w:r>
          </w:p>
        </w:tc>
        <w:tc>
          <w:tcPr>
            <w:tcW w:w="567" w:type="dxa"/>
          </w:tcPr>
          <w:p w14:paraId="5FA1814A"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D</w:t>
            </w:r>
          </w:p>
        </w:tc>
        <w:tc>
          <w:tcPr>
            <w:tcW w:w="8479" w:type="dxa"/>
          </w:tcPr>
          <w:p w14:paraId="51E9E459" w14:textId="77777777" w:rsidR="00726D9C" w:rsidRDefault="00726D9C" w:rsidP="00726D9C">
            <w:pPr>
              <w:rPr>
                <w:rFonts w:ascii="Times New Roman" w:hAnsi="Times New Roman" w:cs="Times New Roman"/>
                <w:b/>
                <w:i/>
              </w:rPr>
            </w:pPr>
            <w:r>
              <w:rPr>
                <w:rStyle w:val="Enfasi"/>
                <w:b/>
                <w:color w:val="FF0000"/>
                <w:shd w:val="clear" w:color="auto" w:fill="FFFFFF"/>
              </w:rPr>
              <w:t>Giornata di sensibilizzazione per il sostentamento del clero</w:t>
            </w:r>
          </w:p>
        </w:tc>
      </w:tr>
      <w:tr w:rsidR="00726D9C" w14:paraId="1B49F2C3" w14:textId="77777777" w:rsidTr="00726D9C">
        <w:tc>
          <w:tcPr>
            <w:tcW w:w="576" w:type="dxa"/>
          </w:tcPr>
          <w:p w14:paraId="7460931B"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20</w:t>
            </w:r>
          </w:p>
        </w:tc>
        <w:tc>
          <w:tcPr>
            <w:tcW w:w="567" w:type="dxa"/>
          </w:tcPr>
          <w:p w14:paraId="37F86573"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L</w:t>
            </w:r>
          </w:p>
        </w:tc>
        <w:tc>
          <w:tcPr>
            <w:tcW w:w="8479" w:type="dxa"/>
          </w:tcPr>
          <w:p w14:paraId="4F58C352" w14:textId="77777777" w:rsidR="00726D9C" w:rsidRDefault="00726D9C" w:rsidP="00726D9C">
            <w:pPr>
              <w:rPr>
                <w:rFonts w:ascii="Times New Roman" w:hAnsi="Times New Roman" w:cs="Times New Roman"/>
              </w:rPr>
            </w:pPr>
            <w:r>
              <w:rPr>
                <w:rFonts w:ascii="Times New Roman" w:hAnsi="Times New Roman" w:cs="Times New Roman"/>
              </w:rPr>
              <w:t>Consigli Pastorali e per gli affari economici vicaria S. Giacomo della Marca</w:t>
            </w:r>
          </w:p>
        </w:tc>
      </w:tr>
      <w:tr w:rsidR="00726D9C" w14:paraId="30385D65" w14:textId="77777777" w:rsidTr="00726D9C">
        <w:tc>
          <w:tcPr>
            <w:tcW w:w="576" w:type="dxa"/>
          </w:tcPr>
          <w:p w14:paraId="7EF2F1BC"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21</w:t>
            </w:r>
          </w:p>
        </w:tc>
        <w:tc>
          <w:tcPr>
            <w:tcW w:w="567" w:type="dxa"/>
          </w:tcPr>
          <w:p w14:paraId="4930C3C4"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79" w:type="dxa"/>
          </w:tcPr>
          <w:p w14:paraId="6ED30374" w14:textId="77777777" w:rsidR="00726D9C" w:rsidRDefault="00726D9C" w:rsidP="00726D9C">
            <w:pPr>
              <w:rPr>
                <w:rFonts w:ascii="Times New Roman" w:hAnsi="Times New Roman" w:cs="Times New Roman"/>
              </w:rPr>
            </w:pPr>
            <w:r>
              <w:rPr>
                <w:rFonts w:ascii="Times New Roman" w:hAnsi="Times New Roman" w:cs="Times New Roman"/>
              </w:rPr>
              <w:t xml:space="preserve">Consigli Pastorali e per gli affari economici vicaria P. Giovanni Spirito </w:t>
            </w:r>
            <w:r w:rsidRPr="00343970">
              <w:rPr>
                <w:rFonts w:ascii="Times New Roman" w:hAnsi="Times New Roman" w:cs="Times New Roman"/>
              </w:rPr>
              <w:t>Santo</w:t>
            </w:r>
          </w:p>
        </w:tc>
      </w:tr>
      <w:tr w:rsidR="00726D9C" w14:paraId="2C865B21" w14:textId="77777777" w:rsidTr="00726D9C">
        <w:tc>
          <w:tcPr>
            <w:tcW w:w="576" w:type="dxa"/>
          </w:tcPr>
          <w:p w14:paraId="7D63C707"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22</w:t>
            </w:r>
          </w:p>
        </w:tc>
        <w:tc>
          <w:tcPr>
            <w:tcW w:w="567" w:type="dxa"/>
          </w:tcPr>
          <w:p w14:paraId="77D7417D"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79" w:type="dxa"/>
          </w:tcPr>
          <w:p w14:paraId="17F8529F" w14:textId="77777777" w:rsidR="00726D9C" w:rsidRDefault="00726D9C" w:rsidP="00726D9C">
            <w:pPr>
              <w:rPr>
                <w:rFonts w:ascii="Times New Roman" w:hAnsi="Times New Roman" w:cs="Times New Roman"/>
              </w:rPr>
            </w:pPr>
            <w:r>
              <w:rPr>
                <w:rFonts w:ascii="Times New Roman" w:hAnsi="Times New Roman" w:cs="Times New Roman"/>
              </w:rPr>
              <w:t>Consigli Pastorali e per gli affari economici vicaria Madonna di S. Giovanni</w:t>
            </w:r>
          </w:p>
        </w:tc>
      </w:tr>
      <w:tr w:rsidR="00726D9C" w14:paraId="6DBB3934" w14:textId="77777777" w:rsidTr="00726D9C">
        <w:tc>
          <w:tcPr>
            <w:tcW w:w="576" w:type="dxa"/>
          </w:tcPr>
          <w:p w14:paraId="3962D1C3"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23</w:t>
            </w:r>
          </w:p>
        </w:tc>
        <w:tc>
          <w:tcPr>
            <w:tcW w:w="567" w:type="dxa"/>
          </w:tcPr>
          <w:p w14:paraId="1F15F857"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G</w:t>
            </w:r>
          </w:p>
        </w:tc>
        <w:tc>
          <w:tcPr>
            <w:tcW w:w="8479" w:type="dxa"/>
          </w:tcPr>
          <w:p w14:paraId="28E4D48F" w14:textId="77777777" w:rsidR="00726D9C" w:rsidRDefault="00726D9C" w:rsidP="00726D9C">
            <w:pPr>
              <w:rPr>
                <w:rFonts w:ascii="Times New Roman" w:hAnsi="Times New Roman" w:cs="Times New Roman"/>
              </w:rPr>
            </w:pPr>
            <w:r>
              <w:rPr>
                <w:rFonts w:ascii="Times New Roman" w:hAnsi="Times New Roman" w:cs="Times New Roman"/>
              </w:rPr>
              <w:t>Consigli Pastorali e per gli affari economici vicaria S. Maria Montesanto</w:t>
            </w:r>
          </w:p>
        </w:tc>
      </w:tr>
      <w:tr w:rsidR="00726D9C" w14:paraId="3043065D" w14:textId="77777777" w:rsidTr="00726D9C">
        <w:tc>
          <w:tcPr>
            <w:tcW w:w="576" w:type="dxa"/>
          </w:tcPr>
          <w:p w14:paraId="428E7621"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24</w:t>
            </w:r>
          </w:p>
        </w:tc>
        <w:tc>
          <w:tcPr>
            <w:tcW w:w="567" w:type="dxa"/>
          </w:tcPr>
          <w:p w14:paraId="6E569BBD"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V</w:t>
            </w:r>
          </w:p>
        </w:tc>
        <w:tc>
          <w:tcPr>
            <w:tcW w:w="8479" w:type="dxa"/>
          </w:tcPr>
          <w:p w14:paraId="0BA19401" w14:textId="77777777" w:rsidR="00726D9C" w:rsidRDefault="00726D9C" w:rsidP="00726D9C">
            <w:pPr>
              <w:rPr>
                <w:rFonts w:ascii="Times New Roman" w:hAnsi="Times New Roman" w:cs="Times New Roman"/>
              </w:rPr>
            </w:pPr>
            <w:r>
              <w:rPr>
                <w:rFonts w:ascii="Times New Roman" w:hAnsi="Times New Roman" w:cs="Times New Roman"/>
              </w:rPr>
              <w:t>Consigli Pastorali e per gli affari economici vicaria B. Assunta Pallotta</w:t>
            </w:r>
          </w:p>
          <w:p w14:paraId="50B7A508" w14:textId="77777777" w:rsidR="00726D9C" w:rsidRDefault="00726D9C" w:rsidP="00726D9C">
            <w:pPr>
              <w:rPr>
                <w:rFonts w:ascii="Times New Roman" w:hAnsi="Times New Roman" w:cs="Times New Roman"/>
              </w:rPr>
            </w:pPr>
            <w:r w:rsidRPr="00343970">
              <w:rPr>
                <w:rFonts w:ascii="Times New Roman" w:hAnsi="Times New Roman" w:cs="Times New Roman"/>
              </w:rPr>
              <w:t>Formazione catechisti CEI (On line)</w:t>
            </w:r>
          </w:p>
        </w:tc>
      </w:tr>
      <w:tr w:rsidR="00726D9C" w14:paraId="74BE1010" w14:textId="77777777" w:rsidTr="00726D9C">
        <w:tc>
          <w:tcPr>
            <w:tcW w:w="576" w:type="dxa"/>
          </w:tcPr>
          <w:p w14:paraId="1657EB30"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25</w:t>
            </w:r>
          </w:p>
        </w:tc>
        <w:tc>
          <w:tcPr>
            <w:tcW w:w="567" w:type="dxa"/>
          </w:tcPr>
          <w:p w14:paraId="45E65C44"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S</w:t>
            </w:r>
          </w:p>
        </w:tc>
        <w:tc>
          <w:tcPr>
            <w:tcW w:w="8479" w:type="dxa"/>
          </w:tcPr>
          <w:p w14:paraId="316E6FA6" w14:textId="77777777" w:rsidR="00726D9C" w:rsidRDefault="00726D9C" w:rsidP="00726D9C">
            <w:pPr>
              <w:rPr>
                <w:rFonts w:ascii="Times New Roman" w:hAnsi="Times New Roman" w:cs="Times New Roman"/>
              </w:rPr>
            </w:pPr>
            <w:r>
              <w:rPr>
                <w:rFonts w:ascii="Times New Roman" w:hAnsi="Times New Roman" w:cs="Times New Roman"/>
              </w:rPr>
              <w:t>Consiglio diocesano affari economici</w:t>
            </w:r>
          </w:p>
        </w:tc>
      </w:tr>
      <w:tr w:rsidR="00726D9C" w14:paraId="61FBCDD0" w14:textId="77777777" w:rsidTr="00726D9C">
        <w:tc>
          <w:tcPr>
            <w:tcW w:w="576" w:type="dxa"/>
          </w:tcPr>
          <w:p w14:paraId="3A7B3112"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26</w:t>
            </w:r>
          </w:p>
        </w:tc>
        <w:tc>
          <w:tcPr>
            <w:tcW w:w="567" w:type="dxa"/>
          </w:tcPr>
          <w:p w14:paraId="231651BD"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D</w:t>
            </w:r>
          </w:p>
        </w:tc>
        <w:tc>
          <w:tcPr>
            <w:tcW w:w="8479" w:type="dxa"/>
          </w:tcPr>
          <w:p w14:paraId="2A4A7D1A" w14:textId="77777777" w:rsidR="00726D9C" w:rsidRPr="00343970" w:rsidRDefault="00726D9C" w:rsidP="00726D9C">
            <w:pPr>
              <w:rPr>
                <w:rFonts w:ascii="Times New Roman" w:hAnsi="Times New Roman" w:cs="Times New Roman"/>
                <w:color w:val="FF0000"/>
              </w:rPr>
            </w:pPr>
            <w:r w:rsidRPr="00343970">
              <w:rPr>
                <w:rStyle w:val="Enfasigrassetto"/>
                <w:color w:val="FF0000"/>
                <w:shd w:val="clear" w:color="auto" w:fill="FFFFFF"/>
              </w:rPr>
              <w:t>107</w:t>
            </w:r>
            <w:proofErr w:type="gramStart"/>
            <w:r w:rsidRPr="00343970">
              <w:rPr>
                <w:rStyle w:val="Enfasigrassetto"/>
                <w:color w:val="FF0000"/>
                <w:shd w:val="clear" w:color="auto" w:fill="FFFFFF"/>
                <w:vertAlign w:val="superscript"/>
              </w:rPr>
              <w:t>a</w:t>
            </w:r>
            <w:r w:rsidRPr="00343970">
              <w:rPr>
                <w:rStyle w:val="Enfasigrassetto"/>
                <w:color w:val="FF0000"/>
                <w:shd w:val="clear" w:color="auto" w:fill="FFFFFF"/>
              </w:rPr>
              <w:t>  Giornata</w:t>
            </w:r>
            <w:proofErr w:type="gramEnd"/>
            <w:r w:rsidRPr="00343970">
              <w:rPr>
                <w:rStyle w:val="Enfasigrassetto"/>
                <w:color w:val="FF0000"/>
                <w:shd w:val="clear" w:color="auto" w:fill="FFFFFF"/>
              </w:rPr>
              <w:t xml:space="preserve"> del migrante e del rifugiato</w:t>
            </w:r>
            <w:r w:rsidRPr="00343970">
              <w:rPr>
                <w:rFonts w:ascii="Times New Roman" w:hAnsi="Times New Roman" w:cs="Times New Roman"/>
                <w:color w:val="FF0000"/>
                <w:shd w:val="clear" w:color="auto" w:fill="FFFFFF"/>
              </w:rPr>
              <w:t> </w:t>
            </w:r>
          </w:p>
          <w:p w14:paraId="06AE2631" w14:textId="77777777" w:rsidR="00726D9C" w:rsidRPr="00343970" w:rsidRDefault="00726D9C" w:rsidP="00726D9C">
            <w:pPr>
              <w:rPr>
                <w:rFonts w:ascii="Times New Roman" w:hAnsi="Times New Roman" w:cs="Times New Roman"/>
              </w:rPr>
            </w:pPr>
            <w:r>
              <w:rPr>
                <w:rFonts w:ascii="Times New Roman" w:hAnsi="Times New Roman" w:cs="Times New Roman"/>
              </w:rPr>
              <w:t>F</w:t>
            </w:r>
            <w:r w:rsidRPr="00343970">
              <w:rPr>
                <w:rFonts w:ascii="Times New Roman" w:hAnsi="Times New Roman" w:cs="Times New Roman"/>
              </w:rPr>
              <w:t>amiglie del percorso “sentieri d'amore”</w:t>
            </w:r>
            <w:r>
              <w:rPr>
                <w:rFonts w:ascii="Times New Roman" w:hAnsi="Times New Roman" w:cs="Times New Roman"/>
              </w:rPr>
              <w:t xml:space="preserve"> incontro</w:t>
            </w:r>
            <w:r w:rsidRPr="00343970">
              <w:rPr>
                <w:rFonts w:ascii="Times New Roman" w:hAnsi="Times New Roman" w:cs="Times New Roman"/>
              </w:rPr>
              <w:t xml:space="preserve"> con il Vescovo </w:t>
            </w:r>
          </w:p>
        </w:tc>
      </w:tr>
      <w:tr w:rsidR="00726D9C" w14:paraId="719B8B34" w14:textId="77777777" w:rsidTr="00726D9C">
        <w:tc>
          <w:tcPr>
            <w:tcW w:w="576" w:type="dxa"/>
          </w:tcPr>
          <w:p w14:paraId="14137E41"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27</w:t>
            </w:r>
          </w:p>
        </w:tc>
        <w:tc>
          <w:tcPr>
            <w:tcW w:w="567" w:type="dxa"/>
          </w:tcPr>
          <w:p w14:paraId="4ADF4759"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L</w:t>
            </w:r>
          </w:p>
        </w:tc>
        <w:tc>
          <w:tcPr>
            <w:tcW w:w="8479" w:type="dxa"/>
          </w:tcPr>
          <w:p w14:paraId="72C102F6" w14:textId="77777777" w:rsidR="00726D9C" w:rsidRDefault="00726D9C" w:rsidP="00726D9C">
            <w:pPr>
              <w:rPr>
                <w:rFonts w:ascii="Times New Roman" w:hAnsi="Times New Roman" w:cs="Times New Roman"/>
              </w:rPr>
            </w:pPr>
          </w:p>
        </w:tc>
      </w:tr>
      <w:tr w:rsidR="00726D9C" w14:paraId="14CDE52E" w14:textId="77777777" w:rsidTr="00726D9C">
        <w:tc>
          <w:tcPr>
            <w:tcW w:w="576" w:type="dxa"/>
          </w:tcPr>
          <w:p w14:paraId="77384332"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28</w:t>
            </w:r>
          </w:p>
        </w:tc>
        <w:tc>
          <w:tcPr>
            <w:tcW w:w="567" w:type="dxa"/>
          </w:tcPr>
          <w:p w14:paraId="4476D85D"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79" w:type="dxa"/>
          </w:tcPr>
          <w:p w14:paraId="1E5743B9" w14:textId="77777777" w:rsidR="00726D9C" w:rsidRDefault="00726D9C" w:rsidP="00726D9C">
            <w:pPr>
              <w:rPr>
                <w:rFonts w:ascii="Times New Roman" w:hAnsi="Times New Roman" w:cs="Times New Roman"/>
              </w:rPr>
            </w:pPr>
            <w:r>
              <w:rPr>
                <w:rFonts w:ascii="Times New Roman" w:hAnsi="Times New Roman" w:cs="Times New Roman"/>
              </w:rPr>
              <w:t xml:space="preserve">Pellegrinaggio diocesano </w:t>
            </w:r>
            <w:proofErr w:type="spellStart"/>
            <w:r>
              <w:rPr>
                <w:rFonts w:ascii="Times New Roman" w:hAnsi="Times New Roman" w:cs="Times New Roman"/>
              </w:rPr>
              <w:t>Unitalsi</w:t>
            </w:r>
            <w:proofErr w:type="spellEnd"/>
            <w:r>
              <w:rPr>
                <w:rFonts w:ascii="Times New Roman" w:hAnsi="Times New Roman" w:cs="Times New Roman"/>
              </w:rPr>
              <w:t xml:space="preserve"> Lourdes (28 settembre – 02 ottobre)</w:t>
            </w:r>
          </w:p>
        </w:tc>
      </w:tr>
      <w:tr w:rsidR="00726D9C" w14:paraId="2E448783" w14:textId="77777777" w:rsidTr="00726D9C">
        <w:tc>
          <w:tcPr>
            <w:tcW w:w="576" w:type="dxa"/>
          </w:tcPr>
          <w:p w14:paraId="39DDC870"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29</w:t>
            </w:r>
          </w:p>
        </w:tc>
        <w:tc>
          <w:tcPr>
            <w:tcW w:w="567" w:type="dxa"/>
          </w:tcPr>
          <w:p w14:paraId="0C5F4968"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79" w:type="dxa"/>
          </w:tcPr>
          <w:p w14:paraId="3E8FD0A8" w14:textId="77777777" w:rsidR="00726D9C" w:rsidRDefault="00726D9C" w:rsidP="00726D9C">
            <w:pPr>
              <w:rPr>
                <w:rFonts w:ascii="Times New Roman" w:hAnsi="Times New Roman" w:cs="Times New Roman"/>
              </w:rPr>
            </w:pPr>
          </w:p>
        </w:tc>
      </w:tr>
      <w:tr w:rsidR="00726D9C" w14:paraId="639ABD1C" w14:textId="77777777" w:rsidTr="00726D9C">
        <w:tc>
          <w:tcPr>
            <w:tcW w:w="576" w:type="dxa"/>
          </w:tcPr>
          <w:p w14:paraId="160F7533"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30</w:t>
            </w:r>
          </w:p>
        </w:tc>
        <w:tc>
          <w:tcPr>
            <w:tcW w:w="567" w:type="dxa"/>
          </w:tcPr>
          <w:p w14:paraId="6A0FD960" w14:textId="77777777" w:rsidR="00726D9C" w:rsidRPr="00343970" w:rsidRDefault="00726D9C" w:rsidP="00726D9C">
            <w:pPr>
              <w:rPr>
                <w:rFonts w:ascii="Times New Roman" w:hAnsi="Times New Roman" w:cs="Times New Roman"/>
                <w:sz w:val="36"/>
                <w:szCs w:val="36"/>
              </w:rPr>
            </w:pPr>
            <w:r w:rsidRPr="00343970">
              <w:rPr>
                <w:rFonts w:ascii="Times New Roman" w:hAnsi="Times New Roman" w:cs="Times New Roman"/>
                <w:sz w:val="36"/>
                <w:szCs w:val="36"/>
              </w:rPr>
              <w:t>G</w:t>
            </w:r>
          </w:p>
        </w:tc>
        <w:tc>
          <w:tcPr>
            <w:tcW w:w="8479" w:type="dxa"/>
          </w:tcPr>
          <w:p w14:paraId="7D132C63" w14:textId="77777777" w:rsidR="00726D9C" w:rsidRPr="00343970" w:rsidRDefault="00726D9C" w:rsidP="00726D9C">
            <w:pPr>
              <w:rPr>
                <w:rFonts w:ascii="Times New Roman" w:hAnsi="Times New Roman" w:cs="Times New Roman"/>
              </w:rPr>
            </w:pPr>
            <w:r w:rsidRPr="00343970">
              <w:rPr>
                <w:rFonts w:ascii="Times New Roman" w:hAnsi="Times New Roman" w:cs="Times New Roman"/>
              </w:rPr>
              <w:t>Vicaria</w:t>
            </w:r>
          </w:p>
        </w:tc>
      </w:tr>
    </w:tbl>
    <w:p w14:paraId="12E50377" w14:textId="77777777" w:rsidR="00915123" w:rsidRDefault="00915123" w:rsidP="00726D9C">
      <w:pPr>
        <w:rPr>
          <w:rFonts w:ascii="Times New Roman" w:hAnsi="Times New Roman" w:cs="Times New Roman"/>
          <w:b/>
          <w:sz w:val="28"/>
          <w:szCs w:val="28"/>
        </w:rPr>
      </w:pPr>
    </w:p>
    <w:p w14:paraId="5F356A98" w14:textId="4386512D" w:rsidR="00726D9C" w:rsidRDefault="00726D9C" w:rsidP="00726D9C">
      <w:pPr>
        <w:rPr>
          <w:rFonts w:ascii="Times New Roman" w:hAnsi="Times New Roman" w:cs="Times New Roman"/>
          <w:b/>
          <w:sz w:val="28"/>
          <w:szCs w:val="28"/>
        </w:rPr>
      </w:pPr>
      <w:r>
        <w:rPr>
          <w:rFonts w:ascii="Times New Roman" w:hAnsi="Times New Roman" w:cs="Times New Roman"/>
          <w:b/>
          <w:sz w:val="28"/>
          <w:szCs w:val="28"/>
        </w:rPr>
        <w:lastRenderedPageBreak/>
        <w:t>OTTOBRE 2021</w:t>
      </w:r>
    </w:p>
    <w:tbl>
      <w:tblPr>
        <w:tblStyle w:val="Grigliatabella"/>
        <w:tblW w:w="9628" w:type="dxa"/>
        <w:tblLook w:val="04A0" w:firstRow="1" w:lastRow="0" w:firstColumn="1" w:lastColumn="0" w:noHBand="0" w:noVBand="1"/>
      </w:tblPr>
      <w:tblGrid>
        <w:gridCol w:w="576"/>
        <w:gridCol w:w="567"/>
        <w:gridCol w:w="8485"/>
      </w:tblGrid>
      <w:tr w:rsidR="00726D9C" w14:paraId="58782D7E" w14:textId="77777777" w:rsidTr="00726D9C">
        <w:tc>
          <w:tcPr>
            <w:tcW w:w="575" w:type="dxa"/>
          </w:tcPr>
          <w:p w14:paraId="1F4738B7"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w:t>
            </w:r>
          </w:p>
        </w:tc>
        <w:tc>
          <w:tcPr>
            <w:tcW w:w="567" w:type="dxa"/>
          </w:tcPr>
          <w:p w14:paraId="0A5782C0"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V</w:t>
            </w:r>
          </w:p>
        </w:tc>
        <w:tc>
          <w:tcPr>
            <w:tcW w:w="8486" w:type="dxa"/>
          </w:tcPr>
          <w:p w14:paraId="5A3FB10D" w14:textId="77777777" w:rsidR="00726D9C" w:rsidRDefault="00726D9C" w:rsidP="00726D9C">
            <w:pPr>
              <w:rPr>
                <w:rFonts w:ascii="Times New Roman" w:hAnsi="Times New Roman" w:cs="Times New Roman"/>
                <w:highlight w:val="yellow"/>
              </w:rPr>
            </w:pPr>
          </w:p>
        </w:tc>
      </w:tr>
      <w:tr w:rsidR="00726D9C" w14:paraId="09C9E591" w14:textId="77777777" w:rsidTr="00726D9C">
        <w:tc>
          <w:tcPr>
            <w:tcW w:w="575" w:type="dxa"/>
          </w:tcPr>
          <w:p w14:paraId="15761896"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w:t>
            </w:r>
          </w:p>
        </w:tc>
        <w:tc>
          <w:tcPr>
            <w:tcW w:w="567" w:type="dxa"/>
          </w:tcPr>
          <w:p w14:paraId="6E99F5DA"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S</w:t>
            </w:r>
          </w:p>
        </w:tc>
        <w:tc>
          <w:tcPr>
            <w:tcW w:w="8486" w:type="dxa"/>
          </w:tcPr>
          <w:p w14:paraId="2379915A" w14:textId="77777777" w:rsidR="00726D9C" w:rsidRDefault="00726D9C" w:rsidP="00726D9C">
            <w:pPr>
              <w:rPr>
                <w:rFonts w:ascii="Times New Roman" w:hAnsi="Times New Roman" w:cs="Times New Roman"/>
              </w:rPr>
            </w:pPr>
          </w:p>
        </w:tc>
      </w:tr>
      <w:tr w:rsidR="00726D9C" w14:paraId="17FCCCF3" w14:textId="77777777" w:rsidTr="00726D9C">
        <w:trPr>
          <w:trHeight w:val="371"/>
        </w:trPr>
        <w:tc>
          <w:tcPr>
            <w:tcW w:w="575" w:type="dxa"/>
          </w:tcPr>
          <w:p w14:paraId="2178A42D"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3</w:t>
            </w:r>
          </w:p>
        </w:tc>
        <w:tc>
          <w:tcPr>
            <w:tcW w:w="567" w:type="dxa"/>
          </w:tcPr>
          <w:p w14:paraId="2C3F042D"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D</w:t>
            </w:r>
          </w:p>
        </w:tc>
        <w:tc>
          <w:tcPr>
            <w:tcW w:w="8486" w:type="dxa"/>
          </w:tcPr>
          <w:p w14:paraId="0890042C" w14:textId="77777777" w:rsidR="00726D9C" w:rsidRDefault="00726D9C" w:rsidP="00726D9C">
            <w:pPr>
              <w:rPr>
                <w:rFonts w:ascii="Times New Roman" w:hAnsi="Times New Roman" w:cs="Times New Roman"/>
              </w:rPr>
            </w:pPr>
            <w:r w:rsidRPr="00AA0DE3">
              <w:rPr>
                <w:rFonts w:ascii="Times New Roman" w:hAnsi="Times New Roman" w:cs="Times New Roman"/>
              </w:rPr>
              <w:t>Gruppo Orchidea</w:t>
            </w:r>
          </w:p>
        </w:tc>
      </w:tr>
      <w:tr w:rsidR="00726D9C" w14:paraId="498C8674" w14:textId="77777777" w:rsidTr="00726D9C">
        <w:trPr>
          <w:trHeight w:val="234"/>
        </w:trPr>
        <w:tc>
          <w:tcPr>
            <w:tcW w:w="575" w:type="dxa"/>
          </w:tcPr>
          <w:p w14:paraId="584F4C42"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4</w:t>
            </w:r>
          </w:p>
        </w:tc>
        <w:tc>
          <w:tcPr>
            <w:tcW w:w="567" w:type="dxa"/>
          </w:tcPr>
          <w:p w14:paraId="752D72D7"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L</w:t>
            </w:r>
          </w:p>
        </w:tc>
        <w:tc>
          <w:tcPr>
            <w:tcW w:w="8486" w:type="dxa"/>
          </w:tcPr>
          <w:p w14:paraId="6B9B8D67" w14:textId="77777777" w:rsidR="00726D9C" w:rsidRDefault="00726D9C" w:rsidP="00726D9C">
            <w:pPr>
              <w:rPr>
                <w:rFonts w:ascii="Times New Roman" w:hAnsi="Times New Roman" w:cs="Times New Roman"/>
                <w:highlight w:val="yellow"/>
              </w:rPr>
            </w:pPr>
          </w:p>
        </w:tc>
      </w:tr>
      <w:tr w:rsidR="00726D9C" w14:paraId="442EA172" w14:textId="77777777" w:rsidTr="00726D9C">
        <w:tc>
          <w:tcPr>
            <w:tcW w:w="575" w:type="dxa"/>
          </w:tcPr>
          <w:p w14:paraId="2F0EE87C"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5</w:t>
            </w:r>
          </w:p>
        </w:tc>
        <w:tc>
          <w:tcPr>
            <w:tcW w:w="567" w:type="dxa"/>
          </w:tcPr>
          <w:p w14:paraId="69F99671"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86" w:type="dxa"/>
          </w:tcPr>
          <w:p w14:paraId="270D4C23" w14:textId="77777777" w:rsidR="00726D9C" w:rsidRDefault="00726D9C" w:rsidP="00726D9C">
            <w:pPr>
              <w:rPr>
                <w:rFonts w:ascii="Times New Roman" w:hAnsi="Times New Roman" w:cs="Times New Roman"/>
                <w:highlight w:val="yellow"/>
              </w:rPr>
            </w:pPr>
          </w:p>
        </w:tc>
      </w:tr>
      <w:tr w:rsidR="00726D9C" w14:paraId="23A4519C" w14:textId="77777777" w:rsidTr="00726D9C">
        <w:tc>
          <w:tcPr>
            <w:tcW w:w="575" w:type="dxa"/>
          </w:tcPr>
          <w:p w14:paraId="4BF47E3C"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6</w:t>
            </w:r>
          </w:p>
        </w:tc>
        <w:tc>
          <w:tcPr>
            <w:tcW w:w="567" w:type="dxa"/>
          </w:tcPr>
          <w:p w14:paraId="7D9BAC3E"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86" w:type="dxa"/>
          </w:tcPr>
          <w:p w14:paraId="582BCEAB" w14:textId="77777777" w:rsidR="00726D9C" w:rsidRDefault="00726D9C" w:rsidP="00726D9C">
            <w:pPr>
              <w:rPr>
                <w:rFonts w:ascii="Times New Roman" w:hAnsi="Times New Roman" w:cs="Times New Roman"/>
                <w:highlight w:val="yellow"/>
              </w:rPr>
            </w:pPr>
          </w:p>
        </w:tc>
      </w:tr>
      <w:tr w:rsidR="00726D9C" w14:paraId="713AF285" w14:textId="77777777" w:rsidTr="00726D9C">
        <w:tc>
          <w:tcPr>
            <w:tcW w:w="575" w:type="dxa"/>
          </w:tcPr>
          <w:p w14:paraId="71DB9F31"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7</w:t>
            </w:r>
          </w:p>
        </w:tc>
        <w:tc>
          <w:tcPr>
            <w:tcW w:w="567" w:type="dxa"/>
          </w:tcPr>
          <w:p w14:paraId="11770C9F"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G</w:t>
            </w:r>
          </w:p>
        </w:tc>
        <w:tc>
          <w:tcPr>
            <w:tcW w:w="8486" w:type="dxa"/>
          </w:tcPr>
          <w:p w14:paraId="1F2BDFF1" w14:textId="77777777" w:rsidR="00726D9C" w:rsidRDefault="00726D9C" w:rsidP="00726D9C">
            <w:pPr>
              <w:rPr>
                <w:rFonts w:ascii="Times New Roman" w:hAnsi="Times New Roman" w:cs="Times New Roman"/>
                <w:highlight w:val="yellow"/>
              </w:rPr>
            </w:pPr>
          </w:p>
        </w:tc>
      </w:tr>
      <w:tr w:rsidR="00726D9C" w14:paraId="6109EA5B" w14:textId="77777777" w:rsidTr="00726D9C">
        <w:tc>
          <w:tcPr>
            <w:tcW w:w="575" w:type="dxa"/>
          </w:tcPr>
          <w:p w14:paraId="7D76CD93"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8</w:t>
            </w:r>
          </w:p>
        </w:tc>
        <w:tc>
          <w:tcPr>
            <w:tcW w:w="567" w:type="dxa"/>
          </w:tcPr>
          <w:p w14:paraId="51B98AF2"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V</w:t>
            </w:r>
          </w:p>
        </w:tc>
        <w:tc>
          <w:tcPr>
            <w:tcW w:w="8486" w:type="dxa"/>
          </w:tcPr>
          <w:p w14:paraId="56143A35" w14:textId="77777777" w:rsidR="00726D9C" w:rsidRDefault="00726D9C" w:rsidP="00726D9C">
            <w:pPr>
              <w:rPr>
                <w:rFonts w:ascii="Times New Roman" w:hAnsi="Times New Roman" w:cs="Times New Roman"/>
                <w:highlight w:val="yellow"/>
              </w:rPr>
            </w:pPr>
          </w:p>
        </w:tc>
      </w:tr>
      <w:tr w:rsidR="00726D9C" w14:paraId="558B5FAE" w14:textId="77777777" w:rsidTr="00726D9C">
        <w:tc>
          <w:tcPr>
            <w:tcW w:w="575" w:type="dxa"/>
          </w:tcPr>
          <w:p w14:paraId="54707C80"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9</w:t>
            </w:r>
          </w:p>
        </w:tc>
        <w:tc>
          <w:tcPr>
            <w:tcW w:w="567" w:type="dxa"/>
          </w:tcPr>
          <w:p w14:paraId="7A65135D"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S</w:t>
            </w:r>
          </w:p>
        </w:tc>
        <w:tc>
          <w:tcPr>
            <w:tcW w:w="8486" w:type="dxa"/>
          </w:tcPr>
          <w:p w14:paraId="12A4C0F6" w14:textId="77777777" w:rsidR="00726D9C" w:rsidRDefault="00726D9C" w:rsidP="00726D9C">
            <w:pPr>
              <w:rPr>
                <w:rFonts w:ascii="Times New Roman" w:hAnsi="Times New Roman" w:cs="Times New Roman"/>
              </w:rPr>
            </w:pPr>
          </w:p>
        </w:tc>
      </w:tr>
      <w:tr w:rsidR="00726D9C" w14:paraId="6BFECA1A" w14:textId="77777777" w:rsidTr="00726D9C">
        <w:tc>
          <w:tcPr>
            <w:tcW w:w="575" w:type="dxa"/>
          </w:tcPr>
          <w:p w14:paraId="5EE26688"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10</w:t>
            </w:r>
          </w:p>
        </w:tc>
        <w:tc>
          <w:tcPr>
            <w:tcW w:w="567" w:type="dxa"/>
          </w:tcPr>
          <w:p w14:paraId="2E8464D2"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D</w:t>
            </w:r>
          </w:p>
        </w:tc>
        <w:tc>
          <w:tcPr>
            <w:tcW w:w="8486" w:type="dxa"/>
          </w:tcPr>
          <w:p w14:paraId="281C97F8" w14:textId="77777777" w:rsidR="00726D9C" w:rsidRDefault="00726D9C" w:rsidP="00726D9C">
            <w:pPr>
              <w:rPr>
                <w:rFonts w:ascii="Times New Roman" w:hAnsi="Times New Roman" w:cs="Times New Roman"/>
              </w:rPr>
            </w:pPr>
            <w:r>
              <w:rPr>
                <w:rFonts w:ascii="Times New Roman" w:hAnsi="Times New Roman" w:cs="Times New Roman"/>
                <w:color w:val="0070C0"/>
              </w:rPr>
              <w:t>Celebrazione giornata dei nonni</w:t>
            </w:r>
          </w:p>
        </w:tc>
      </w:tr>
      <w:tr w:rsidR="00726D9C" w14:paraId="61D0983D" w14:textId="77777777" w:rsidTr="00726D9C">
        <w:tc>
          <w:tcPr>
            <w:tcW w:w="575" w:type="dxa"/>
          </w:tcPr>
          <w:p w14:paraId="289C2C73"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11</w:t>
            </w:r>
          </w:p>
        </w:tc>
        <w:tc>
          <w:tcPr>
            <w:tcW w:w="567" w:type="dxa"/>
          </w:tcPr>
          <w:p w14:paraId="0A620BED"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L</w:t>
            </w:r>
          </w:p>
        </w:tc>
        <w:tc>
          <w:tcPr>
            <w:tcW w:w="8486" w:type="dxa"/>
          </w:tcPr>
          <w:p w14:paraId="6E7035E6" w14:textId="77777777" w:rsidR="00726D9C" w:rsidRDefault="00726D9C" w:rsidP="00726D9C">
            <w:pPr>
              <w:rPr>
                <w:rFonts w:ascii="Times New Roman" w:hAnsi="Times New Roman" w:cs="Times New Roman"/>
              </w:rPr>
            </w:pPr>
            <w:r>
              <w:rPr>
                <w:rFonts w:ascii="Times New Roman" w:hAnsi="Times New Roman" w:cs="Times New Roman"/>
              </w:rPr>
              <w:t>Caritas parrocchiali vicaria S. Maria in Montesanto</w:t>
            </w:r>
          </w:p>
        </w:tc>
      </w:tr>
      <w:tr w:rsidR="00726D9C" w14:paraId="65F06523" w14:textId="77777777" w:rsidTr="00726D9C">
        <w:tc>
          <w:tcPr>
            <w:tcW w:w="575" w:type="dxa"/>
          </w:tcPr>
          <w:p w14:paraId="1A6D345A"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12</w:t>
            </w:r>
          </w:p>
        </w:tc>
        <w:tc>
          <w:tcPr>
            <w:tcW w:w="567" w:type="dxa"/>
          </w:tcPr>
          <w:p w14:paraId="6A7E3284"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86" w:type="dxa"/>
          </w:tcPr>
          <w:p w14:paraId="0664D948" w14:textId="77777777" w:rsidR="00726D9C" w:rsidRDefault="00726D9C" w:rsidP="00726D9C">
            <w:pPr>
              <w:rPr>
                <w:rFonts w:ascii="Times New Roman" w:hAnsi="Times New Roman" w:cs="Times New Roman"/>
              </w:rPr>
            </w:pPr>
            <w:r>
              <w:rPr>
                <w:rFonts w:ascii="Times New Roman" w:hAnsi="Times New Roman" w:cs="Times New Roman"/>
              </w:rPr>
              <w:t>Caritas parrocchiali vicaria S. Giacomo della Marca</w:t>
            </w:r>
          </w:p>
        </w:tc>
      </w:tr>
      <w:tr w:rsidR="00726D9C" w14:paraId="4536BF1A" w14:textId="77777777" w:rsidTr="00726D9C">
        <w:tc>
          <w:tcPr>
            <w:tcW w:w="575" w:type="dxa"/>
          </w:tcPr>
          <w:p w14:paraId="5264E294"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13</w:t>
            </w:r>
          </w:p>
        </w:tc>
        <w:tc>
          <w:tcPr>
            <w:tcW w:w="567" w:type="dxa"/>
          </w:tcPr>
          <w:p w14:paraId="03553311"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86" w:type="dxa"/>
          </w:tcPr>
          <w:p w14:paraId="7694CAD8" w14:textId="77777777" w:rsidR="00726D9C" w:rsidRDefault="00726D9C" w:rsidP="00726D9C">
            <w:pPr>
              <w:rPr>
                <w:rFonts w:ascii="Times New Roman" w:hAnsi="Times New Roman" w:cs="Times New Roman"/>
              </w:rPr>
            </w:pPr>
            <w:r>
              <w:rPr>
                <w:rFonts w:ascii="Times New Roman" w:hAnsi="Times New Roman" w:cs="Times New Roman"/>
              </w:rPr>
              <w:t>Caritas parrocchiali vicaria P. Giovanni dello Spirito Santo</w:t>
            </w:r>
          </w:p>
        </w:tc>
      </w:tr>
      <w:tr w:rsidR="00726D9C" w14:paraId="509244DB" w14:textId="77777777" w:rsidTr="00726D9C">
        <w:tc>
          <w:tcPr>
            <w:tcW w:w="575" w:type="dxa"/>
          </w:tcPr>
          <w:p w14:paraId="604E11F3"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14</w:t>
            </w:r>
          </w:p>
        </w:tc>
        <w:tc>
          <w:tcPr>
            <w:tcW w:w="567" w:type="dxa"/>
          </w:tcPr>
          <w:p w14:paraId="2E137863"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G</w:t>
            </w:r>
          </w:p>
        </w:tc>
        <w:tc>
          <w:tcPr>
            <w:tcW w:w="8486" w:type="dxa"/>
          </w:tcPr>
          <w:p w14:paraId="3BFE3107" w14:textId="77777777" w:rsidR="00726D9C" w:rsidRDefault="00726D9C" w:rsidP="00726D9C">
            <w:pPr>
              <w:rPr>
                <w:rFonts w:ascii="Times New Roman" w:hAnsi="Times New Roman" w:cs="Times New Roman"/>
              </w:rPr>
            </w:pPr>
            <w:r>
              <w:rPr>
                <w:rFonts w:ascii="Times New Roman" w:hAnsi="Times New Roman" w:cs="Times New Roman"/>
              </w:rPr>
              <w:t xml:space="preserve">Ritiro del clero </w:t>
            </w:r>
          </w:p>
          <w:p w14:paraId="21ABA2D3" w14:textId="77777777" w:rsidR="00726D9C" w:rsidRDefault="00726D9C" w:rsidP="00726D9C">
            <w:pPr>
              <w:rPr>
                <w:rFonts w:ascii="Times New Roman" w:hAnsi="Times New Roman" w:cs="Times New Roman"/>
              </w:rPr>
            </w:pPr>
            <w:r>
              <w:rPr>
                <w:rFonts w:ascii="Times New Roman" w:hAnsi="Times New Roman" w:cs="Times New Roman"/>
              </w:rPr>
              <w:t>Caritas parrocchiali vicaria B. Assunta Pallotta</w:t>
            </w:r>
          </w:p>
        </w:tc>
      </w:tr>
      <w:tr w:rsidR="00726D9C" w14:paraId="6F613C68" w14:textId="77777777" w:rsidTr="00726D9C">
        <w:tc>
          <w:tcPr>
            <w:tcW w:w="575" w:type="dxa"/>
          </w:tcPr>
          <w:p w14:paraId="166854FC"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15</w:t>
            </w:r>
          </w:p>
        </w:tc>
        <w:tc>
          <w:tcPr>
            <w:tcW w:w="567" w:type="dxa"/>
          </w:tcPr>
          <w:p w14:paraId="3B910FB4"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V</w:t>
            </w:r>
          </w:p>
        </w:tc>
        <w:tc>
          <w:tcPr>
            <w:tcW w:w="8486" w:type="dxa"/>
          </w:tcPr>
          <w:p w14:paraId="47144328" w14:textId="77777777" w:rsidR="00726D9C" w:rsidRDefault="00726D9C" w:rsidP="00726D9C">
            <w:pPr>
              <w:rPr>
                <w:rFonts w:ascii="Times New Roman" w:hAnsi="Times New Roman" w:cs="Times New Roman"/>
              </w:rPr>
            </w:pPr>
            <w:r>
              <w:rPr>
                <w:rFonts w:ascii="Times New Roman" w:hAnsi="Times New Roman" w:cs="Times New Roman"/>
              </w:rPr>
              <w:t>Caritas parrocchiali vicaria Madonna di S. Giovanni</w:t>
            </w:r>
          </w:p>
        </w:tc>
      </w:tr>
      <w:tr w:rsidR="00726D9C" w14:paraId="2D6DA4D9" w14:textId="77777777" w:rsidTr="00726D9C">
        <w:tc>
          <w:tcPr>
            <w:tcW w:w="575" w:type="dxa"/>
          </w:tcPr>
          <w:p w14:paraId="00574AAF"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16</w:t>
            </w:r>
          </w:p>
        </w:tc>
        <w:tc>
          <w:tcPr>
            <w:tcW w:w="567" w:type="dxa"/>
          </w:tcPr>
          <w:p w14:paraId="2FD8DA71"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S</w:t>
            </w:r>
          </w:p>
        </w:tc>
        <w:tc>
          <w:tcPr>
            <w:tcW w:w="8486" w:type="dxa"/>
          </w:tcPr>
          <w:p w14:paraId="2D40E3BD" w14:textId="77777777" w:rsidR="00726D9C" w:rsidRDefault="00726D9C" w:rsidP="00726D9C">
            <w:pPr>
              <w:rPr>
                <w:rFonts w:ascii="Times New Roman" w:hAnsi="Times New Roman" w:cs="Times New Roman"/>
              </w:rPr>
            </w:pPr>
            <w:r w:rsidRPr="00343970">
              <w:rPr>
                <w:rFonts w:ascii="Times New Roman" w:hAnsi="Times New Roman" w:cs="Times New Roman"/>
              </w:rPr>
              <w:t>Apertura diocesana del Sinodo “</w:t>
            </w:r>
            <w:r w:rsidRPr="00343970">
              <w:rPr>
                <w:rFonts w:ascii="Times New Roman" w:hAnsi="Times New Roman"/>
              </w:rPr>
              <w:t>Per una Chiesa sinodale: comunione, partecipazione e missione”</w:t>
            </w:r>
          </w:p>
        </w:tc>
      </w:tr>
      <w:tr w:rsidR="00726D9C" w14:paraId="7AEE6ED6" w14:textId="77777777" w:rsidTr="00726D9C">
        <w:tc>
          <w:tcPr>
            <w:tcW w:w="575" w:type="dxa"/>
          </w:tcPr>
          <w:p w14:paraId="6259F4D8"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17</w:t>
            </w:r>
          </w:p>
        </w:tc>
        <w:tc>
          <w:tcPr>
            <w:tcW w:w="567" w:type="dxa"/>
          </w:tcPr>
          <w:p w14:paraId="3012DE68"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D</w:t>
            </w:r>
          </w:p>
        </w:tc>
        <w:tc>
          <w:tcPr>
            <w:tcW w:w="8486" w:type="dxa"/>
          </w:tcPr>
          <w:p w14:paraId="5EEB10C0" w14:textId="77777777" w:rsidR="00726D9C" w:rsidRDefault="00726D9C" w:rsidP="00726D9C">
            <w:pPr>
              <w:rPr>
                <w:rFonts w:ascii="Times New Roman" w:hAnsi="Times New Roman" w:cs="Times New Roman"/>
                <w:strike/>
              </w:rPr>
            </w:pPr>
          </w:p>
        </w:tc>
      </w:tr>
      <w:tr w:rsidR="00726D9C" w14:paraId="0FFAC04A" w14:textId="77777777" w:rsidTr="00726D9C">
        <w:tc>
          <w:tcPr>
            <w:tcW w:w="575" w:type="dxa"/>
          </w:tcPr>
          <w:p w14:paraId="281F06D3"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18</w:t>
            </w:r>
          </w:p>
        </w:tc>
        <w:tc>
          <w:tcPr>
            <w:tcW w:w="567" w:type="dxa"/>
          </w:tcPr>
          <w:p w14:paraId="49558287"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L</w:t>
            </w:r>
          </w:p>
        </w:tc>
        <w:tc>
          <w:tcPr>
            <w:tcW w:w="8486" w:type="dxa"/>
          </w:tcPr>
          <w:p w14:paraId="707D3F85" w14:textId="77777777" w:rsidR="00726D9C" w:rsidRDefault="00726D9C" w:rsidP="00726D9C">
            <w:pPr>
              <w:rPr>
                <w:rFonts w:ascii="Times New Roman" w:hAnsi="Times New Roman" w:cs="Times New Roman"/>
              </w:rPr>
            </w:pPr>
            <w:r>
              <w:rPr>
                <w:rFonts w:ascii="Times New Roman" w:hAnsi="Times New Roman" w:cs="Times New Roman"/>
              </w:rPr>
              <w:t>Consulta laicale</w:t>
            </w:r>
          </w:p>
        </w:tc>
      </w:tr>
      <w:tr w:rsidR="00726D9C" w14:paraId="1050B09E" w14:textId="77777777" w:rsidTr="00726D9C">
        <w:tc>
          <w:tcPr>
            <w:tcW w:w="575" w:type="dxa"/>
          </w:tcPr>
          <w:p w14:paraId="21AF8ACF"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19</w:t>
            </w:r>
          </w:p>
        </w:tc>
        <w:tc>
          <w:tcPr>
            <w:tcW w:w="567" w:type="dxa"/>
          </w:tcPr>
          <w:p w14:paraId="666CFC51"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86" w:type="dxa"/>
          </w:tcPr>
          <w:p w14:paraId="7E189673" w14:textId="77777777" w:rsidR="00726D9C" w:rsidRDefault="00726D9C" w:rsidP="00726D9C">
            <w:pPr>
              <w:rPr>
                <w:rFonts w:ascii="Times New Roman" w:hAnsi="Times New Roman" w:cs="Times New Roman"/>
              </w:rPr>
            </w:pPr>
            <w:r>
              <w:rPr>
                <w:rFonts w:ascii="Times New Roman" w:hAnsi="Times New Roman" w:cs="Times New Roman"/>
              </w:rPr>
              <w:t xml:space="preserve">Formazione operatori pastorali: “La cura di sé e la cura della Chiesa” (P. A. </w:t>
            </w:r>
            <w:proofErr w:type="spellStart"/>
            <w:r>
              <w:rPr>
                <w:rFonts w:ascii="Times New Roman" w:hAnsi="Times New Roman" w:cs="Times New Roman"/>
              </w:rPr>
              <w:t>Cencini</w:t>
            </w:r>
            <w:proofErr w:type="spellEnd"/>
            <w:r>
              <w:rPr>
                <w:rFonts w:ascii="Times New Roman" w:hAnsi="Times New Roman" w:cs="Times New Roman"/>
              </w:rPr>
              <w:t>)</w:t>
            </w:r>
          </w:p>
        </w:tc>
      </w:tr>
      <w:tr w:rsidR="00726D9C" w14:paraId="7BFFAFE6" w14:textId="77777777" w:rsidTr="00726D9C">
        <w:tc>
          <w:tcPr>
            <w:tcW w:w="575" w:type="dxa"/>
          </w:tcPr>
          <w:p w14:paraId="0294542D"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20</w:t>
            </w:r>
          </w:p>
        </w:tc>
        <w:tc>
          <w:tcPr>
            <w:tcW w:w="567" w:type="dxa"/>
          </w:tcPr>
          <w:p w14:paraId="0F6DED5C"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86" w:type="dxa"/>
          </w:tcPr>
          <w:p w14:paraId="07379FF2" w14:textId="77777777" w:rsidR="00726D9C" w:rsidRDefault="00726D9C" w:rsidP="00726D9C">
            <w:pPr>
              <w:rPr>
                <w:rFonts w:ascii="Times New Roman" w:hAnsi="Times New Roman" w:cs="Times New Roman"/>
              </w:rPr>
            </w:pPr>
            <w:r>
              <w:rPr>
                <w:rFonts w:ascii="Times New Roman" w:hAnsi="Times New Roman" w:cs="Times New Roman"/>
              </w:rPr>
              <w:t xml:space="preserve">Formazione clero: “Il presbitero, la cura di </w:t>
            </w:r>
            <w:proofErr w:type="spellStart"/>
            <w:r>
              <w:rPr>
                <w:rFonts w:ascii="Times New Roman" w:hAnsi="Times New Roman" w:cs="Times New Roman"/>
              </w:rPr>
              <w:t>sè</w:t>
            </w:r>
            <w:proofErr w:type="spellEnd"/>
            <w:r>
              <w:rPr>
                <w:rFonts w:ascii="Times New Roman" w:hAnsi="Times New Roman" w:cs="Times New Roman"/>
              </w:rPr>
              <w:t xml:space="preserve"> e la cura della Chiesa” (P. A. </w:t>
            </w:r>
            <w:proofErr w:type="spellStart"/>
            <w:r>
              <w:rPr>
                <w:rFonts w:ascii="Times New Roman" w:hAnsi="Times New Roman" w:cs="Times New Roman"/>
              </w:rPr>
              <w:t>Cencini</w:t>
            </w:r>
            <w:proofErr w:type="spellEnd"/>
            <w:r>
              <w:rPr>
                <w:rFonts w:ascii="Times New Roman" w:hAnsi="Times New Roman" w:cs="Times New Roman"/>
              </w:rPr>
              <w:t>)</w:t>
            </w:r>
          </w:p>
        </w:tc>
      </w:tr>
      <w:tr w:rsidR="00726D9C" w14:paraId="5B30C276" w14:textId="77777777" w:rsidTr="00726D9C">
        <w:tc>
          <w:tcPr>
            <w:tcW w:w="575" w:type="dxa"/>
          </w:tcPr>
          <w:p w14:paraId="1B0BF21C"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21</w:t>
            </w:r>
          </w:p>
        </w:tc>
        <w:tc>
          <w:tcPr>
            <w:tcW w:w="567" w:type="dxa"/>
          </w:tcPr>
          <w:p w14:paraId="3453D0D9"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G</w:t>
            </w:r>
          </w:p>
        </w:tc>
        <w:tc>
          <w:tcPr>
            <w:tcW w:w="8486" w:type="dxa"/>
          </w:tcPr>
          <w:p w14:paraId="0E7FE2E9" w14:textId="77777777" w:rsidR="00726D9C" w:rsidRDefault="00726D9C" w:rsidP="00726D9C">
            <w:pPr>
              <w:rPr>
                <w:rFonts w:ascii="Times New Roman" w:hAnsi="Times New Roman" w:cs="Times New Roman"/>
              </w:rPr>
            </w:pPr>
          </w:p>
        </w:tc>
      </w:tr>
      <w:tr w:rsidR="00726D9C" w14:paraId="3B4611CD" w14:textId="77777777" w:rsidTr="00726D9C">
        <w:tc>
          <w:tcPr>
            <w:tcW w:w="575" w:type="dxa"/>
          </w:tcPr>
          <w:p w14:paraId="78A0FD15"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22</w:t>
            </w:r>
          </w:p>
        </w:tc>
        <w:tc>
          <w:tcPr>
            <w:tcW w:w="567" w:type="dxa"/>
          </w:tcPr>
          <w:p w14:paraId="531A1520"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V</w:t>
            </w:r>
          </w:p>
        </w:tc>
        <w:tc>
          <w:tcPr>
            <w:tcW w:w="8486" w:type="dxa"/>
          </w:tcPr>
          <w:p w14:paraId="2AA94844" w14:textId="77777777" w:rsidR="00726D9C" w:rsidRDefault="00726D9C" w:rsidP="00726D9C">
            <w:pPr>
              <w:rPr>
                <w:rFonts w:ascii="Times New Roman" w:hAnsi="Times New Roman" w:cs="Times New Roman"/>
              </w:rPr>
            </w:pPr>
          </w:p>
        </w:tc>
      </w:tr>
      <w:tr w:rsidR="00726D9C" w14:paraId="1149DAEE" w14:textId="77777777" w:rsidTr="00726D9C">
        <w:tc>
          <w:tcPr>
            <w:tcW w:w="575" w:type="dxa"/>
          </w:tcPr>
          <w:p w14:paraId="0A25A8B0"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23</w:t>
            </w:r>
          </w:p>
        </w:tc>
        <w:tc>
          <w:tcPr>
            <w:tcW w:w="567" w:type="dxa"/>
          </w:tcPr>
          <w:p w14:paraId="61C518CA"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S</w:t>
            </w:r>
          </w:p>
        </w:tc>
        <w:tc>
          <w:tcPr>
            <w:tcW w:w="8486" w:type="dxa"/>
          </w:tcPr>
          <w:p w14:paraId="6154E7B4" w14:textId="77777777" w:rsidR="00726D9C" w:rsidRDefault="00726D9C" w:rsidP="00726D9C">
            <w:pPr>
              <w:rPr>
                <w:rFonts w:ascii="Times New Roman" w:hAnsi="Times New Roman" w:cs="Times New Roman"/>
              </w:rPr>
            </w:pPr>
          </w:p>
        </w:tc>
      </w:tr>
      <w:tr w:rsidR="00726D9C" w14:paraId="40949031" w14:textId="77777777" w:rsidTr="00726D9C">
        <w:tc>
          <w:tcPr>
            <w:tcW w:w="575" w:type="dxa"/>
          </w:tcPr>
          <w:p w14:paraId="59609D93"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24</w:t>
            </w:r>
          </w:p>
        </w:tc>
        <w:tc>
          <w:tcPr>
            <w:tcW w:w="567" w:type="dxa"/>
          </w:tcPr>
          <w:p w14:paraId="6A89E452"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D</w:t>
            </w:r>
          </w:p>
        </w:tc>
        <w:tc>
          <w:tcPr>
            <w:tcW w:w="8486" w:type="dxa"/>
          </w:tcPr>
          <w:p w14:paraId="47090869" w14:textId="77777777" w:rsidR="00726D9C" w:rsidRDefault="00726D9C" w:rsidP="00726D9C">
            <w:pPr>
              <w:rPr>
                <w:rFonts w:ascii="Times New Roman" w:hAnsi="Times New Roman" w:cs="Times New Roman"/>
              </w:rPr>
            </w:pPr>
            <w:r>
              <w:rPr>
                <w:rFonts w:ascii="Arial" w:hAnsi="Arial" w:cs="Arial"/>
                <w:color w:val="4C4C4C"/>
                <w:sz w:val="30"/>
                <w:shd w:val="clear" w:color="auto" w:fill="FFFFFF"/>
              </w:rPr>
              <w:t> </w:t>
            </w:r>
            <w:r>
              <w:rPr>
                <w:rStyle w:val="Enfasigrassetto"/>
                <w:color w:val="FF0000"/>
                <w:shd w:val="clear" w:color="auto" w:fill="FFFFFF"/>
              </w:rPr>
              <w:t>95</w:t>
            </w:r>
            <w:r>
              <w:rPr>
                <w:rStyle w:val="Enfasigrassetto"/>
                <w:color w:val="FF0000"/>
                <w:shd w:val="clear" w:color="auto" w:fill="FFFFFF"/>
                <w:vertAlign w:val="superscript"/>
              </w:rPr>
              <w:t>a</w:t>
            </w:r>
            <w:r>
              <w:rPr>
                <w:rStyle w:val="Enfasigrassetto"/>
                <w:color w:val="FF0000"/>
                <w:shd w:val="clear" w:color="auto" w:fill="FFFFFF"/>
              </w:rPr>
              <w:t> Giornata missionaria</w:t>
            </w:r>
            <w:r>
              <w:rPr>
                <w:rFonts w:ascii="Times New Roman" w:hAnsi="Times New Roman" w:cs="Times New Roman"/>
                <w:color w:val="FF0000"/>
                <w:shd w:val="clear" w:color="auto" w:fill="FFFFFF"/>
              </w:rPr>
              <w:t> </w:t>
            </w:r>
          </w:p>
        </w:tc>
      </w:tr>
      <w:tr w:rsidR="00726D9C" w14:paraId="406BFC19" w14:textId="77777777" w:rsidTr="00726D9C">
        <w:tc>
          <w:tcPr>
            <w:tcW w:w="575" w:type="dxa"/>
          </w:tcPr>
          <w:p w14:paraId="1E6C7ECB"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25</w:t>
            </w:r>
          </w:p>
        </w:tc>
        <w:tc>
          <w:tcPr>
            <w:tcW w:w="567" w:type="dxa"/>
          </w:tcPr>
          <w:p w14:paraId="4349072A"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L</w:t>
            </w:r>
          </w:p>
        </w:tc>
        <w:tc>
          <w:tcPr>
            <w:tcW w:w="8486" w:type="dxa"/>
          </w:tcPr>
          <w:p w14:paraId="63A4B2CB" w14:textId="77777777" w:rsidR="00726D9C" w:rsidRDefault="00726D9C" w:rsidP="00726D9C">
            <w:pPr>
              <w:tabs>
                <w:tab w:val="left" w:pos="1066"/>
              </w:tabs>
              <w:rPr>
                <w:rFonts w:ascii="Times New Roman" w:hAnsi="Times New Roman" w:cs="Times New Roman"/>
                <w:strike/>
              </w:rPr>
            </w:pPr>
            <w:r w:rsidRPr="00343970">
              <w:rPr>
                <w:rFonts w:ascii="Times New Roman" w:hAnsi="Times New Roman" w:cs="Times New Roman"/>
              </w:rPr>
              <w:t>Formazione catechisti (</w:t>
            </w:r>
            <w:r w:rsidRPr="00343970">
              <w:rPr>
                <w:rFonts w:ascii="Times New Roman" w:hAnsi="Times New Roman" w:cs="Times New Roman"/>
                <w:color w:val="1A1A1A"/>
                <w:shd w:val="clear" w:color="auto" w:fill="FFFFFF"/>
              </w:rPr>
              <w:t>Mons. Valentino Bulgarelli)</w:t>
            </w:r>
          </w:p>
        </w:tc>
      </w:tr>
      <w:tr w:rsidR="00726D9C" w14:paraId="4684C0C8" w14:textId="77777777" w:rsidTr="00726D9C">
        <w:tc>
          <w:tcPr>
            <w:tcW w:w="575" w:type="dxa"/>
          </w:tcPr>
          <w:p w14:paraId="09B32992"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26</w:t>
            </w:r>
          </w:p>
        </w:tc>
        <w:tc>
          <w:tcPr>
            <w:tcW w:w="567" w:type="dxa"/>
          </w:tcPr>
          <w:p w14:paraId="394E7B64"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86" w:type="dxa"/>
          </w:tcPr>
          <w:p w14:paraId="12E06B65" w14:textId="77777777" w:rsidR="00726D9C" w:rsidRDefault="00726D9C" w:rsidP="00726D9C">
            <w:pPr>
              <w:rPr>
                <w:rFonts w:ascii="Times New Roman" w:hAnsi="Times New Roman" w:cs="Times New Roman"/>
              </w:rPr>
            </w:pPr>
            <w:r w:rsidRPr="00343970">
              <w:rPr>
                <w:rFonts w:ascii="Times New Roman" w:hAnsi="Times New Roman" w:cs="Times New Roman"/>
              </w:rPr>
              <w:t>Uffici pastorali</w:t>
            </w:r>
          </w:p>
        </w:tc>
      </w:tr>
      <w:tr w:rsidR="00726D9C" w14:paraId="5DD2EA12" w14:textId="77777777" w:rsidTr="00726D9C">
        <w:tc>
          <w:tcPr>
            <w:tcW w:w="575" w:type="dxa"/>
          </w:tcPr>
          <w:p w14:paraId="6DE4903F"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27</w:t>
            </w:r>
          </w:p>
        </w:tc>
        <w:tc>
          <w:tcPr>
            <w:tcW w:w="567" w:type="dxa"/>
          </w:tcPr>
          <w:p w14:paraId="747EA7AF"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86" w:type="dxa"/>
          </w:tcPr>
          <w:p w14:paraId="39F3ECDF" w14:textId="77777777" w:rsidR="00726D9C" w:rsidRDefault="00726D9C" w:rsidP="00726D9C">
            <w:pPr>
              <w:rPr>
                <w:rFonts w:ascii="Times New Roman" w:hAnsi="Times New Roman" w:cs="Times New Roman"/>
              </w:rPr>
            </w:pPr>
          </w:p>
        </w:tc>
      </w:tr>
      <w:tr w:rsidR="00726D9C" w14:paraId="3832D65F" w14:textId="77777777" w:rsidTr="00726D9C">
        <w:tc>
          <w:tcPr>
            <w:tcW w:w="575" w:type="dxa"/>
          </w:tcPr>
          <w:p w14:paraId="7F6AA42E"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28</w:t>
            </w:r>
          </w:p>
        </w:tc>
        <w:tc>
          <w:tcPr>
            <w:tcW w:w="567" w:type="dxa"/>
          </w:tcPr>
          <w:p w14:paraId="39296B47"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G</w:t>
            </w:r>
          </w:p>
        </w:tc>
        <w:tc>
          <w:tcPr>
            <w:tcW w:w="8486" w:type="dxa"/>
          </w:tcPr>
          <w:p w14:paraId="0505524C" w14:textId="77777777" w:rsidR="00726D9C" w:rsidRPr="00343970" w:rsidRDefault="00726D9C" w:rsidP="00726D9C">
            <w:pPr>
              <w:rPr>
                <w:rFonts w:ascii="Times New Roman" w:hAnsi="Times New Roman" w:cs="Times New Roman"/>
              </w:rPr>
            </w:pPr>
            <w:r w:rsidRPr="00343970">
              <w:rPr>
                <w:rFonts w:ascii="Times New Roman" w:hAnsi="Times New Roman" w:cs="Times New Roman"/>
              </w:rPr>
              <w:t>Vicaria</w:t>
            </w:r>
          </w:p>
        </w:tc>
      </w:tr>
      <w:tr w:rsidR="00726D9C" w14:paraId="04559DE5" w14:textId="77777777" w:rsidTr="00726D9C">
        <w:tc>
          <w:tcPr>
            <w:tcW w:w="575" w:type="dxa"/>
          </w:tcPr>
          <w:p w14:paraId="1156CD29"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29</w:t>
            </w:r>
          </w:p>
        </w:tc>
        <w:tc>
          <w:tcPr>
            <w:tcW w:w="567" w:type="dxa"/>
          </w:tcPr>
          <w:p w14:paraId="4A095EC8"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V</w:t>
            </w:r>
          </w:p>
        </w:tc>
        <w:tc>
          <w:tcPr>
            <w:tcW w:w="8486" w:type="dxa"/>
          </w:tcPr>
          <w:p w14:paraId="64860408" w14:textId="77777777" w:rsidR="00726D9C" w:rsidRDefault="00726D9C" w:rsidP="00726D9C">
            <w:pPr>
              <w:rPr>
                <w:rFonts w:ascii="Times New Roman" w:hAnsi="Times New Roman" w:cs="Times New Roman"/>
              </w:rPr>
            </w:pPr>
          </w:p>
        </w:tc>
      </w:tr>
      <w:tr w:rsidR="00726D9C" w14:paraId="02B6862D" w14:textId="77777777" w:rsidTr="00726D9C">
        <w:tc>
          <w:tcPr>
            <w:tcW w:w="575" w:type="dxa"/>
          </w:tcPr>
          <w:p w14:paraId="63971EC0"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30</w:t>
            </w:r>
          </w:p>
        </w:tc>
        <w:tc>
          <w:tcPr>
            <w:tcW w:w="567" w:type="dxa"/>
          </w:tcPr>
          <w:p w14:paraId="37838D4F"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S</w:t>
            </w:r>
          </w:p>
        </w:tc>
        <w:tc>
          <w:tcPr>
            <w:tcW w:w="8486" w:type="dxa"/>
          </w:tcPr>
          <w:p w14:paraId="4CD0D635" w14:textId="77777777" w:rsidR="00726D9C" w:rsidRDefault="00726D9C" w:rsidP="00726D9C">
            <w:pPr>
              <w:rPr>
                <w:rFonts w:ascii="Times New Roman" w:hAnsi="Times New Roman" w:cs="Times New Roman"/>
              </w:rPr>
            </w:pPr>
          </w:p>
        </w:tc>
      </w:tr>
      <w:tr w:rsidR="00726D9C" w14:paraId="38748C33" w14:textId="77777777" w:rsidTr="00726D9C">
        <w:tc>
          <w:tcPr>
            <w:tcW w:w="575" w:type="dxa"/>
          </w:tcPr>
          <w:p w14:paraId="2F461470"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31</w:t>
            </w:r>
          </w:p>
        </w:tc>
        <w:tc>
          <w:tcPr>
            <w:tcW w:w="567" w:type="dxa"/>
          </w:tcPr>
          <w:p w14:paraId="2E8AC6FC"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D</w:t>
            </w:r>
          </w:p>
        </w:tc>
        <w:tc>
          <w:tcPr>
            <w:tcW w:w="8486" w:type="dxa"/>
          </w:tcPr>
          <w:p w14:paraId="1D00882B" w14:textId="77777777" w:rsidR="00726D9C" w:rsidRDefault="00726D9C" w:rsidP="00726D9C">
            <w:pPr>
              <w:rPr>
                <w:rFonts w:ascii="Times New Roman" w:hAnsi="Times New Roman" w:cs="Times New Roman"/>
              </w:rPr>
            </w:pPr>
            <w:r>
              <w:rPr>
                <w:rFonts w:ascii="Times New Roman" w:hAnsi="Times New Roman" w:cs="Times New Roman"/>
              </w:rPr>
              <w:t>Rinnovo consigli pastorali parrocchiali e consigli per gli affari economici</w:t>
            </w:r>
          </w:p>
        </w:tc>
      </w:tr>
    </w:tbl>
    <w:p w14:paraId="6A334B4E" w14:textId="77777777" w:rsidR="00726D9C" w:rsidRDefault="00726D9C" w:rsidP="00726D9C">
      <w:pPr>
        <w:rPr>
          <w:rFonts w:ascii="Times New Roman" w:hAnsi="Times New Roman" w:cs="Times New Roman"/>
          <w:b/>
          <w:sz w:val="28"/>
          <w:szCs w:val="28"/>
        </w:rPr>
      </w:pPr>
      <w:r>
        <w:rPr>
          <w:rFonts w:ascii="Times New Roman" w:hAnsi="Times New Roman" w:cs="Times New Roman"/>
          <w:b/>
          <w:sz w:val="28"/>
          <w:szCs w:val="28"/>
        </w:rPr>
        <w:lastRenderedPageBreak/>
        <w:t>NOVEMBRE 2021</w:t>
      </w:r>
    </w:p>
    <w:tbl>
      <w:tblPr>
        <w:tblStyle w:val="Grigliatabella"/>
        <w:tblW w:w="9622" w:type="dxa"/>
        <w:tblLook w:val="04A0" w:firstRow="1" w:lastRow="0" w:firstColumn="1" w:lastColumn="0" w:noHBand="0" w:noVBand="1"/>
      </w:tblPr>
      <w:tblGrid>
        <w:gridCol w:w="576"/>
        <w:gridCol w:w="567"/>
        <w:gridCol w:w="8479"/>
      </w:tblGrid>
      <w:tr w:rsidR="00726D9C" w14:paraId="1413CE46" w14:textId="77777777" w:rsidTr="00726D9C">
        <w:tc>
          <w:tcPr>
            <w:tcW w:w="576" w:type="dxa"/>
          </w:tcPr>
          <w:p w14:paraId="4CDCD3D0"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1</w:t>
            </w:r>
          </w:p>
        </w:tc>
        <w:tc>
          <w:tcPr>
            <w:tcW w:w="567" w:type="dxa"/>
          </w:tcPr>
          <w:p w14:paraId="4EB6C2A8"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L</w:t>
            </w:r>
          </w:p>
        </w:tc>
        <w:tc>
          <w:tcPr>
            <w:tcW w:w="8479" w:type="dxa"/>
          </w:tcPr>
          <w:p w14:paraId="545676AE" w14:textId="77777777" w:rsidR="00726D9C" w:rsidRDefault="00726D9C" w:rsidP="00726D9C">
            <w:pPr>
              <w:rPr>
                <w:rFonts w:ascii="Times New Roman" w:hAnsi="Times New Roman" w:cs="Times New Roman"/>
              </w:rPr>
            </w:pPr>
          </w:p>
        </w:tc>
      </w:tr>
      <w:tr w:rsidR="00726D9C" w14:paraId="38537C41" w14:textId="77777777" w:rsidTr="00726D9C">
        <w:tc>
          <w:tcPr>
            <w:tcW w:w="576" w:type="dxa"/>
          </w:tcPr>
          <w:p w14:paraId="56DD1DD5"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w:t>
            </w:r>
          </w:p>
        </w:tc>
        <w:tc>
          <w:tcPr>
            <w:tcW w:w="567" w:type="dxa"/>
          </w:tcPr>
          <w:p w14:paraId="7BCE5C60"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79" w:type="dxa"/>
          </w:tcPr>
          <w:p w14:paraId="36BAD393" w14:textId="77777777" w:rsidR="00726D9C" w:rsidRDefault="00726D9C" w:rsidP="00726D9C">
            <w:pPr>
              <w:rPr>
                <w:rFonts w:ascii="Times New Roman" w:hAnsi="Times New Roman" w:cs="Times New Roman"/>
              </w:rPr>
            </w:pPr>
          </w:p>
        </w:tc>
      </w:tr>
      <w:tr w:rsidR="00726D9C" w14:paraId="0A93C026" w14:textId="77777777" w:rsidTr="00726D9C">
        <w:tc>
          <w:tcPr>
            <w:tcW w:w="576" w:type="dxa"/>
          </w:tcPr>
          <w:p w14:paraId="75D298E2"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3</w:t>
            </w:r>
          </w:p>
        </w:tc>
        <w:tc>
          <w:tcPr>
            <w:tcW w:w="567" w:type="dxa"/>
          </w:tcPr>
          <w:p w14:paraId="2B401D0D"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79" w:type="dxa"/>
          </w:tcPr>
          <w:p w14:paraId="55A73471" w14:textId="77777777" w:rsidR="00726D9C" w:rsidRDefault="00726D9C" w:rsidP="00726D9C">
            <w:pPr>
              <w:rPr>
                <w:rFonts w:ascii="Times New Roman" w:hAnsi="Times New Roman" w:cs="Times New Roman"/>
              </w:rPr>
            </w:pPr>
          </w:p>
        </w:tc>
      </w:tr>
      <w:tr w:rsidR="00726D9C" w14:paraId="436C66AC" w14:textId="77777777" w:rsidTr="00726D9C">
        <w:tc>
          <w:tcPr>
            <w:tcW w:w="576" w:type="dxa"/>
          </w:tcPr>
          <w:p w14:paraId="613F3743"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4</w:t>
            </w:r>
          </w:p>
        </w:tc>
        <w:tc>
          <w:tcPr>
            <w:tcW w:w="567" w:type="dxa"/>
          </w:tcPr>
          <w:p w14:paraId="5137EDCA"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G</w:t>
            </w:r>
          </w:p>
        </w:tc>
        <w:tc>
          <w:tcPr>
            <w:tcW w:w="8479" w:type="dxa"/>
          </w:tcPr>
          <w:p w14:paraId="69AA4029" w14:textId="77777777" w:rsidR="00726D9C" w:rsidRDefault="00726D9C" w:rsidP="00726D9C">
            <w:pPr>
              <w:rPr>
                <w:rFonts w:ascii="Times New Roman" w:hAnsi="Times New Roman" w:cs="Times New Roman"/>
              </w:rPr>
            </w:pPr>
          </w:p>
        </w:tc>
      </w:tr>
      <w:tr w:rsidR="00726D9C" w14:paraId="5B5191DB" w14:textId="77777777" w:rsidTr="00726D9C">
        <w:tc>
          <w:tcPr>
            <w:tcW w:w="576" w:type="dxa"/>
          </w:tcPr>
          <w:p w14:paraId="30AB9F0A"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5</w:t>
            </w:r>
          </w:p>
        </w:tc>
        <w:tc>
          <w:tcPr>
            <w:tcW w:w="567" w:type="dxa"/>
          </w:tcPr>
          <w:p w14:paraId="43011235"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V</w:t>
            </w:r>
          </w:p>
        </w:tc>
        <w:tc>
          <w:tcPr>
            <w:tcW w:w="8479" w:type="dxa"/>
          </w:tcPr>
          <w:p w14:paraId="1B245159" w14:textId="77777777" w:rsidR="00726D9C" w:rsidRDefault="00726D9C" w:rsidP="00726D9C">
            <w:pPr>
              <w:rPr>
                <w:rFonts w:ascii="Times New Roman" w:hAnsi="Times New Roman" w:cs="Times New Roman"/>
              </w:rPr>
            </w:pPr>
          </w:p>
        </w:tc>
      </w:tr>
      <w:tr w:rsidR="00726D9C" w14:paraId="76D34AE6" w14:textId="77777777" w:rsidTr="00726D9C">
        <w:tc>
          <w:tcPr>
            <w:tcW w:w="576" w:type="dxa"/>
          </w:tcPr>
          <w:p w14:paraId="6355662F"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6</w:t>
            </w:r>
          </w:p>
        </w:tc>
        <w:tc>
          <w:tcPr>
            <w:tcW w:w="567" w:type="dxa"/>
          </w:tcPr>
          <w:p w14:paraId="5E3DFAEE"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S</w:t>
            </w:r>
          </w:p>
        </w:tc>
        <w:tc>
          <w:tcPr>
            <w:tcW w:w="8479" w:type="dxa"/>
          </w:tcPr>
          <w:p w14:paraId="0AD05ED8" w14:textId="77777777" w:rsidR="00726D9C" w:rsidRDefault="00726D9C" w:rsidP="00726D9C">
            <w:pPr>
              <w:rPr>
                <w:rFonts w:ascii="Times New Roman" w:hAnsi="Times New Roman" w:cs="Times New Roman"/>
              </w:rPr>
            </w:pPr>
          </w:p>
        </w:tc>
      </w:tr>
      <w:tr w:rsidR="00726D9C" w14:paraId="04D4E794" w14:textId="77777777" w:rsidTr="00726D9C">
        <w:tc>
          <w:tcPr>
            <w:tcW w:w="576" w:type="dxa"/>
          </w:tcPr>
          <w:p w14:paraId="22ED4FDE"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7</w:t>
            </w:r>
          </w:p>
        </w:tc>
        <w:tc>
          <w:tcPr>
            <w:tcW w:w="567" w:type="dxa"/>
          </w:tcPr>
          <w:p w14:paraId="051DCA4C"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D</w:t>
            </w:r>
          </w:p>
        </w:tc>
        <w:tc>
          <w:tcPr>
            <w:tcW w:w="8479" w:type="dxa"/>
          </w:tcPr>
          <w:p w14:paraId="40C29B84" w14:textId="2583C5FD" w:rsidR="00726D9C" w:rsidRPr="00AA0DE3" w:rsidRDefault="00726D9C" w:rsidP="00726D9C">
            <w:pPr>
              <w:rPr>
                <w:iCs/>
                <w:highlight w:val="white"/>
              </w:rPr>
            </w:pPr>
            <w:r>
              <w:rPr>
                <w:rStyle w:val="Enfasi"/>
                <w:b/>
                <w:color w:val="FF0000"/>
                <w:shd w:val="clear" w:color="auto" w:fill="FFFFFF"/>
              </w:rPr>
              <w:t>71</w:t>
            </w:r>
            <w:r>
              <w:rPr>
                <w:rStyle w:val="Enfasi"/>
                <w:b/>
                <w:color w:val="FF0000"/>
                <w:shd w:val="clear" w:color="auto" w:fill="FFFFFF"/>
                <w:vertAlign w:val="superscript"/>
              </w:rPr>
              <w:t>a</w:t>
            </w:r>
            <w:r>
              <w:rPr>
                <w:rStyle w:val="Enfasi"/>
                <w:b/>
                <w:color w:val="FF0000"/>
                <w:shd w:val="clear" w:color="auto" w:fill="FFFFFF"/>
              </w:rPr>
              <w:t> Giornata del ringraziamento</w:t>
            </w:r>
            <w:r w:rsidR="00AA0DE3">
              <w:rPr>
                <w:rStyle w:val="Enfasi"/>
                <w:b/>
                <w:color w:val="FF0000"/>
                <w:highlight w:val="white"/>
                <w:shd w:val="clear" w:color="auto" w:fill="FFFFFF"/>
              </w:rPr>
              <w:t xml:space="preserve"> - </w:t>
            </w:r>
            <w:r w:rsidRPr="00AA0DE3">
              <w:rPr>
                <w:rFonts w:ascii="Times New Roman" w:hAnsi="Times New Roman" w:cs="Times New Roman"/>
              </w:rPr>
              <w:t>Gruppo Orchidea con il Vescovo</w:t>
            </w:r>
          </w:p>
        </w:tc>
      </w:tr>
      <w:tr w:rsidR="00726D9C" w14:paraId="16ACD6DC" w14:textId="77777777" w:rsidTr="00726D9C">
        <w:tc>
          <w:tcPr>
            <w:tcW w:w="576" w:type="dxa"/>
          </w:tcPr>
          <w:p w14:paraId="76C4DD52"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8</w:t>
            </w:r>
          </w:p>
        </w:tc>
        <w:tc>
          <w:tcPr>
            <w:tcW w:w="567" w:type="dxa"/>
          </w:tcPr>
          <w:p w14:paraId="796B9AB5"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L</w:t>
            </w:r>
          </w:p>
        </w:tc>
        <w:tc>
          <w:tcPr>
            <w:tcW w:w="8479" w:type="dxa"/>
          </w:tcPr>
          <w:p w14:paraId="301AFEC7" w14:textId="77777777" w:rsidR="00726D9C" w:rsidRDefault="00726D9C" w:rsidP="00726D9C">
            <w:pPr>
              <w:rPr>
                <w:rFonts w:ascii="Times New Roman" w:hAnsi="Times New Roman" w:cs="Times New Roman"/>
              </w:rPr>
            </w:pPr>
          </w:p>
        </w:tc>
      </w:tr>
      <w:tr w:rsidR="00726D9C" w14:paraId="51825003" w14:textId="77777777" w:rsidTr="00726D9C">
        <w:tc>
          <w:tcPr>
            <w:tcW w:w="576" w:type="dxa"/>
          </w:tcPr>
          <w:p w14:paraId="7FBB8318"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9</w:t>
            </w:r>
          </w:p>
        </w:tc>
        <w:tc>
          <w:tcPr>
            <w:tcW w:w="567" w:type="dxa"/>
          </w:tcPr>
          <w:p w14:paraId="57A1335E"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79" w:type="dxa"/>
          </w:tcPr>
          <w:p w14:paraId="5E3C7C88" w14:textId="77777777" w:rsidR="00726D9C" w:rsidRDefault="00726D9C" w:rsidP="00726D9C">
            <w:pPr>
              <w:rPr>
                <w:rFonts w:ascii="Times New Roman" w:hAnsi="Times New Roman" w:cs="Times New Roman"/>
              </w:rPr>
            </w:pPr>
          </w:p>
        </w:tc>
      </w:tr>
      <w:tr w:rsidR="00726D9C" w14:paraId="0D3D404F" w14:textId="77777777" w:rsidTr="00726D9C">
        <w:tc>
          <w:tcPr>
            <w:tcW w:w="576" w:type="dxa"/>
          </w:tcPr>
          <w:p w14:paraId="0F445E6E"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10</w:t>
            </w:r>
          </w:p>
        </w:tc>
        <w:tc>
          <w:tcPr>
            <w:tcW w:w="567" w:type="dxa"/>
          </w:tcPr>
          <w:p w14:paraId="4CE7658C"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79" w:type="dxa"/>
          </w:tcPr>
          <w:p w14:paraId="642F7F8D" w14:textId="77777777" w:rsidR="00726D9C" w:rsidRDefault="00726D9C" w:rsidP="00726D9C">
            <w:pPr>
              <w:rPr>
                <w:rFonts w:ascii="Times New Roman" w:hAnsi="Times New Roman" w:cs="Times New Roman"/>
              </w:rPr>
            </w:pPr>
          </w:p>
        </w:tc>
      </w:tr>
      <w:tr w:rsidR="00726D9C" w14:paraId="2572D865" w14:textId="77777777" w:rsidTr="00726D9C">
        <w:tc>
          <w:tcPr>
            <w:tcW w:w="576" w:type="dxa"/>
          </w:tcPr>
          <w:p w14:paraId="01D8C263"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11</w:t>
            </w:r>
          </w:p>
        </w:tc>
        <w:tc>
          <w:tcPr>
            <w:tcW w:w="567" w:type="dxa"/>
          </w:tcPr>
          <w:p w14:paraId="73A5FF77"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G</w:t>
            </w:r>
          </w:p>
        </w:tc>
        <w:tc>
          <w:tcPr>
            <w:tcW w:w="8479" w:type="dxa"/>
          </w:tcPr>
          <w:p w14:paraId="42467E94" w14:textId="77777777" w:rsidR="00726D9C" w:rsidRDefault="00726D9C" w:rsidP="00726D9C">
            <w:pPr>
              <w:rPr>
                <w:rFonts w:ascii="Times New Roman" w:hAnsi="Times New Roman" w:cs="Times New Roman"/>
              </w:rPr>
            </w:pPr>
            <w:r>
              <w:rPr>
                <w:rFonts w:ascii="Times New Roman" w:hAnsi="Times New Roman" w:cs="Times New Roman"/>
              </w:rPr>
              <w:t>Ritiro del clero</w:t>
            </w:r>
          </w:p>
        </w:tc>
      </w:tr>
      <w:tr w:rsidR="00726D9C" w14:paraId="2720AC61" w14:textId="77777777" w:rsidTr="00726D9C">
        <w:tc>
          <w:tcPr>
            <w:tcW w:w="576" w:type="dxa"/>
          </w:tcPr>
          <w:p w14:paraId="41E4725C"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12</w:t>
            </w:r>
          </w:p>
        </w:tc>
        <w:tc>
          <w:tcPr>
            <w:tcW w:w="567" w:type="dxa"/>
          </w:tcPr>
          <w:p w14:paraId="7403FAD3"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V</w:t>
            </w:r>
          </w:p>
        </w:tc>
        <w:tc>
          <w:tcPr>
            <w:tcW w:w="8479" w:type="dxa"/>
          </w:tcPr>
          <w:p w14:paraId="57BA74D3" w14:textId="77777777" w:rsidR="00726D9C" w:rsidRDefault="00726D9C" w:rsidP="00726D9C">
            <w:pPr>
              <w:rPr>
                <w:rFonts w:ascii="Times New Roman" w:hAnsi="Times New Roman" w:cs="Times New Roman"/>
              </w:rPr>
            </w:pPr>
            <w:r>
              <w:rPr>
                <w:rFonts w:ascii="Times New Roman" w:hAnsi="Times New Roman" w:cs="Times New Roman"/>
              </w:rPr>
              <w:t>M</w:t>
            </w:r>
            <w:r w:rsidRPr="00343970">
              <w:rPr>
                <w:rFonts w:ascii="Times New Roman" w:hAnsi="Times New Roman" w:cs="Times New Roman"/>
              </w:rPr>
              <w:t>ondo della s</w:t>
            </w:r>
            <w:r>
              <w:rPr>
                <w:rFonts w:ascii="Times New Roman" w:hAnsi="Times New Roman" w:cs="Times New Roman"/>
              </w:rPr>
              <w:t>c</w:t>
            </w:r>
            <w:r w:rsidRPr="00343970">
              <w:rPr>
                <w:rFonts w:ascii="Times New Roman" w:hAnsi="Times New Roman" w:cs="Times New Roman"/>
              </w:rPr>
              <w:t>uola</w:t>
            </w:r>
            <w:r>
              <w:rPr>
                <w:rFonts w:ascii="Times New Roman" w:hAnsi="Times New Roman" w:cs="Times New Roman"/>
              </w:rPr>
              <w:t xml:space="preserve">: incontro </w:t>
            </w:r>
            <w:r w:rsidRPr="00343970">
              <w:rPr>
                <w:rFonts w:ascii="Times New Roman" w:hAnsi="Times New Roman" w:cs="Times New Roman"/>
              </w:rPr>
              <w:t>sulla tutela dei minori (don Gottfried Ugolini)</w:t>
            </w:r>
          </w:p>
        </w:tc>
      </w:tr>
      <w:tr w:rsidR="00726D9C" w14:paraId="4CDD1DCB" w14:textId="77777777" w:rsidTr="00726D9C">
        <w:tc>
          <w:tcPr>
            <w:tcW w:w="576" w:type="dxa"/>
          </w:tcPr>
          <w:p w14:paraId="2B81C408"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13</w:t>
            </w:r>
          </w:p>
        </w:tc>
        <w:tc>
          <w:tcPr>
            <w:tcW w:w="567" w:type="dxa"/>
          </w:tcPr>
          <w:p w14:paraId="2C4A22A0"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S</w:t>
            </w:r>
          </w:p>
        </w:tc>
        <w:tc>
          <w:tcPr>
            <w:tcW w:w="8479" w:type="dxa"/>
          </w:tcPr>
          <w:p w14:paraId="331F250C" w14:textId="77777777" w:rsidR="00726D9C" w:rsidRDefault="00726D9C" w:rsidP="00726D9C">
            <w:pPr>
              <w:rPr>
                <w:rFonts w:ascii="Times New Roman" w:hAnsi="Times New Roman" w:cs="Times New Roman"/>
              </w:rPr>
            </w:pPr>
            <w:r>
              <w:rPr>
                <w:rFonts w:ascii="Times New Roman" w:hAnsi="Times New Roman" w:cs="Times New Roman"/>
              </w:rPr>
              <w:t>Consiglio diocesano affari economici</w:t>
            </w:r>
          </w:p>
        </w:tc>
      </w:tr>
      <w:tr w:rsidR="00726D9C" w14:paraId="6453CCCE" w14:textId="77777777" w:rsidTr="00726D9C">
        <w:tc>
          <w:tcPr>
            <w:tcW w:w="576" w:type="dxa"/>
          </w:tcPr>
          <w:p w14:paraId="59CCC5D1"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14</w:t>
            </w:r>
          </w:p>
        </w:tc>
        <w:tc>
          <w:tcPr>
            <w:tcW w:w="567" w:type="dxa"/>
          </w:tcPr>
          <w:p w14:paraId="1FCDD14C"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D</w:t>
            </w:r>
          </w:p>
        </w:tc>
        <w:tc>
          <w:tcPr>
            <w:tcW w:w="8479" w:type="dxa"/>
          </w:tcPr>
          <w:p w14:paraId="35E31971" w14:textId="77777777" w:rsidR="00726D9C" w:rsidRDefault="00726D9C" w:rsidP="00726D9C">
            <w:pPr>
              <w:rPr>
                <w:rFonts w:ascii="Times New Roman" w:hAnsi="Times New Roman" w:cs="Times New Roman"/>
              </w:rPr>
            </w:pPr>
            <w:r>
              <w:rPr>
                <w:rStyle w:val="Enfasigrassetto"/>
                <w:color w:val="FF0000"/>
                <w:shd w:val="clear" w:color="auto" w:fill="FFFFFF"/>
              </w:rPr>
              <w:t>5</w:t>
            </w:r>
            <w:proofErr w:type="gramStart"/>
            <w:r>
              <w:rPr>
                <w:rStyle w:val="Enfasigrassetto"/>
                <w:color w:val="FF0000"/>
                <w:shd w:val="clear" w:color="auto" w:fill="FFFFFF"/>
                <w:vertAlign w:val="superscript"/>
              </w:rPr>
              <w:t>a</w:t>
            </w:r>
            <w:r>
              <w:rPr>
                <w:rStyle w:val="Enfasigrassetto"/>
                <w:color w:val="FF0000"/>
                <w:shd w:val="clear" w:color="auto" w:fill="FFFFFF"/>
              </w:rPr>
              <w:t>  Giornata</w:t>
            </w:r>
            <w:proofErr w:type="gramEnd"/>
            <w:r>
              <w:rPr>
                <w:rStyle w:val="Enfasigrassetto"/>
                <w:color w:val="FF0000"/>
                <w:shd w:val="clear" w:color="auto" w:fill="FFFFFF"/>
              </w:rPr>
              <w:t xml:space="preserve"> dei Poveri</w:t>
            </w:r>
          </w:p>
        </w:tc>
      </w:tr>
      <w:tr w:rsidR="00726D9C" w14:paraId="6E564193" w14:textId="77777777" w:rsidTr="00726D9C">
        <w:tc>
          <w:tcPr>
            <w:tcW w:w="576" w:type="dxa"/>
          </w:tcPr>
          <w:p w14:paraId="7DE4E2FC"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15</w:t>
            </w:r>
          </w:p>
        </w:tc>
        <w:tc>
          <w:tcPr>
            <w:tcW w:w="567" w:type="dxa"/>
          </w:tcPr>
          <w:p w14:paraId="50E4C9D1"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L</w:t>
            </w:r>
          </w:p>
        </w:tc>
        <w:tc>
          <w:tcPr>
            <w:tcW w:w="8479" w:type="dxa"/>
          </w:tcPr>
          <w:p w14:paraId="741F42E5" w14:textId="77777777" w:rsidR="00726D9C" w:rsidRDefault="00726D9C" w:rsidP="00726D9C">
            <w:pPr>
              <w:rPr>
                <w:rFonts w:ascii="Times New Roman" w:hAnsi="Times New Roman" w:cs="Times New Roman"/>
              </w:rPr>
            </w:pPr>
            <w:r w:rsidRPr="00343970">
              <w:rPr>
                <w:rFonts w:ascii="Times New Roman" w:hAnsi="Times New Roman" w:cs="Times New Roman"/>
              </w:rPr>
              <w:t>Formazione catechisti</w:t>
            </w:r>
          </w:p>
        </w:tc>
      </w:tr>
      <w:tr w:rsidR="00726D9C" w14:paraId="0E3893A8" w14:textId="77777777" w:rsidTr="00726D9C">
        <w:tc>
          <w:tcPr>
            <w:tcW w:w="576" w:type="dxa"/>
          </w:tcPr>
          <w:p w14:paraId="7E1EA44D"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16</w:t>
            </w:r>
          </w:p>
        </w:tc>
        <w:tc>
          <w:tcPr>
            <w:tcW w:w="567" w:type="dxa"/>
          </w:tcPr>
          <w:p w14:paraId="78922092"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79" w:type="dxa"/>
          </w:tcPr>
          <w:p w14:paraId="18F871F5" w14:textId="77777777" w:rsidR="00726D9C" w:rsidRDefault="00726D9C" w:rsidP="00726D9C">
            <w:pPr>
              <w:rPr>
                <w:rFonts w:ascii="Times New Roman" w:hAnsi="Times New Roman" w:cs="Times New Roman"/>
              </w:rPr>
            </w:pPr>
          </w:p>
        </w:tc>
      </w:tr>
      <w:tr w:rsidR="00726D9C" w14:paraId="659CA9DB" w14:textId="77777777" w:rsidTr="00726D9C">
        <w:tc>
          <w:tcPr>
            <w:tcW w:w="576" w:type="dxa"/>
          </w:tcPr>
          <w:p w14:paraId="2B854ABB"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17</w:t>
            </w:r>
          </w:p>
        </w:tc>
        <w:tc>
          <w:tcPr>
            <w:tcW w:w="567" w:type="dxa"/>
          </w:tcPr>
          <w:p w14:paraId="3390B257"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79" w:type="dxa"/>
          </w:tcPr>
          <w:p w14:paraId="5116753E" w14:textId="77777777" w:rsidR="00726D9C" w:rsidRDefault="00726D9C" w:rsidP="00726D9C">
            <w:pPr>
              <w:rPr>
                <w:rFonts w:ascii="Times New Roman" w:hAnsi="Times New Roman" w:cs="Times New Roman"/>
              </w:rPr>
            </w:pPr>
            <w:r>
              <w:rPr>
                <w:rFonts w:ascii="Times New Roman" w:hAnsi="Times New Roman" w:cs="Times New Roman"/>
              </w:rPr>
              <w:t>Formazione per i laici “Annunciare il Vangelo nel contesto della pandemia</w:t>
            </w:r>
            <w:r w:rsidRPr="00343970">
              <w:rPr>
                <w:rFonts w:ascii="Times New Roman" w:hAnsi="Times New Roman" w:cs="Times New Roman"/>
              </w:rPr>
              <w:t>”</w:t>
            </w:r>
            <w:r>
              <w:rPr>
                <w:rFonts w:ascii="Times New Roman" w:hAnsi="Times New Roman" w:cs="Times New Roman"/>
              </w:rPr>
              <w:t xml:space="preserve"> (don Roberto </w:t>
            </w:r>
            <w:proofErr w:type="spellStart"/>
            <w:r>
              <w:rPr>
                <w:rFonts w:ascii="Times New Roman" w:hAnsi="Times New Roman" w:cs="Times New Roman"/>
              </w:rPr>
              <w:t>Repole</w:t>
            </w:r>
            <w:proofErr w:type="spellEnd"/>
            <w:r>
              <w:rPr>
                <w:rFonts w:ascii="Times New Roman" w:hAnsi="Times New Roman" w:cs="Times New Roman"/>
              </w:rPr>
              <w:t>)</w:t>
            </w:r>
          </w:p>
        </w:tc>
      </w:tr>
      <w:tr w:rsidR="00726D9C" w14:paraId="72FF067C" w14:textId="77777777" w:rsidTr="00726D9C">
        <w:tc>
          <w:tcPr>
            <w:tcW w:w="576" w:type="dxa"/>
          </w:tcPr>
          <w:p w14:paraId="462D2AB3"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18</w:t>
            </w:r>
          </w:p>
        </w:tc>
        <w:tc>
          <w:tcPr>
            <w:tcW w:w="567" w:type="dxa"/>
          </w:tcPr>
          <w:p w14:paraId="4DCBDD55"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G</w:t>
            </w:r>
          </w:p>
        </w:tc>
        <w:tc>
          <w:tcPr>
            <w:tcW w:w="8479" w:type="dxa"/>
          </w:tcPr>
          <w:p w14:paraId="20F6EA96" w14:textId="77777777" w:rsidR="00726D9C" w:rsidRDefault="00726D9C" w:rsidP="00726D9C">
            <w:pPr>
              <w:rPr>
                <w:rFonts w:ascii="Times New Roman" w:hAnsi="Times New Roman" w:cs="Times New Roman"/>
                <w:b/>
                <w:color w:val="FF0000"/>
              </w:rPr>
            </w:pPr>
            <w:r>
              <w:rPr>
                <w:rFonts w:ascii="Times New Roman" w:hAnsi="Times New Roman" w:cs="Times New Roman"/>
                <w:b/>
                <w:color w:val="FF0000"/>
              </w:rPr>
              <w:t>Giornata nazionale per le vittime degli abusi e la tutela dei minori</w:t>
            </w:r>
          </w:p>
          <w:p w14:paraId="3B9234C4" w14:textId="77777777" w:rsidR="00726D9C" w:rsidRDefault="00726D9C" w:rsidP="00726D9C">
            <w:pPr>
              <w:rPr>
                <w:rFonts w:ascii="Times New Roman" w:hAnsi="Times New Roman" w:cs="Times New Roman"/>
              </w:rPr>
            </w:pPr>
            <w:r>
              <w:rPr>
                <w:rFonts w:ascii="Times New Roman" w:hAnsi="Times New Roman" w:cs="Times New Roman"/>
              </w:rPr>
              <w:t>Formazione per il clero “Annunciare il Vangelo nel contesto della pandemia</w:t>
            </w:r>
            <w:r w:rsidRPr="00343970">
              <w:rPr>
                <w:rFonts w:ascii="Times New Roman" w:hAnsi="Times New Roman" w:cs="Times New Roman"/>
              </w:rPr>
              <w:t>”</w:t>
            </w:r>
            <w:r>
              <w:rPr>
                <w:rFonts w:ascii="Times New Roman" w:hAnsi="Times New Roman" w:cs="Times New Roman"/>
              </w:rPr>
              <w:t xml:space="preserve"> (don Roberto </w:t>
            </w:r>
            <w:proofErr w:type="spellStart"/>
            <w:r>
              <w:rPr>
                <w:rFonts w:ascii="Times New Roman" w:hAnsi="Times New Roman" w:cs="Times New Roman"/>
              </w:rPr>
              <w:t>Repole</w:t>
            </w:r>
            <w:proofErr w:type="spellEnd"/>
            <w:r>
              <w:rPr>
                <w:rFonts w:ascii="Times New Roman" w:hAnsi="Times New Roman" w:cs="Times New Roman"/>
              </w:rPr>
              <w:t xml:space="preserve">) </w:t>
            </w:r>
          </w:p>
        </w:tc>
      </w:tr>
      <w:tr w:rsidR="00726D9C" w14:paraId="7953A180" w14:textId="77777777" w:rsidTr="00726D9C">
        <w:tc>
          <w:tcPr>
            <w:tcW w:w="576" w:type="dxa"/>
          </w:tcPr>
          <w:p w14:paraId="3CA8C798"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19</w:t>
            </w:r>
          </w:p>
        </w:tc>
        <w:tc>
          <w:tcPr>
            <w:tcW w:w="567" w:type="dxa"/>
          </w:tcPr>
          <w:p w14:paraId="31FDF87F"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V</w:t>
            </w:r>
          </w:p>
        </w:tc>
        <w:tc>
          <w:tcPr>
            <w:tcW w:w="8479" w:type="dxa"/>
          </w:tcPr>
          <w:p w14:paraId="7732F7A6" w14:textId="77777777" w:rsidR="00726D9C" w:rsidRDefault="00726D9C" w:rsidP="00726D9C">
            <w:pPr>
              <w:rPr>
                <w:rFonts w:ascii="Times New Roman" w:hAnsi="Times New Roman" w:cs="Times New Roman"/>
              </w:rPr>
            </w:pPr>
          </w:p>
        </w:tc>
      </w:tr>
      <w:tr w:rsidR="00726D9C" w14:paraId="363D9972" w14:textId="77777777" w:rsidTr="00726D9C">
        <w:tc>
          <w:tcPr>
            <w:tcW w:w="576" w:type="dxa"/>
          </w:tcPr>
          <w:p w14:paraId="186791A1"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20</w:t>
            </w:r>
          </w:p>
        </w:tc>
        <w:tc>
          <w:tcPr>
            <w:tcW w:w="567" w:type="dxa"/>
          </w:tcPr>
          <w:p w14:paraId="584A9724"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S</w:t>
            </w:r>
          </w:p>
        </w:tc>
        <w:tc>
          <w:tcPr>
            <w:tcW w:w="8479" w:type="dxa"/>
          </w:tcPr>
          <w:p w14:paraId="40952F1F" w14:textId="77777777" w:rsidR="00726D9C" w:rsidRDefault="00726D9C" w:rsidP="00726D9C">
            <w:pPr>
              <w:rPr>
                <w:rFonts w:ascii="Times New Roman" w:hAnsi="Times New Roman" w:cs="Times New Roman"/>
              </w:rPr>
            </w:pPr>
          </w:p>
        </w:tc>
      </w:tr>
      <w:tr w:rsidR="00726D9C" w14:paraId="58BF55CC" w14:textId="77777777" w:rsidTr="00726D9C">
        <w:tc>
          <w:tcPr>
            <w:tcW w:w="576" w:type="dxa"/>
          </w:tcPr>
          <w:p w14:paraId="74347471"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21</w:t>
            </w:r>
          </w:p>
        </w:tc>
        <w:tc>
          <w:tcPr>
            <w:tcW w:w="567" w:type="dxa"/>
          </w:tcPr>
          <w:p w14:paraId="1B63FE93"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D</w:t>
            </w:r>
          </w:p>
        </w:tc>
        <w:tc>
          <w:tcPr>
            <w:tcW w:w="8479" w:type="dxa"/>
          </w:tcPr>
          <w:p w14:paraId="78365DF4" w14:textId="16812A16" w:rsidR="00726D9C" w:rsidRPr="00726D9C" w:rsidRDefault="00726D9C" w:rsidP="00726D9C">
            <w:pPr>
              <w:rPr>
                <w:rFonts w:ascii="Times New Roman" w:hAnsi="Times New Roman" w:cs="Times New Roman"/>
                <w:color w:val="FF0000"/>
                <w:highlight w:val="white"/>
              </w:rPr>
            </w:pPr>
            <w:r>
              <w:rPr>
                <w:rStyle w:val="Enfasigrassetto"/>
                <w:color w:val="FF0000"/>
                <w:shd w:val="clear" w:color="auto" w:fill="FFFFFF"/>
              </w:rPr>
              <w:t>36</w:t>
            </w:r>
            <w:proofErr w:type="gramStart"/>
            <w:r>
              <w:rPr>
                <w:rStyle w:val="Enfasigrassetto"/>
                <w:color w:val="FF0000"/>
                <w:shd w:val="clear" w:color="auto" w:fill="FFFFFF"/>
                <w:vertAlign w:val="superscript"/>
              </w:rPr>
              <w:t>a</w:t>
            </w:r>
            <w:r>
              <w:rPr>
                <w:rStyle w:val="Enfasigrassetto"/>
                <w:color w:val="FF0000"/>
                <w:shd w:val="clear" w:color="auto" w:fill="FFFFFF"/>
              </w:rPr>
              <w:t>  Giornata</w:t>
            </w:r>
            <w:proofErr w:type="gramEnd"/>
            <w:r>
              <w:rPr>
                <w:rStyle w:val="Enfasigrassetto"/>
                <w:color w:val="FF0000"/>
                <w:shd w:val="clear" w:color="auto" w:fill="FFFFFF"/>
              </w:rPr>
              <w:t xml:space="preserve"> della gioventù </w:t>
            </w:r>
            <w:r>
              <w:rPr>
                <w:rFonts w:ascii="Times New Roman" w:hAnsi="Times New Roman" w:cs="Times New Roman"/>
                <w:color w:val="FF0000"/>
                <w:shd w:val="clear" w:color="auto" w:fill="FFFFFF"/>
              </w:rPr>
              <w:t>(celebrazione nelle diocesi)</w:t>
            </w:r>
            <w:r>
              <w:rPr>
                <w:rFonts w:ascii="Times New Roman" w:hAnsi="Times New Roman" w:cs="Times New Roman"/>
                <w:color w:val="FF0000"/>
                <w:highlight w:val="white"/>
                <w:shd w:val="clear" w:color="auto" w:fill="FFFFFF"/>
              </w:rPr>
              <w:t xml:space="preserve"> -</w:t>
            </w:r>
            <w:r>
              <w:rPr>
                <w:rStyle w:val="Enfasigrassetto"/>
                <w:color w:val="FF0000"/>
                <w:shd w:val="clear" w:color="auto" w:fill="FFFFFF"/>
              </w:rPr>
              <w:t>Giornata delle claustrali</w:t>
            </w:r>
          </w:p>
        </w:tc>
      </w:tr>
      <w:tr w:rsidR="00726D9C" w14:paraId="16117252" w14:textId="77777777" w:rsidTr="00726D9C">
        <w:tc>
          <w:tcPr>
            <w:tcW w:w="576" w:type="dxa"/>
          </w:tcPr>
          <w:p w14:paraId="3F4B4C33"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22</w:t>
            </w:r>
          </w:p>
        </w:tc>
        <w:tc>
          <w:tcPr>
            <w:tcW w:w="567" w:type="dxa"/>
          </w:tcPr>
          <w:p w14:paraId="46B7193E"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L</w:t>
            </w:r>
          </w:p>
        </w:tc>
        <w:tc>
          <w:tcPr>
            <w:tcW w:w="8479" w:type="dxa"/>
          </w:tcPr>
          <w:p w14:paraId="79503BC2" w14:textId="77777777" w:rsidR="00726D9C" w:rsidRPr="00343970" w:rsidRDefault="00726D9C" w:rsidP="00726D9C">
            <w:pPr>
              <w:rPr>
                <w:rFonts w:ascii="Times New Roman" w:hAnsi="Times New Roman" w:cs="Times New Roman"/>
              </w:rPr>
            </w:pPr>
            <w:r w:rsidRPr="00343970">
              <w:rPr>
                <w:rFonts w:ascii="Times New Roman" w:hAnsi="Times New Roman" w:cs="Times New Roman"/>
              </w:rPr>
              <w:t>Formazione catechisti</w:t>
            </w:r>
          </w:p>
        </w:tc>
      </w:tr>
      <w:tr w:rsidR="00726D9C" w14:paraId="44585997" w14:textId="77777777" w:rsidTr="00726D9C">
        <w:tc>
          <w:tcPr>
            <w:tcW w:w="576" w:type="dxa"/>
          </w:tcPr>
          <w:p w14:paraId="365B7C8C"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23</w:t>
            </w:r>
          </w:p>
        </w:tc>
        <w:tc>
          <w:tcPr>
            <w:tcW w:w="567" w:type="dxa"/>
          </w:tcPr>
          <w:p w14:paraId="6EC5C8A5"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79" w:type="dxa"/>
          </w:tcPr>
          <w:p w14:paraId="34AF4E37" w14:textId="77777777" w:rsidR="00726D9C" w:rsidRDefault="00726D9C" w:rsidP="00726D9C">
            <w:pPr>
              <w:rPr>
                <w:rFonts w:ascii="Times New Roman" w:hAnsi="Times New Roman" w:cs="Times New Roman"/>
              </w:rPr>
            </w:pPr>
          </w:p>
        </w:tc>
      </w:tr>
      <w:tr w:rsidR="00726D9C" w14:paraId="56524F83" w14:textId="77777777" w:rsidTr="00726D9C">
        <w:tc>
          <w:tcPr>
            <w:tcW w:w="576" w:type="dxa"/>
          </w:tcPr>
          <w:p w14:paraId="0C71C5E2"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24</w:t>
            </w:r>
          </w:p>
        </w:tc>
        <w:tc>
          <w:tcPr>
            <w:tcW w:w="567" w:type="dxa"/>
          </w:tcPr>
          <w:p w14:paraId="03C12248"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79" w:type="dxa"/>
          </w:tcPr>
          <w:p w14:paraId="234CD9F5" w14:textId="77777777" w:rsidR="00726D9C" w:rsidRPr="005A165F" w:rsidRDefault="00726D9C" w:rsidP="00726D9C">
            <w:pPr>
              <w:rPr>
                <w:rFonts w:ascii="Times New Roman" w:hAnsi="Times New Roman" w:cs="Times New Roman"/>
              </w:rPr>
            </w:pPr>
            <w:r w:rsidRPr="005A165F">
              <w:rPr>
                <w:rFonts w:ascii="Times New Roman" w:hAnsi="Times New Roman" w:cs="Times New Roman"/>
              </w:rPr>
              <w:t>Formazione cori parrocchiali e animatori canto: “Cantare la Messa” (don Antonio Parisi)</w:t>
            </w:r>
          </w:p>
        </w:tc>
      </w:tr>
      <w:tr w:rsidR="00726D9C" w14:paraId="7058A814" w14:textId="77777777" w:rsidTr="00726D9C">
        <w:tc>
          <w:tcPr>
            <w:tcW w:w="576" w:type="dxa"/>
          </w:tcPr>
          <w:p w14:paraId="2EC147AE"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25</w:t>
            </w:r>
          </w:p>
        </w:tc>
        <w:tc>
          <w:tcPr>
            <w:tcW w:w="567" w:type="dxa"/>
          </w:tcPr>
          <w:p w14:paraId="47E7B80D"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G</w:t>
            </w:r>
          </w:p>
        </w:tc>
        <w:tc>
          <w:tcPr>
            <w:tcW w:w="8479" w:type="dxa"/>
          </w:tcPr>
          <w:p w14:paraId="1F8C9C66" w14:textId="44842BAA" w:rsidR="00726D9C" w:rsidRPr="005A165F" w:rsidRDefault="00726D9C" w:rsidP="00726D9C">
            <w:pPr>
              <w:rPr>
                <w:rFonts w:ascii="Times New Roman" w:hAnsi="Times New Roman" w:cs="Times New Roman"/>
              </w:rPr>
            </w:pPr>
            <w:r w:rsidRPr="005A165F">
              <w:rPr>
                <w:rFonts w:ascii="Times New Roman" w:hAnsi="Times New Roman" w:cs="Times New Roman"/>
              </w:rPr>
              <w:t>Formazione per il clero</w:t>
            </w:r>
            <w:r w:rsidR="00AA0DE3">
              <w:rPr>
                <w:rFonts w:ascii="Times New Roman" w:hAnsi="Times New Roman" w:cs="Times New Roman"/>
              </w:rPr>
              <w:t>:</w:t>
            </w:r>
            <w:r w:rsidRPr="005A165F">
              <w:rPr>
                <w:rFonts w:ascii="Times New Roman" w:hAnsi="Times New Roman" w:cs="Times New Roman"/>
              </w:rPr>
              <w:t xml:space="preserve"> “Cantare la Messa” (don Antonio Parisi)</w:t>
            </w:r>
          </w:p>
        </w:tc>
      </w:tr>
      <w:tr w:rsidR="00726D9C" w14:paraId="71BF9183" w14:textId="77777777" w:rsidTr="00726D9C">
        <w:tc>
          <w:tcPr>
            <w:tcW w:w="576" w:type="dxa"/>
          </w:tcPr>
          <w:p w14:paraId="1434FBDB"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26</w:t>
            </w:r>
          </w:p>
        </w:tc>
        <w:tc>
          <w:tcPr>
            <w:tcW w:w="567" w:type="dxa"/>
          </w:tcPr>
          <w:p w14:paraId="4FAECC4F"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V</w:t>
            </w:r>
          </w:p>
        </w:tc>
        <w:tc>
          <w:tcPr>
            <w:tcW w:w="8479" w:type="dxa"/>
          </w:tcPr>
          <w:p w14:paraId="7FE0E509" w14:textId="77777777" w:rsidR="00726D9C" w:rsidRPr="005A165F" w:rsidRDefault="00726D9C" w:rsidP="00726D9C">
            <w:pPr>
              <w:rPr>
                <w:rFonts w:ascii="Times New Roman" w:hAnsi="Times New Roman" w:cs="Times New Roman"/>
              </w:rPr>
            </w:pPr>
            <w:r w:rsidRPr="005A165F">
              <w:rPr>
                <w:rFonts w:ascii="Times New Roman" w:hAnsi="Times New Roman" w:cs="Times New Roman"/>
              </w:rPr>
              <w:t xml:space="preserve">Formazione volontari </w:t>
            </w:r>
            <w:proofErr w:type="spellStart"/>
            <w:r w:rsidRPr="005A165F">
              <w:rPr>
                <w:rFonts w:ascii="Times New Roman" w:hAnsi="Times New Roman" w:cs="Times New Roman"/>
              </w:rPr>
              <w:t>caritas</w:t>
            </w:r>
            <w:proofErr w:type="spellEnd"/>
            <w:r w:rsidRPr="005A165F">
              <w:rPr>
                <w:rFonts w:ascii="Times New Roman" w:hAnsi="Times New Roman" w:cs="Times New Roman"/>
              </w:rPr>
              <w:t xml:space="preserve"> e gruppi di volontariato</w:t>
            </w:r>
          </w:p>
        </w:tc>
      </w:tr>
      <w:tr w:rsidR="00726D9C" w14:paraId="52ACD943" w14:textId="77777777" w:rsidTr="00726D9C">
        <w:tc>
          <w:tcPr>
            <w:tcW w:w="576" w:type="dxa"/>
          </w:tcPr>
          <w:p w14:paraId="5D3E498C"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27</w:t>
            </w:r>
          </w:p>
        </w:tc>
        <w:tc>
          <w:tcPr>
            <w:tcW w:w="567" w:type="dxa"/>
          </w:tcPr>
          <w:p w14:paraId="39985C8C"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S</w:t>
            </w:r>
          </w:p>
        </w:tc>
        <w:tc>
          <w:tcPr>
            <w:tcW w:w="8479" w:type="dxa"/>
          </w:tcPr>
          <w:p w14:paraId="252334C9" w14:textId="77777777" w:rsidR="00726D9C" w:rsidRDefault="00726D9C" w:rsidP="00726D9C">
            <w:pPr>
              <w:rPr>
                <w:rFonts w:ascii="Times New Roman" w:hAnsi="Times New Roman" w:cs="Times New Roman"/>
              </w:rPr>
            </w:pPr>
            <w:r>
              <w:rPr>
                <w:rFonts w:ascii="Times New Roman" w:hAnsi="Times New Roman" w:cs="Times New Roman"/>
              </w:rPr>
              <w:t>Rinnovo Consiglio Pastorale Diocesano</w:t>
            </w:r>
          </w:p>
        </w:tc>
      </w:tr>
      <w:tr w:rsidR="00726D9C" w14:paraId="17A8C099" w14:textId="77777777" w:rsidTr="00726D9C">
        <w:tc>
          <w:tcPr>
            <w:tcW w:w="576" w:type="dxa"/>
          </w:tcPr>
          <w:p w14:paraId="4C17BBCD"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28</w:t>
            </w:r>
          </w:p>
        </w:tc>
        <w:tc>
          <w:tcPr>
            <w:tcW w:w="567" w:type="dxa"/>
          </w:tcPr>
          <w:p w14:paraId="458C86DB"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D</w:t>
            </w:r>
          </w:p>
        </w:tc>
        <w:tc>
          <w:tcPr>
            <w:tcW w:w="8479" w:type="dxa"/>
          </w:tcPr>
          <w:p w14:paraId="3B1E622A" w14:textId="77777777" w:rsidR="00726D9C" w:rsidRDefault="00726D9C" w:rsidP="00726D9C">
            <w:pPr>
              <w:rPr>
                <w:rFonts w:ascii="Times New Roman" w:hAnsi="Times New Roman" w:cs="Times New Roman"/>
              </w:rPr>
            </w:pPr>
            <w:proofErr w:type="gramStart"/>
            <w:r>
              <w:rPr>
                <w:rFonts w:ascii="Times New Roman" w:hAnsi="Times New Roman" w:cs="Times New Roman"/>
                <w:b/>
                <w:color w:val="002060"/>
              </w:rPr>
              <w:t>I domenica</w:t>
            </w:r>
            <w:proofErr w:type="gramEnd"/>
            <w:r>
              <w:rPr>
                <w:rFonts w:ascii="Times New Roman" w:hAnsi="Times New Roman" w:cs="Times New Roman"/>
                <w:b/>
                <w:color w:val="002060"/>
              </w:rPr>
              <w:t xml:space="preserve"> di Avvento – </w:t>
            </w:r>
            <w:r w:rsidRPr="005A165F">
              <w:rPr>
                <w:rFonts w:ascii="Times New Roman" w:hAnsi="Times New Roman" w:cs="Times New Roman"/>
              </w:rPr>
              <w:t>Giovani coppie vicarie P. Giovanni dello Spirito Santo e San Giacomo della Marca</w:t>
            </w:r>
          </w:p>
        </w:tc>
      </w:tr>
      <w:tr w:rsidR="00726D9C" w14:paraId="222C347D" w14:textId="77777777" w:rsidTr="00726D9C">
        <w:tc>
          <w:tcPr>
            <w:tcW w:w="576" w:type="dxa"/>
          </w:tcPr>
          <w:p w14:paraId="3FF1712B"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29</w:t>
            </w:r>
          </w:p>
        </w:tc>
        <w:tc>
          <w:tcPr>
            <w:tcW w:w="567" w:type="dxa"/>
          </w:tcPr>
          <w:p w14:paraId="2C8F5251"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L</w:t>
            </w:r>
          </w:p>
        </w:tc>
        <w:tc>
          <w:tcPr>
            <w:tcW w:w="8479" w:type="dxa"/>
          </w:tcPr>
          <w:p w14:paraId="1155C326" w14:textId="77777777" w:rsidR="00726D9C" w:rsidRDefault="00726D9C" w:rsidP="00726D9C">
            <w:pPr>
              <w:rPr>
                <w:rFonts w:ascii="Times New Roman" w:hAnsi="Times New Roman" w:cs="Times New Roman"/>
              </w:rPr>
            </w:pPr>
          </w:p>
        </w:tc>
      </w:tr>
      <w:tr w:rsidR="00726D9C" w14:paraId="0E5AFF1B" w14:textId="77777777" w:rsidTr="00726D9C">
        <w:tc>
          <w:tcPr>
            <w:tcW w:w="576" w:type="dxa"/>
          </w:tcPr>
          <w:p w14:paraId="14E67548"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30</w:t>
            </w:r>
          </w:p>
        </w:tc>
        <w:tc>
          <w:tcPr>
            <w:tcW w:w="567" w:type="dxa"/>
          </w:tcPr>
          <w:p w14:paraId="682E04C6"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79" w:type="dxa"/>
          </w:tcPr>
          <w:p w14:paraId="487A13EB" w14:textId="77777777" w:rsidR="00726D9C" w:rsidRDefault="00726D9C" w:rsidP="00726D9C">
            <w:pPr>
              <w:rPr>
                <w:rFonts w:ascii="Times New Roman" w:hAnsi="Times New Roman" w:cs="Times New Roman"/>
              </w:rPr>
            </w:pPr>
          </w:p>
        </w:tc>
      </w:tr>
    </w:tbl>
    <w:p w14:paraId="53F97564" w14:textId="77777777" w:rsidR="00726D9C" w:rsidRDefault="00726D9C" w:rsidP="00726D9C">
      <w:pPr>
        <w:rPr>
          <w:rFonts w:ascii="Times New Roman" w:hAnsi="Times New Roman" w:cs="Times New Roman"/>
          <w:sz w:val="36"/>
          <w:szCs w:val="36"/>
        </w:rPr>
      </w:pPr>
      <w:r>
        <w:rPr>
          <w:noProof/>
        </w:rPr>
        <w:lastRenderedPageBreak/>
        <w:drawing>
          <wp:inline distT="0" distB="0" distL="0" distR="0" wp14:anchorId="24A93668" wp14:editId="0A98FAE4">
            <wp:extent cx="6115050" cy="7172325"/>
            <wp:effectExtent l="0" t="0" r="0" b="0"/>
            <wp:docPr id="1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4"/>
                    <pic:cNvPicPr>
                      <a:picLocks noChangeAspect="1" noChangeArrowheads="1"/>
                    </pic:cNvPicPr>
                  </pic:nvPicPr>
                  <pic:blipFill>
                    <a:blip r:embed="rId15"/>
                    <a:stretch>
                      <a:fillRect/>
                    </a:stretch>
                  </pic:blipFill>
                  <pic:spPr bwMode="auto">
                    <a:xfrm>
                      <a:off x="0" y="0"/>
                      <a:ext cx="6115050" cy="7172325"/>
                    </a:xfrm>
                    <a:prstGeom prst="rect">
                      <a:avLst/>
                    </a:prstGeom>
                  </pic:spPr>
                </pic:pic>
              </a:graphicData>
            </a:graphic>
          </wp:inline>
        </w:drawing>
      </w:r>
    </w:p>
    <w:p w14:paraId="24195B37" w14:textId="77777777" w:rsidR="00726D9C" w:rsidRDefault="00726D9C" w:rsidP="00726D9C">
      <w:pPr>
        <w:rPr>
          <w:rFonts w:ascii="Times New Roman" w:hAnsi="Times New Roman" w:cs="Times New Roman"/>
          <w:sz w:val="36"/>
          <w:szCs w:val="36"/>
        </w:rPr>
      </w:pPr>
    </w:p>
    <w:p w14:paraId="7BCD174E" w14:textId="77777777" w:rsidR="00726D9C" w:rsidRDefault="00726D9C" w:rsidP="00726D9C">
      <w:pPr>
        <w:rPr>
          <w:rFonts w:ascii="Times New Roman" w:hAnsi="Times New Roman" w:cs="Times New Roman"/>
          <w:sz w:val="36"/>
          <w:szCs w:val="36"/>
        </w:rPr>
      </w:pPr>
    </w:p>
    <w:p w14:paraId="502353FD" w14:textId="3D05E056" w:rsidR="00726D9C" w:rsidRDefault="00AA0DE3" w:rsidP="00726D9C">
      <w:pPr>
        <w:rPr>
          <w:rFonts w:ascii="Times New Roman" w:hAnsi="Times New Roman" w:cs="Times New Roman"/>
          <w:sz w:val="36"/>
          <w:szCs w:val="36"/>
        </w:rPr>
      </w:pPr>
      <w:r>
        <w:rPr>
          <w:rFonts w:ascii="Times New Roman" w:hAnsi="Times New Roman" w:cs="Times New Roman"/>
          <w:sz w:val="36"/>
          <w:szCs w:val="36"/>
        </w:rPr>
        <w:t xml:space="preserve"> </w:t>
      </w:r>
    </w:p>
    <w:p w14:paraId="257C1FC8" w14:textId="77777777" w:rsidR="00AA0DE3" w:rsidRDefault="00AA0DE3" w:rsidP="00726D9C">
      <w:pPr>
        <w:rPr>
          <w:rFonts w:ascii="Times New Roman" w:hAnsi="Times New Roman" w:cs="Times New Roman"/>
          <w:sz w:val="36"/>
          <w:szCs w:val="36"/>
        </w:rPr>
      </w:pPr>
    </w:p>
    <w:p w14:paraId="7659EA26" w14:textId="77777777" w:rsidR="00726D9C" w:rsidRDefault="00726D9C" w:rsidP="00726D9C">
      <w:pPr>
        <w:rPr>
          <w:rFonts w:ascii="Times New Roman" w:hAnsi="Times New Roman" w:cs="Times New Roman"/>
          <w:b/>
          <w:sz w:val="28"/>
          <w:szCs w:val="28"/>
        </w:rPr>
      </w:pPr>
      <w:r>
        <w:rPr>
          <w:rFonts w:ascii="Times New Roman" w:hAnsi="Times New Roman" w:cs="Times New Roman"/>
          <w:b/>
          <w:sz w:val="28"/>
          <w:szCs w:val="28"/>
        </w:rPr>
        <w:lastRenderedPageBreak/>
        <w:t>DICEMBRE 2021</w:t>
      </w:r>
    </w:p>
    <w:tbl>
      <w:tblPr>
        <w:tblStyle w:val="Grigliatabella"/>
        <w:tblW w:w="9622" w:type="dxa"/>
        <w:tblLook w:val="04A0" w:firstRow="1" w:lastRow="0" w:firstColumn="1" w:lastColumn="0" w:noHBand="0" w:noVBand="1"/>
      </w:tblPr>
      <w:tblGrid>
        <w:gridCol w:w="576"/>
        <w:gridCol w:w="567"/>
        <w:gridCol w:w="8479"/>
      </w:tblGrid>
      <w:tr w:rsidR="00726D9C" w14:paraId="4CB92E26" w14:textId="77777777" w:rsidTr="00726D9C">
        <w:tc>
          <w:tcPr>
            <w:tcW w:w="576" w:type="dxa"/>
          </w:tcPr>
          <w:p w14:paraId="72789A74"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w:t>
            </w:r>
          </w:p>
        </w:tc>
        <w:tc>
          <w:tcPr>
            <w:tcW w:w="567" w:type="dxa"/>
          </w:tcPr>
          <w:p w14:paraId="17CA4EA7"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79" w:type="dxa"/>
          </w:tcPr>
          <w:p w14:paraId="47380F8B" w14:textId="77777777" w:rsidR="00726D9C" w:rsidRDefault="00726D9C" w:rsidP="00726D9C">
            <w:pPr>
              <w:rPr>
                <w:rFonts w:ascii="Times New Roman" w:hAnsi="Times New Roman" w:cs="Times New Roman"/>
              </w:rPr>
            </w:pPr>
          </w:p>
        </w:tc>
      </w:tr>
      <w:tr w:rsidR="00726D9C" w14:paraId="1311FC16" w14:textId="77777777" w:rsidTr="00726D9C">
        <w:tc>
          <w:tcPr>
            <w:tcW w:w="576" w:type="dxa"/>
          </w:tcPr>
          <w:p w14:paraId="772C3BCC"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w:t>
            </w:r>
          </w:p>
        </w:tc>
        <w:tc>
          <w:tcPr>
            <w:tcW w:w="567" w:type="dxa"/>
          </w:tcPr>
          <w:p w14:paraId="76FEF2B3"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G</w:t>
            </w:r>
          </w:p>
        </w:tc>
        <w:tc>
          <w:tcPr>
            <w:tcW w:w="8479" w:type="dxa"/>
          </w:tcPr>
          <w:p w14:paraId="2DB1A4F4" w14:textId="77777777" w:rsidR="00726D9C" w:rsidRDefault="00726D9C" w:rsidP="00726D9C">
            <w:pPr>
              <w:rPr>
                <w:rFonts w:ascii="Times New Roman" w:hAnsi="Times New Roman" w:cs="Times New Roman"/>
              </w:rPr>
            </w:pPr>
            <w:r>
              <w:rPr>
                <w:rFonts w:ascii="Times New Roman" w:hAnsi="Times New Roman" w:cs="Times New Roman"/>
              </w:rPr>
              <w:t>Ritiro del clero</w:t>
            </w:r>
          </w:p>
        </w:tc>
      </w:tr>
      <w:tr w:rsidR="00726D9C" w14:paraId="302DA24F" w14:textId="77777777" w:rsidTr="00726D9C">
        <w:tc>
          <w:tcPr>
            <w:tcW w:w="576" w:type="dxa"/>
          </w:tcPr>
          <w:p w14:paraId="34008A7F"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3</w:t>
            </w:r>
          </w:p>
        </w:tc>
        <w:tc>
          <w:tcPr>
            <w:tcW w:w="567" w:type="dxa"/>
          </w:tcPr>
          <w:p w14:paraId="13CDEDF3"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V</w:t>
            </w:r>
          </w:p>
        </w:tc>
        <w:tc>
          <w:tcPr>
            <w:tcW w:w="8479" w:type="dxa"/>
          </w:tcPr>
          <w:p w14:paraId="5E2E4583" w14:textId="77777777" w:rsidR="00726D9C" w:rsidRDefault="00726D9C" w:rsidP="00726D9C">
            <w:pPr>
              <w:rPr>
                <w:rFonts w:ascii="Times New Roman" w:hAnsi="Times New Roman" w:cs="Times New Roman"/>
              </w:rPr>
            </w:pPr>
          </w:p>
        </w:tc>
      </w:tr>
      <w:tr w:rsidR="00726D9C" w14:paraId="6D39DE3F" w14:textId="77777777" w:rsidTr="00726D9C">
        <w:tc>
          <w:tcPr>
            <w:tcW w:w="576" w:type="dxa"/>
          </w:tcPr>
          <w:p w14:paraId="61B883DE"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4</w:t>
            </w:r>
          </w:p>
        </w:tc>
        <w:tc>
          <w:tcPr>
            <w:tcW w:w="567" w:type="dxa"/>
          </w:tcPr>
          <w:p w14:paraId="7EA7CD50"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S</w:t>
            </w:r>
          </w:p>
        </w:tc>
        <w:tc>
          <w:tcPr>
            <w:tcW w:w="8479" w:type="dxa"/>
          </w:tcPr>
          <w:p w14:paraId="067C64F6" w14:textId="77777777" w:rsidR="00726D9C" w:rsidRDefault="00726D9C" w:rsidP="00726D9C">
            <w:pPr>
              <w:rPr>
                <w:rFonts w:ascii="Times New Roman" w:hAnsi="Times New Roman" w:cs="Times New Roman"/>
              </w:rPr>
            </w:pPr>
          </w:p>
        </w:tc>
      </w:tr>
      <w:tr w:rsidR="00726D9C" w14:paraId="0645119E" w14:textId="77777777" w:rsidTr="00726D9C">
        <w:tc>
          <w:tcPr>
            <w:tcW w:w="576" w:type="dxa"/>
          </w:tcPr>
          <w:p w14:paraId="60100F85"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5</w:t>
            </w:r>
          </w:p>
        </w:tc>
        <w:tc>
          <w:tcPr>
            <w:tcW w:w="567" w:type="dxa"/>
          </w:tcPr>
          <w:p w14:paraId="63304C3D"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D</w:t>
            </w:r>
          </w:p>
        </w:tc>
        <w:tc>
          <w:tcPr>
            <w:tcW w:w="8479" w:type="dxa"/>
          </w:tcPr>
          <w:p w14:paraId="73EDD659" w14:textId="25DBFBA6" w:rsidR="00726D9C" w:rsidRPr="00AA0DE3" w:rsidRDefault="00726D9C" w:rsidP="00726D9C">
            <w:pPr>
              <w:rPr>
                <w:rFonts w:ascii="Times New Roman" w:hAnsi="Times New Roman" w:cs="Times New Roman"/>
                <w:b/>
                <w:color w:val="002060"/>
              </w:rPr>
            </w:pPr>
            <w:r>
              <w:rPr>
                <w:rFonts w:ascii="Times New Roman" w:hAnsi="Times New Roman" w:cs="Times New Roman"/>
                <w:b/>
                <w:color w:val="002060"/>
              </w:rPr>
              <w:t xml:space="preserve">II domenica di Avvento </w:t>
            </w:r>
            <w:r w:rsidRPr="00AA0DE3">
              <w:rPr>
                <w:rFonts w:ascii="Times New Roman" w:hAnsi="Times New Roman" w:cs="Times New Roman"/>
              </w:rPr>
              <w:t>Gruppo Orchidea – Giovani coppie vicarie Madonna di S. Giovanni e B. Assunta Pallotta</w:t>
            </w:r>
          </w:p>
        </w:tc>
      </w:tr>
      <w:tr w:rsidR="00726D9C" w14:paraId="351C623B" w14:textId="77777777" w:rsidTr="00726D9C">
        <w:tc>
          <w:tcPr>
            <w:tcW w:w="576" w:type="dxa"/>
          </w:tcPr>
          <w:p w14:paraId="22C1827D"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6</w:t>
            </w:r>
          </w:p>
        </w:tc>
        <w:tc>
          <w:tcPr>
            <w:tcW w:w="567" w:type="dxa"/>
          </w:tcPr>
          <w:p w14:paraId="74B7AFB4"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L</w:t>
            </w:r>
          </w:p>
        </w:tc>
        <w:tc>
          <w:tcPr>
            <w:tcW w:w="8479" w:type="dxa"/>
          </w:tcPr>
          <w:p w14:paraId="45DC725E" w14:textId="77777777" w:rsidR="00726D9C" w:rsidRDefault="00726D9C" w:rsidP="00726D9C">
            <w:pPr>
              <w:rPr>
                <w:rFonts w:ascii="Times New Roman" w:hAnsi="Times New Roman" w:cs="Times New Roman"/>
              </w:rPr>
            </w:pPr>
          </w:p>
        </w:tc>
      </w:tr>
      <w:tr w:rsidR="00726D9C" w14:paraId="33EB1BFD" w14:textId="77777777" w:rsidTr="00726D9C">
        <w:tc>
          <w:tcPr>
            <w:tcW w:w="576" w:type="dxa"/>
          </w:tcPr>
          <w:p w14:paraId="1CF1425C"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7</w:t>
            </w:r>
          </w:p>
        </w:tc>
        <w:tc>
          <w:tcPr>
            <w:tcW w:w="567" w:type="dxa"/>
          </w:tcPr>
          <w:p w14:paraId="6E8B7D7D"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79" w:type="dxa"/>
          </w:tcPr>
          <w:p w14:paraId="785A1BD8" w14:textId="77777777" w:rsidR="00726D9C" w:rsidRDefault="00726D9C" w:rsidP="00726D9C">
            <w:pPr>
              <w:rPr>
                <w:rFonts w:ascii="Times New Roman" w:hAnsi="Times New Roman" w:cs="Times New Roman"/>
              </w:rPr>
            </w:pPr>
          </w:p>
        </w:tc>
      </w:tr>
      <w:tr w:rsidR="00726D9C" w14:paraId="353A913E" w14:textId="77777777" w:rsidTr="00726D9C">
        <w:tc>
          <w:tcPr>
            <w:tcW w:w="576" w:type="dxa"/>
          </w:tcPr>
          <w:p w14:paraId="5D9D8FC0"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8</w:t>
            </w:r>
          </w:p>
        </w:tc>
        <w:tc>
          <w:tcPr>
            <w:tcW w:w="567" w:type="dxa"/>
          </w:tcPr>
          <w:p w14:paraId="00A0A699"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M</w:t>
            </w:r>
          </w:p>
        </w:tc>
        <w:tc>
          <w:tcPr>
            <w:tcW w:w="8479" w:type="dxa"/>
          </w:tcPr>
          <w:p w14:paraId="2E23FA00" w14:textId="77777777" w:rsidR="00726D9C" w:rsidRDefault="00726D9C" w:rsidP="00726D9C">
            <w:pPr>
              <w:rPr>
                <w:rFonts w:ascii="Times New Roman" w:hAnsi="Times New Roman" w:cs="Times New Roman"/>
                <w:b/>
              </w:rPr>
            </w:pPr>
            <w:r>
              <w:rPr>
                <w:rFonts w:ascii="Times New Roman" w:hAnsi="Times New Roman" w:cs="Times New Roman"/>
                <w:b/>
                <w:color w:val="002060"/>
              </w:rPr>
              <w:t xml:space="preserve">Immacolata Concezione </w:t>
            </w:r>
          </w:p>
        </w:tc>
      </w:tr>
      <w:tr w:rsidR="00726D9C" w14:paraId="47F58978" w14:textId="77777777" w:rsidTr="00726D9C">
        <w:tc>
          <w:tcPr>
            <w:tcW w:w="576" w:type="dxa"/>
          </w:tcPr>
          <w:p w14:paraId="22E2C231"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9</w:t>
            </w:r>
          </w:p>
        </w:tc>
        <w:tc>
          <w:tcPr>
            <w:tcW w:w="567" w:type="dxa"/>
          </w:tcPr>
          <w:p w14:paraId="704098A5"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G</w:t>
            </w:r>
          </w:p>
        </w:tc>
        <w:tc>
          <w:tcPr>
            <w:tcW w:w="8479" w:type="dxa"/>
          </w:tcPr>
          <w:p w14:paraId="792CD508" w14:textId="77777777" w:rsidR="00726D9C" w:rsidRDefault="00726D9C" w:rsidP="00726D9C">
            <w:pPr>
              <w:rPr>
                <w:rFonts w:ascii="Times New Roman" w:hAnsi="Times New Roman" w:cs="Times New Roman"/>
              </w:rPr>
            </w:pPr>
            <w:r>
              <w:rPr>
                <w:rFonts w:ascii="Times New Roman" w:hAnsi="Times New Roman" w:cs="Times New Roman"/>
              </w:rPr>
              <w:t xml:space="preserve">Consiglio presbiterale </w:t>
            </w:r>
          </w:p>
        </w:tc>
      </w:tr>
      <w:tr w:rsidR="00726D9C" w14:paraId="35FE575D" w14:textId="77777777" w:rsidTr="00726D9C">
        <w:tc>
          <w:tcPr>
            <w:tcW w:w="576" w:type="dxa"/>
          </w:tcPr>
          <w:p w14:paraId="31A79A49"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10</w:t>
            </w:r>
          </w:p>
        </w:tc>
        <w:tc>
          <w:tcPr>
            <w:tcW w:w="567" w:type="dxa"/>
          </w:tcPr>
          <w:p w14:paraId="05D6A642"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V</w:t>
            </w:r>
          </w:p>
        </w:tc>
        <w:tc>
          <w:tcPr>
            <w:tcW w:w="8479" w:type="dxa"/>
          </w:tcPr>
          <w:p w14:paraId="16B4ED3F" w14:textId="77777777" w:rsidR="00726D9C" w:rsidRDefault="00726D9C" w:rsidP="00726D9C">
            <w:pPr>
              <w:rPr>
                <w:rFonts w:ascii="Times New Roman" w:hAnsi="Times New Roman" w:cs="Times New Roman"/>
              </w:rPr>
            </w:pPr>
            <w:r>
              <w:rPr>
                <w:rFonts w:ascii="Times New Roman" w:hAnsi="Times New Roman" w:cs="Times New Roman"/>
              </w:rPr>
              <w:t>Consulta laicale</w:t>
            </w:r>
          </w:p>
        </w:tc>
      </w:tr>
      <w:tr w:rsidR="00726D9C" w14:paraId="0DB8BFAB" w14:textId="77777777" w:rsidTr="00726D9C">
        <w:tc>
          <w:tcPr>
            <w:tcW w:w="576" w:type="dxa"/>
          </w:tcPr>
          <w:p w14:paraId="796A5D94"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11</w:t>
            </w:r>
          </w:p>
        </w:tc>
        <w:tc>
          <w:tcPr>
            <w:tcW w:w="567" w:type="dxa"/>
          </w:tcPr>
          <w:p w14:paraId="0094EBF5"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S</w:t>
            </w:r>
          </w:p>
        </w:tc>
        <w:tc>
          <w:tcPr>
            <w:tcW w:w="8479" w:type="dxa"/>
          </w:tcPr>
          <w:p w14:paraId="6C2CCCC6" w14:textId="77777777" w:rsidR="00726D9C" w:rsidRDefault="00726D9C" w:rsidP="00726D9C">
            <w:pPr>
              <w:rPr>
                <w:rFonts w:ascii="Times New Roman" w:hAnsi="Times New Roman" w:cs="Times New Roman"/>
              </w:rPr>
            </w:pPr>
          </w:p>
        </w:tc>
      </w:tr>
      <w:tr w:rsidR="00726D9C" w14:paraId="75203AE0" w14:textId="77777777" w:rsidTr="00726D9C">
        <w:tc>
          <w:tcPr>
            <w:tcW w:w="576" w:type="dxa"/>
          </w:tcPr>
          <w:p w14:paraId="039DCC2E"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12</w:t>
            </w:r>
          </w:p>
        </w:tc>
        <w:tc>
          <w:tcPr>
            <w:tcW w:w="567" w:type="dxa"/>
          </w:tcPr>
          <w:p w14:paraId="57AEB802"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D</w:t>
            </w:r>
          </w:p>
        </w:tc>
        <w:tc>
          <w:tcPr>
            <w:tcW w:w="8479" w:type="dxa"/>
          </w:tcPr>
          <w:p w14:paraId="64D60083" w14:textId="77777777" w:rsidR="00726D9C" w:rsidRDefault="00726D9C" w:rsidP="00726D9C">
            <w:pPr>
              <w:rPr>
                <w:rFonts w:ascii="Times New Roman" w:hAnsi="Times New Roman" w:cs="Times New Roman"/>
                <w:b/>
                <w:color w:val="002060"/>
              </w:rPr>
            </w:pPr>
            <w:r>
              <w:rPr>
                <w:rFonts w:ascii="Times New Roman" w:hAnsi="Times New Roman" w:cs="Times New Roman"/>
                <w:b/>
                <w:color w:val="002060"/>
              </w:rPr>
              <w:t xml:space="preserve">III domenica di Avvento </w:t>
            </w:r>
          </w:p>
          <w:p w14:paraId="00DE8EFD" w14:textId="1A180997" w:rsidR="00726D9C" w:rsidRDefault="00AA0DE3" w:rsidP="00726D9C">
            <w:pPr>
              <w:rPr>
                <w:rFonts w:ascii="Times New Roman" w:hAnsi="Times New Roman" w:cs="Times New Roman"/>
              </w:rPr>
            </w:pPr>
            <w:r>
              <w:rPr>
                <w:rFonts w:ascii="Times New Roman" w:hAnsi="Times New Roman" w:cs="Times New Roman"/>
              </w:rPr>
              <w:t>G</w:t>
            </w:r>
            <w:r w:rsidR="00726D9C" w:rsidRPr="00AA0DE3">
              <w:rPr>
                <w:rFonts w:ascii="Times New Roman" w:hAnsi="Times New Roman" w:cs="Times New Roman"/>
              </w:rPr>
              <w:t>iovani coppie vicaria S. Maria in Montesanto</w:t>
            </w:r>
          </w:p>
        </w:tc>
      </w:tr>
      <w:tr w:rsidR="00726D9C" w14:paraId="075DCB88" w14:textId="77777777" w:rsidTr="00726D9C">
        <w:tc>
          <w:tcPr>
            <w:tcW w:w="576" w:type="dxa"/>
          </w:tcPr>
          <w:p w14:paraId="707FA1B4"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13</w:t>
            </w:r>
          </w:p>
        </w:tc>
        <w:tc>
          <w:tcPr>
            <w:tcW w:w="567" w:type="dxa"/>
          </w:tcPr>
          <w:p w14:paraId="6B6B6535"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L</w:t>
            </w:r>
          </w:p>
        </w:tc>
        <w:tc>
          <w:tcPr>
            <w:tcW w:w="8479" w:type="dxa"/>
          </w:tcPr>
          <w:p w14:paraId="121694F9" w14:textId="77777777" w:rsidR="00726D9C" w:rsidRDefault="00726D9C" w:rsidP="00726D9C">
            <w:pPr>
              <w:rPr>
                <w:rFonts w:ascii="Times New Roman" w:hAnsi="Times New Roman" w:cs="Times New Roman"/>
              </w:rPr>
            </w:pPr>
          </w:p>
        </w:tc>
      </w:tr>
      <w:tr w:rsidR="00726D9C" w14:paraId="7ADE1387" w14:textId="77777777" w:rsidTr="00726D9C">
        <w:tc>
          <w:tcPr>
            <w:tcW w:w="576" w:type="dxa"/>
          </w:tcPr>
          <w:p w14:paraId="3455E74A"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14</w:t>
            </w:r>
          </w:p>
        </w:tc>
        <w:tc>
          <w:tcPr>
            <w:tcW w:w="567" w:type="dxa"/>
          </w:tcPr>
          <w:p w14:paraId="5E96D547"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79" w:type="dxa"/>
          </w:tcPr>
          <w:p w14:paraId="5B80E500" w14:textId="77777777" w:rsidR="00726D9C" w:rsidRDefault="00726D9C" w:rsidP="00726D9C">
            <w:pPr>
              <w:rPr>
                <w:rFonts w:ascii="Times New Roman" w:hAnsi="Times New Roman" w:cs="Times New Roman"/>
              </w:rPr>
            </w:pPr>
          </w:p>
        </w:tc>
      </w:tr>
      <w:tr w:rsidR="00726D9C" w14:paraId="11C613F7" w14:textId="77777777" w:rsidTr="00726D9C">
        <w:tc>
          <w:tcPr>
            <w:tcW w:w="576" w:type="dxa"/>
          </w:tcPr>
          <w:p w14:paraId="34A01CC7"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15</w:t>
            </w:r>
          </w:p>
        </w:tc>
        <w:tc>
          <w:tcPr>
            <w:tcW w:w="567" w:type="dxa"/>
          </w:tcPr>
          <w:p w14:paraId="7D7CC625"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79" w:type="dxa"/>
          </w:tcPr>
          <w:p w14:paraId="36CA8110" w14:textId="77777777" w:rsidR="00726D9C" w:rsidRDefault="00726D9C" w:rsidP="00726D9C">
            <w:pPr>
              <w:rPr>
                <w:rFonts w:ascii="Times New Roman" w:hAnsi="Times New Roman" w:cs="Times New Roman"/>
              </w:rPr>
            </w:pPr>
          </w:p>
        </w:tc>
      </w:tr>
      <w:tr w:rsidR="00726D9C" w14:paraId="681A2D1A" w14:textId="77777777" w:rsidTr="00726D9C">
        <w:tc>
          <w:tcPr>
            <w:tcW w:w="576" w:type="dxa"/>
          </w:tcPr>
          <w:p w14:paraId="76F89357"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16</w:t>
            </w:r>
          </w:p>
        </w:tc>
        <w:tc>
          <w:tcPr>
            <w:tcW w:w="567" w:type="dxa"/>
          </w:tcPr>
          <w:p w14:paraId="39395BAE"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G</w:t>
            </w:r>
          </w:p>
        </w:tc>
        <w:tc>
          <w:tcPr>
            <w:tcW w:w="8479" w:type="dxa"/>
          </w:tcPr>
          <w:p w14:paraId="687EEB6A" w14:textId="77777777" w:rsidR="00726D9C" w:rsidRDefault="00726D9C" w:rsidP="00726D9C">
            <w:pPr>
              <w:rPr>
                <w:rFonts w:ascii="Times New Roman" w:hAnsi="Times New Roman" w:cs="Times New Roman"/>
              </w:rPr>
            </w:pPr>
          </w:p>
        </w:tc>
      </w:tr>
      <w:tr w:rsidR="00726D9C" w14:paraId="312CD3D0" w14:textId="77777777" w:rsidTr="00726D9C">
        <w:tc>
          <w:tcPr>
            <w:tcW w:w="576" w:type="dxa"/>
          </w:tcPr>
          <w:p w14:paraId="4F41385A"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17</w:t>
            </w:r>
          </w:p>
        </w:tc>
        <w:tc>
          <w:tcPr>
            <w:tcW w:w="567" w:type="dxa"/>
          </w:tcPr>
          <w:p w14:paraId="141BC2D8"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V</w:t>
            </w:r>
          </w:p>
        </w:tc>
        <w:tc>
          <w:tcPr>
            <w:tcW w:w="8479" w:type="dxa"/>
          </w:tcPr>
          <w:p w14:paraId="080E8C66" w14:textId="77777777" w:rsidR="00726D9C" w:rsidRDefault="00726D9C" w:rsidP="00726D9C">
            <w:pPr>
              <w:rPr>
                <w:rFonts w:ascii="Times New Roman" w:hAnsi="Times New Roman" w:cs="Times New Roman"/>
              </w:rPr>
            </w:pPr>
            <w:r w:rsidRPr="005A165F">
              <w:rPr>
                <w:rFonts w:ascii="Times New Roman" w:hAnsi="Times New Roman" w:cs="Times New Roman"/>
              </w:rPr>
              <w:t xml:space="preserve">Formazione volontari </w:t>
            </w:r>
            <w:proofErr w:type="spellStart"/>
            <w:r w:rsidRPr="005A165F">
              <w:rPr>
                <w:rFonts w:ascii="Times New Roman" w:hAnsi="Times New Roman" w:cs="Times New Roman"/>
              </w:rPr>
              <w:t>caritas</w:t>
            </w:r>
            <w:proofErr w:type="spellEnd"/>
            <w:r w:rsidRPr="005A165F">
              <w:rPr>
                <w:rFonts w:ascii="Times New Roman" w:hAnsi="Times New Roman" w:cs="Times New Roman"/>
              </w:rPr>
              <w:t xml:space="preserve"> e gruppi di volontariato</w:t>
            </w:r>
          </w:p>
        </w:tc>
      </w:tr>
      <w:tr w:rsidR="00726D9C" w14:paraId="447ACD7B" w14:textId="77777777" w:rsidTr="00726D9C">
        <w:tc>
          <w:tcPr>
            <w:tcW w:w="576" w:type="dxa"/>
          </w:tcPr>
          <w:p w14:paraId="1FC6933A"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18</w:t>
            </w:r>
          </w:p>
        </w:tc>
        <w:tc>
          <w:tcPr>
            <w:tcW w:w="567" w:type="dxa"/>
          </w:tcPr>
          <w:p w14:paraId="200AE88C"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S</w:t>
            </w:r>
          </w:p>
        </w:tc>
        <w:tc>
          <w:tcPr>
            <w:tcW w:w="8479" w:type="dxa"/>
          </w:tcPr>
          <w:p w14:paraId="5D87F97B" w14:textId="77777777" w:rsidR="00726D9C" w:rsidRDefault="00726D9C" w:rsidP="00726D9C">
            <w:pPr>
              <w:rPr>
                <w:rFonts w:ascii="Times New Roman" w:hAnsi="Times New Roman" w:cs="Times New Roman"/>
              </w:rPr>
            </w:pPr>
          </w:p>
        </w:tc>
      </w:tr>
      <w:tr w:rsidR="00726D9C" w14:paraId="725D24C4" w14:textId="77777777" w:rsidTr="00726D9C">
        <w:tc>
          <w:tcPr>
            <w:tcW w:w="576" w:type="dxa"/>
          </w:tcPr>
          <w:p w14:paraId="3629D3CE"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19</w:t>
            </w:r>
          </w:p>
        </w:tc>
        <w:tc>
          <w:tcPr>
            <w:tcW w:w="567" w:type="dxa"/>
          </w:tcPr>
          <w:p w14:paraId="7DAF63CB"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D</w:t>
            </w:r>
          </w:p>
        </w:tc>
        <w:tc>
          <w:tcPr>
            <w:tcW w:w="8479" w:type="dxa"/>
          </w:tcPr>
          <w:p w14:paraId="4C945A68" w14:textId="77777777" w:rsidR="00726D9C" w:rsidRDefault="00726D9C" w:rsidP="00726D9C">
            <w:pPr>
              <w:rPr>
                <w:rFonts w:ascii="Times New Roman" w:hAnsi="Times New Roman" w:cs="Times New Roman"/>
                <w:b/>
              </w:rPr>
            </w:pPr>
            <w:r>
              <w:rPr>
                <w:rFonts w:ascii="Times New Roman" w:hAnsi="Times New Roman" w:cs="Times New Roman"/>
                <w:b/>
                <w:color w:val="002060"/>
              </w:rPr>
              <w:t>IV domenica di Avvento</w:t>
            </w:r>
          </w:p>
        </w:tc>
      </w:tr>
      <w:tr w:rsidR="00726D9C" w14:paraId="78A9EFDF" w14:textId="77777777" w:rsidTr="00726D9C">
        <w:tc>
          <w:tcPr>
            <w:tcW w:w="576" w:type="dxa"/>
          </w:tcPr>
          <w:p w14:paraId="7A585D00"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20</w:t>
            </w:r>
          </w:p>
        </w:tc>
        <w:tc>
          <w:tcPr>
            <w:tcW w:w="567" w:type="dxa"/>
          </w:tcPr>
          <w:p w14:paraId="2AF4B520"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L</w:t>
            </w:r>
          </w:p>
        </w:tc>
        <w:tc>
          <w:tcPr>
            <w:tcW w:w="8479" w:type="dxa"/>
          </w:tcPr>
          <w:p w14:paraId="08D5444D" w14:textId="77777777" w:rsidR="00726D9C" w:rsidRDefault="00726D9C" w:rsidP="00726D9C">
            <w:pPr>
              <w:rPr>
                <w:rFonts w:ascii="Times New Roman" w:hAnsi="Times New Roman" w:cs="Times New Roman"/>
                <w:strike/>
              </w:rPr>
            </w:pPr>
          </w:p>
        </w:tc>
      </w:tr>
      <w:tr w:rsidR="00726D9C" w14:paraId="162C71BB" w14:textId="77777777" w:rsidTr="00726D9C">
        <w:tc>
          <w:tcPr>
            <w:tcW w:w="576" w:type="dxa"/>
          </w:tcPr>
          <w:p w14:paraId="2A643D2B"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21</w:t>
            </w:r>
          </w:p>
        </w:tc>
        <w:tc>
          <w:tcPr>
            <w:tcW w:w="567" w:type="dxa"/>
          </w:tcPr>
          <w:p w14:paraId="628B5789"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79" w:type="dxa"/>
          </w:tcPr>
          <w:p w14:paraId="16AA1676" w14:textId="77777777" w:rsidR="00726D9C" w:rsidRDefault="00726D9C" w:rsidP="00726D9C">
            <w:pPr>
              <w:rPr>
                <w:rFonts w:ascii="Times New Roman" w:hAnsi="Times New Roman" w:cs="Times New Roman"/>
              </w:rPr>
            </w:pPr>
          </w:p>
        </w:tc>
      </w:tr>
      <w:tr w:rsidR="00726D9C" w14:paraId="0E158C27" w14:textId="77777777" w:rsidTr="00726D9C">
        <w:tc>
          <w:tcPr>
            <w:tcW w:w="576" w:type="dxa"/>
          </w:tcPr>
          <w:p w14:paraId="4213C3A3"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22</w:t>
            </w:r>
          </w:p>
        </w:tc>
        <w:tc>
          <w:tcPr>
            <w:tcW w:w="567" w:type="dxa"/>
          </w:tcPr>
          <w:p w14:paraId="0B45209B"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79" w:type="dxa"/>
          </w:tcPr>
          <w:p w14:paraId="76008C5C" w14:textId="77777777" w:rsidR="00726D9C" w:rsidRDefault="00726D9C" w:rsidP="00726D9C">
            <w:pPr>
              <w:rPr>
                <w:rFonts w:ascii="Times New Roman" w:hAnsi="Times New Roman" w:cs="Times New Roman"/>
              </w:rPr>
            </w:pPr>
          </w:p>
        </w:tc>
      </w:tr>
      <w:tr w:rsidR="00726D9C" w14:paraId="0F57ECD0" w14:textId="77777777" w:rsidTr="00726D9C">
        <w:tc>
          <w:tcPr>
            <w:tcW w:w="576" w:type="dxa"/>
          </w:tcPr>
          <w:p w14:paraId="6BAE68D7"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23</w:t>
            </w:r>
          </w:p>
        </w:tc>
        <w:tc>
          <w:tcPr>
            <w:tcW w:w="567" w:type="dxa"/>
          </w:tcPr>
          <w:p w14:paraId="1CF8F48C"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G</w:t>
            </w:r>
          </w:p>
        </w:tc>
        <w:tc>
          <w:tcPr>
            <w:tcW w:w="8479" w:type="dxa"/>
          </w:tcPr>
          <w:p w14:paraId="15CA5CD4" w14:textId="77777777" w:rsidR="00726D9C" w:rsidRDefault="00726D9C" w:rsidP="00726D9C">
            <w:pPr>
              <w:rPr>
                <w:rFonts w:ascii="Times New Roman" w:hAnsi="Times New Roman" w:cs="Times New Roman"/>
              </w:rPr>
            </w:pPr>
          </w:p>
        </w:tc>
      </w:tr>
      <w:tr w:rsidR="00726D9C" w14:paraId="0281ED87" w14:textId="77777777" w:rsidTr="00726D9C">
        <w:tc>
          <w:tcPr>
            <w:tcW w:w="576" w:type="dxa"/>
          </w:tcPr>
          <w:p w14:paraId="3B249917"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24</w:t>
            </w:r>
          </w:p>
        </w:tc>
        <w:tc>
          <w:tcPr>
            <w:tcW w:w="567" w:type="dxa"/>
          </w:tcPr>
          <w:p w14:paraId="0611E3AC"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V</w:t>
            </w:r>
          </w:p>
        </w:tc>
        <w:tc>
          <w:tcPr>
            <w:tcW w:w="8479" w:type="dxa"/>
          </w:tcPr>
          <w:p w14:paraId="7757E891" w14:textId="77777777" w:rsidR="00726D9C" w:rsidRDefault="00726D9C" w:rsidP="00726D9C">
            <w:pPr>
              <w:rPr>
                <w:rFonts w:ascii="Times New Roman" w:hAnsi="Times New Roman" w:cs="Times New Roman"/>
              </w:rPr>
            </w:pPr>
          </w:p>
        </w:tc>
      </w:tr>
      <w:tr w:rsidR="00726D9C" w14:paraId="093C83EE" w14:textId="77777777" w:rsidTr="00726D9C">
        <w:tc>
          <w:tcPr>
            <w:tcW w:w="576" w:type="dxa"/>
          </w:tcPr>
          <w:p w14:paraId="4D82086B"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25</w:t>
            </w:r>
          </w:p>
        </w:tc>
        <w:tc>
          <w:tcPr>
            <w:tcW w:w="567" w:type="dxa"/>
          </w:tcPr>
          <w:p w14:paraId="1089C971"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S</w:t>
            </w:r>
          </w:p>
        </w:tc>
        <w:tc>
          <w:tcPr>
            <w:tcW w:w="8479" w:type="dxa"/>
          </w:tcPr>
          <w:p w14:paraId="1101B2FE" w14:textId="77777777" w:rsidR="00726D9C" w:rsidRDefault="00726D9C" w:rsidP="00726D9C">
            <w:pPr>
              <w:rPr>
                <w:rFonts w:ascii="Times New Roman" w:hAnsi="Times New Roman" w:cs="Times New Roman"/>
                <w:b/>
              </w:rPr>
            </w:pPr>
            <w:r>
              <w:rPr>
                <w:rFonts w:ascii="Times New Roman" w:hAnsi="Times New Roman" w:cs="Times New Roman"/>
                <w:b/>
                <w:color w:val="002060"/>
              </w:rPr>
              <w:t>Natale</w:t>
            </w:r>
          </w:p>
        </w:tc>
      </w:tr>
      <w:tr w:rsidR="00726D9C" w14:paraId="3CCE0D8B" w14:textId="77777777" w:rsidTr="00726D9C">
        <w:tc>
          <w:tcPr>
            <w:tcW w:w="576" w:type="dxa"/>
          </w:tcPr>
          <w:p w14:paraId="719E0A24"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26</w:t>
            </w:r>
          </w:p>
        </w:tc>
        <w:tc>
          <w:tcPr>
            <w:tcW w:w="567" w:type="dxa"/>
          </w:tcPr>
          <w:p w14:paraId="56F7E842"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D</w:t>
            </w:r>
          </w:p>
        </w:tc>
        <w:tc>
          <w:tcPr>
            <w:tcW w:w="8479" w:type="dxa"/>
          </w:tcPr>
          <w:p w14:paraId="7F961C71" w14:textId="77777777" w:rsidR="00726D9C" w:rsidRDefault="00726D9C" w:rsidP="00726D9C">
            <w:pPr>
              <w:rPr>
                <w:rFonts w:ascii="Times New Roman" w:hAnsi="Times New Roman" w:cs="Times New Roman"/>
              </w:rPr>
            </w:pPr>
          </w:p>
        </w:tc>
      </w:tr>
      <w:tr w:rsidR="00726D9C" w14:paraId="1535C13E" w14:textId="77777777" w:rsidTr="00726D9C">
        <w:tc>
          <w:tcPr>
            <w:tcW w:w="576" w:type="dxa"/>
          </w:tcPr>
          <w:p w14:paraId="47EA55F4"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27</w:t>
            </w:r>
          </w:p>
        </w:tc>
        <w:tc>
          <w:tcPr>
            <w:tcW w:w="567" w:type="dxa"/>
          </w:tcPr>
          <w:p w14:paraId="03F03DEC"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L</w:t>
            </w:r>
          </w:p>
        </w:tc>
        <w:tc>
          <w:tcPr>
            <w:tcW w:w="8479" w:type="dxa"/>
          </w:tcPr>
          <w:p w14:paraId="328436C4" w14:textId="77777777" w:rsidR="00726D9C" w:rsidRDefault="00726D9C" w:rsidP="00726D9C">
            <w:pPr>
              <w:rPr>
                <w:rFonts w:ascii="Times New Roman" w:hAnsi="Times New Roman" w:cs="Times New Roman"/>
              </w:rPr>
            </w:pPr>
          </w:p>
        </w:tc>
      </w:tr>
      <w:tr w:rsidR="00726D9C" w14:paraId="00D97B4E" w14:textId="77777777" w:rsidTr="00726D9C">
        <w:tc>
          <w:tcPr>
            <w:tcW w:w="576" w:type="dxa"/>
          </w:tcPr>
          <w:p w14:paraId="4A43184D"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28</w:t>
            </w:r>
          </w:p>
        </w:tc>
        <w:tc>
          <w:tcPr>
            <w:tcW w:w="567" w:type="dxa"/>
          </w:tcPr>
          <w:p w14:paraId="0B082555"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79" w:type="dxa"/>
          </w:tcPr>
          <w:p w14:paraId="528CDBCF" w14:textId="77777777" w:rsidR="00726D9C" w:rsidRDefault="00726D9C" w:rsidP="00726D9C">
            <w:pPr>
              <w:rPr>
                <w:rFonts w:ascii="Times New Roman" w:hAnsi="Times New Roman" w:cs="Times New Roman"/>
              </w:rPr>
            </w:pPr>
          </w:p>
        </w:tc>
      </w:tr>
      <w:tr w:rsidR="00726D9C" w14:paraId="1A4B4F53" w14:textId="77777777" w:rsidTr="00726D9C">
        <w:tc>
          <w:tcPr>
            <w:tcW w:w="576" w:type="dxa"/>
          </w:tcPr>
          <w:p w14:paraId="325C106A"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29</w:t>
            </w:r>
          </w:p>
        </w:tc>
        <w:tc>
          <w:tcPr>
            <w:tcW w:w="567" w:type="dxa"/>
          </w:tcPr>
          <w:p w14:paraId="10EE8B61"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79" w:type="dxa"/>
          </w:tcPr>
          <w:p w14:paraId="2A65B130" w14:textId="77777777" w:rsidR="00726D9C" w:rsidRDefault="00726D9C" w:rsidP="00726D9C">
            <w:pPr>
              <w:rPr>
                <w:rFonts w:ascii="Times New Roman" w:hAnsi="Times New Roman" w:cs="Times New Roman"/>
              </w:rPr>
            </w:pPr>
          </w:p>
        </w:tc>
      </w:tr>
      <w:tr w:rsidR="00726D9C" w14:paraId="24A5F922" w14:textId="77777777" w:rsidTr="00726D9C">
        <w:tc>
          <w:tcPr>
            <w:tcW w:w="576" w:type="dxa"/>
          </w:tcPr>
          <w:p w14:paraId="562EECEB"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30</w:t>
            </w:r>
          </w:p>
        </w:tc>
        <w:tc>
          <w:tcPr>
            <w:tcW w:w="567" w:type="dxa"/>
          </w:tcPr>
          <w:p w14:paraId="6143D9AF"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G</w:t>
            </w:r>
          </w:p>
        </w:tc>
        <w:tc>
          <w:tcPr>
            <w:tcW w:w="8479" w:type="dxa"/>
          </w:tcPr>
          <w:p w14:paraId="0302FCB9" w14:textId="77777777" w:rsidR="00726D9C" w:rsidRDefault="00726D9C" w:rsidP="00726D9C">
            <w:pPr>
              <w:rPr>
                <w:rFonts w:ascii="Times New Roman" w:hAnsi="Times New Roman" w:cs="Times New Roman"/>
              </w:rPr>
            </w:pPr>
          </w:p>
        </w:tc>
      </w:tr>
      <w:tr w:rsidR="00726D9C" w14:paraId="0E78C738" w14:textId="77777777" w:rsidTr="00726D9C">
        <w:tc>
          <w:tcPr>
            <w:tcW w:w="576" w:type="dxa"/>
          </w:tcPr>
          <w:p w14:paraId="0E53627A" w14:textId="77777777" w:rsidR="00726D9C" w:rsidRDefault="00726D9C" w:rsidP="00726D9C">
            <w:pPr>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31</w:t>
            </w:r>
          </w:p>
        </w:tc>
        <w:tc>
          <w:tcPr>
            <w:tcW w:w="567" w:type="dxa"/>
          </w:tcPr>
          <w:p w14:paraId="2FF593A0" w14:textId="77777777" w:rsidR="00726D9C" w:rsidRDefault="00726D9C" w:rsidP="00726D9C">
            <w:pPr>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V</w:t>
            </w:r>
          </w:p>
        </w:tc>
        <w:tc>
          <w:tcPr>
            <w:tcW w:w="8479" w:type="dxa"/>
          </w:tcPr>
          <w:p w14:paraId="7B2D2887" w14:textId="77777777" w:rsidR="00726D9C" w:rsidRDefault="00726D9C" w:rsidP="00726D9C">
            <w:pPr>
              <w:rPr>
                <w:rFonts w:ascii="Times New Roman" w:hAnsi="Times New Roman" w:cs="Times New Roman"/>
                <w:b/>
                <w:color w:val="002060"/>
              </w:rPr>
            </w:pPr>
            <w:r>
              <w:rPr>
                <w:rFonts w:ascii="Times New Roman" w:hAnsi="Times New Roman" w:cs="Times New Roman"/>
                <w:b/>
                <w:color w:val="002060"/>
              </w:rPr>
              <w:t xml:space="preserve">Te </w:t>
            </w:r>
            <w:proofErr w:type="spellStart"/>
            <w:r>
              <w:rPr>
                <w:rFonts w:ascii="Times New Roman" w:hAnsi="Times New Roman" w:cs="Times New Roman"/>
                <w:b/>
                <w:color w:val="002060"/>
              </w:rPr>
              <w:t>Deum</w:t>
            </w:r>
            <w:proofErr w:type="spellEnd"/>
          </w:p>
        </w:tc>
      </w:tr>
    </w:tbl>
    <w:p w14:paraId="4A7F72B4" w14:textId="77777777" w:rsidR="00726D9C" w:rsidRDefault="00726D9C" w:rsidP="00726D9C">
      <w:pPr>
        <w:rPr>
          <w:rFonts w:ascii="Times New Roman" w:hAnsi="Times New Roman" w:cs="Times New Roman"/>
          <w:b/>
          <w:sz w:val="28"/>
          <w:szCs w:val="28"/>
        </w:rPr>
      </w:pPr>
      <w:r>
        <w:rPr>
          <w:rFonts w:ascii="Times New Roman" w:hAnsi="Times New Roman" w:cs="Times New Roman"/>
          <w:b/>
          <w:sz w:val="28"/>
          <w:szCs w:val="28"/>
        </w:rPr>
        <w:lastRenderedPageBreak/>
        <w:t>GENNAIO 2022</w:t>
      </w:r>
    </w:p>
    <w:tbl>
      <w:tblPr>
        <w:tblStyle w:val="Grigliatabella"/>
        <w:tblW w:w="9622" w:type="dxa"/>
        <w:tblLook w:val="04A0" w:firstRow="1" w:lastRow="0" w:firstColumn="1" w:lastColumn="0" w:noHBand="0" w:noVBand="1"/>
      </w:tblPr>
      <w:tblGrid>
        <w:gridCol w:w="576"/>
        <w:gridCol w:w="567"/>
        <w:gridCol w:w="8479"/>
      </w:tblGrid>
      <w:tr w:rsidR="00726D9C" w14:paraId="2388D45F" w14:textId="77777777" w:rsidTr="00726D9C">
        <w:tc>
          <w:tcPr>
            <w:tcW w:w="576" w:type="dxa"/>
          </w:tcPr>
          <w:p w14:paraId="1660488C"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1</w:t>
            </w:r>
          </w:p>
        </w:tc>
        <w:tc>
          <w:tcPr>
            <w:tcW w:w="567" w:type="dxa"/>
          </w:tcPr>
          <w:p w14:paraId="06CBDE95"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S</w:t>
            </w:r>
          </w:p>
        </w:tc>
        <w:tc>
          <w:tcPr>
            <w:tcW w:w="8479" w:type="dxa"/>
          </w:tcPr>
          <w:p w14:paraId="5626A4B0" w14:textId="77777777" w:rsidR="00726D9C" w:rsidRDefault="00726D9C" w:rsidP="00726D9C">
            <w:pPr>
              <w:rPr>
                <w:rFonts w:ascii="Times New Roman" w:hAnsi="Times New Roman" w:cs="Times New Roman"/>
                <w:b/>
              </w:rPr>
            </w:pPr>
            <w:r>
              <w:rPr>
                <w:rFonts w:ascii="Times New Roman" w:hAnsi="Times New Roman" w:cs="Times New Roman"/>
                <w:b/>
                <w:color w:val="C00000"/>
              </w:rPr>
              <w:t xml:space="preserve">55° Giornata mondiale della pace </w:t>
            </w:r>
          </w:p>
        </w:tc>
      </w:tr>
      <w:tr w:rsidR="00726D9C" w14:paraId="397967A3" w14:textId="77777777" w:rsidTr="00726D9C">
        <w:tc>
          <w:tcPr>
            <w:tcW w:w="576" w:type="dxa"/>
          </w:tcPr>
          <w:p w14:paraId="53481195"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2</w:t>
            </w:r>
          </w:p>
        </w:tc>
        <w:tc>
          <w:tcPr>
            <w:tcW w:w="567" w:type="dxa"/>
          </w:tcPr>
          <w:p w14:paraId="0ED76F80"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D</w:t>
            </w:r>
          </w:p>
        </w:tc>
        <w:tc>
          <w:tcPr>
            <w:tcW w:w="8479" w:type="dxa"/>
          </w:tcPr>
          <w:p w14:paraId="79DD4A54" w14:textId="77777777" w:rsidR="00726D9C" w:rsidRDefault="00726D9C" w:rsidP="00726D9C">
            <w:pPr>
              <w:rPr>
                <w:rFonts w:ascii="Times New Roman" w:hAnsi="Times New Roman" w:cs="Times New Roman"/>
              </w:rPr>
            </w:pPr>
          </w:p>
        </w:tc>
      </w:tr>
      <w:tr w:rsidR="00726D9C" w14:paraId="3B1E707E" w14:textId="77777777" w:rsidTr="00726D9C">
        <w:tc>
          <w:tcPr>
            <w:tcW w:w="576" w:type="dxa"/>
          </w:tcPr>
          <w:p w14:paraId="01899A15"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3</w:t>
            </w:r>
          </w:p>
        </w:tc>
        <w:tc>
          <w:tcPr>
            <w:tcW w:w="567" w:type="dxa"/>
          </w:tcPr>
          <w:p w14:paraId="16E8BE25"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L</w:t>
            </w:r>
          </w:p>
        </w:tc>
        <w:tc>
          <w:tcPr>
            <w:tcW w:w="8479" w:type="dxa"/>
          </w:tcPr>
          <w:p w14:paraId="79D352DA" w14:textId="77777777" w:rsidR="00726D9C" w:rsidRDefault="00726D9C" w:rsidP="00726D9C">
            <w:pPr>
              <w:rPr>
                <w:rFonts w:ascii="Times New Roman" w:hAnsi="Times New Roman" w:cs="Times New Roman"/>
              </w:rPr>
            </w:pPr>
          </w:p>
        </w:tc>
      </w:tr>
      <w:tr w:rsidR="00726D9C" w14:paraId="24AD3E68" w14:textId="77777777" w:rsidTr="00726D9C">
        <w:tc>
          <w:tcPr>
            <w:tcW w:w="576" w:type="dxa"/>
          </w:tcPr>
          <w:p w14:paraId="19CE543D"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4</w:t>
            </w:r>
          </w:p>
        </w:tc>
        <w:tc>
          <w:tcPr>
            <w:tcW w:w="567" w:type="dxa"/>
          </w:tcPr>
          <w:p w14:paraId="1B82600F"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79" w:type="dxa"/>
          </w:tcPr>
          <w:p w14:paraId="73ABE641" w14:textId="77777777" w:rsidR="00726D9C" w:rsidRDefault="00726D9C" w:rsidP="00726D9C">
            <w:pPr>
              <w:rPr>
                <w:rFonts w:ascii="Times New Roman" w:hAnsi="Times New Roman" w:cs="Times New Roman"/>
              </w:rPr>
            </w:pPr>
          </w:p>
        </w:tc>
      </w:tr>
      <w:tr w:rsidR="00726D9C" w14:paraId="2379B447" w14:textId="77777777" w:rsidTr="00726D9C">
        <w:tc>
          <w:tcPr>
            <w:tcW w:w="576" w:type="dxa"/>
          </w:tcPr>
          <w:p w14:paraId="253FD9C0"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5</w:t>
            </w:r>
          </w:p>
        </w:tc>
        <w:tc>
          <w:tcPr>
            <w:tcW w:w="567" w:type="dxa"/>
          </w:tcPr>
          <w:p w14:paraId="1D91568C"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79" w:type="dxa"/>
          </w:tcPr>
          <w:p w14:paraId="6BB1EA62" w14:textId="77777777" w:rsidR="00726D9C" w:rsidRDefault="00726D9C" w:rsidP="00726D9C">
            <w:pPr>
              <w:rPr>
                <w:rFonts w:ascii="Times New Roman" w:hAnsi="Times New Roman" w:cs="Times New Roman"/>
              </w:rPr>
            </w:pPr>
          </w:p>
        </w:tc>
      </w:tr>
      <w:tr w:rsidR="00726D9C" w14:paraId="58B41D21" w14:textId="77777777" w:rsidTr="00726D9C">
        <w:tc>
          <w:tcPr>
            <w:tcW w:w="576" w:type="dxa"/>
          </w:tcPr>
          <w:p w14:paraId="0F05D93E"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6</w:t>
            </w:r>
          </w:p>
        </w:tc>
        <w:tc>
          <w:tcPr>
            <w:tcW w:w="567" w:type="dxa"/>
          </w:tcPr>
          <w:p w14:paraId="6E6BE401"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G</w:t>
            </w:r>
          </w:p>
        </w:tc>
        <w:tc>
          <w:tcPr>
            <w:tcW w:w="8479" w:type="dxa"/>
          </w:tcPr>
          <w:p w14:paraId="3C16FB51" w14:textId="77777777" w:rsidR="00726D9C" w:rsidRDefault="00726D9C" w:rsidP="00726D9C">
            <w:pPr>
              <w:rPr>
                <w:rFonts w:ascii="Times New Roman" w:hAnsi="Times New Roman" w:cs="Times New Roman"/>
              </w:rPr>
            </w:pPr>
            <w:r>
              <w:rPr>
                <w:rStyle w:val="Enfasigrassetto"/>
                <w:color w:val="C00000"/>
                <w:shd w:val="clear" w:color="auto" w:fill="FFFFFF"/>
              </w:rPr>
              <w:t>Giornata dell’infanzia missionaria</w:t>
            </w:r>
          </w:p>
        </w:tc>
      </w:tr>
      <w:tr w:rsidR="00726D9C" w14:paraId="58D1DDAD" w14:textId="77777777" w:rsidTr="00726D9C">
        <w:tc>
          <w:tcPr>
            <w:tcW w:w="576" w:type="dxa"/>
          </w:tcPr>
          <w:p w14:paraId="10CE5881"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7</w:t>
            </w:r>
          </w:p>
        </w:tc>
        <w:tc>
          <w:tcPr>
            <w:tcW w:w="567" w:type="dxa"/>
          </w:tcPr>
          <w:p w14:paraId="5725F459"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V</w:t>
            </w:r>
          </w:p>
        </w:tc>
        <w:tc>
          <w:tcPr>
            <w:tcW w:w="8479" w:type="dxa"/>
          </w:tcPr>
          <w:p w14:paraId="661BEFF8" w14:textId="77777777" w:rsidR="00726D9C" w:rsidRDefault="00726D9C" w:rsidP="00726D9C">
            <w:pPr>
              <w:rPr>
                <w:rFonts w:ascii="Times New Roman" w:hAnsi="Times New Roman" w:cs="Times New Roman"/>
              </w:rPr>
            </w:pPr>
          </w:p>
        </w:tc>
      </w:tr>
      <w:tr w:rsidR="00726D9C" w14:paraId="230AA808" w14:textId="77777777" w:rsidTr="00726D9C">
        <w:tc>
          <w:tcPr>
            <w:tcW w:w="576" w:type="dxa"/>
          </w:tcPr>
          <w:p w14:paraId="063214DC"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8</w:t>
            </w:r>
          </w:p>
        </w:tc>
        <w:tc>
          <w:tcPr>
            <w:tcW w:w="567" w:type="dxa"/>
          </w:tcPr>
          <w:p w14:paraId="4A56FBB0"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S</w:t>
            </w:r>
          </w:p>
        </w:tc>
        <w:tc>
          <w:tcPr>
            <w:tcW w:w="8479" w:type="dxa"/>
          </w:tcPr>
          <w:p w14:paraId="06025885" w14:textId="77777777" w:rsidR="00726D9C" w:rsidRDefault="00726D9C" w:rsidP="00726D9C">
            <w:pPr>
              <w:rPr>
                <w:rFonts w:ascii="Times New Roman" w:hAnsi="Times New Roman" w:cs="Times New Roman"/>
              </w:rPr>
            </w:pPr>
          </w:p>
        </w:tc>
      </w:tr>
      <w:tr w:rsidR="00726D9C" w14:paraId="54437C0D" w14:textId="77777777" w:rsidTr="00726D9C">
        <w:tc>
          <w:tcPr>
            <w:tcW w:w="576" w:type="dxa"/>
          </w:tcPr>
          <w:p w14:paraId="6ADCF9D8"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9</w:t>
            </w:r>
          </w:p>
        </w:tc>
        <w:tc>
          <w:tcPr>
            <w:tcW w:w="567" w:type="dxa"/>
          </w:tcPr>
          <w:p w14:paraId="3A69C37D"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D</w:t>
            </w:r>
          </w:p>
        </w:tc>
        <w:tc>
          <w:tcPr>
            <w:tcW w:w="8479" w:type="dxa"/>
          </w:tcPr>
          <w:p w14:paraId="121F4269" w14:textId="0351C76E" w:rsidR="00726D9C" w:rsidRPr="00AA0DE3" w:rsidRDefault="00726D9C" w:rsidP="00726D9C">
            <w:pPr>
              <w:rPr>
                <w:rFonts w:ascii="Times New Roman" w:hAnsi="Times New Roman" w:cs="Times New Roman"/>
                <w:b/>
                <w:color w:val="FF0000"/>
              </w:rPr>
            </w:pPr>
            <w:r>
              <w:rPr>
                <w:rFonts w:ascii="Times New Roman" w:hAnsi="Times New Roman" w:cs="Times New Roman"/>
                <w:b/>
                <w:color w:val="FF0000"/>
              </w:rPr>
              <w:t xml:space="preserve">Battesimo del Signore. </w:t>
            </w:r>
            <w:r w:rsidRPr="00AA0DE3">
              <w:rPr>
                <w:rFonts w:ascii="Times New Roman" w:hAnsi="Times New Roman" w:cs="Times New Roman"/>
              </w:rPr>
              <w:t>Gruppo Orchidea</w:t>
            </w:r>
          </w:p>
        </w:tc>
      </w:tr>
      <w:tr w:rsidR="00726D9C" w14:paraId="54CB7747" w14:textId="77777777" w:rsidTr="00726D9C">
        <w:tc>
          <w:tcPr>
            <w:tcW w:w="576" w:type="dxa"/>
          </w:tcPr>
          <w:p w14:paraId="3BFAEA9F"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10</w:t>
            </w:r>
          </w:p>
        </w:tc>
        <w:tc>
          <w:tcPr>
            <w:tcW w:w="567" w:type="dxa"/>
          </w:tcPr>
          <w:p w14:paraId="24079ED2"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L</w:t>
            </w:r>
          </w:p>
        </w:tc>
        <w:tc>
          <w:tcPr>
            <w:tcW w:w="8479" w:type="dxa"/>
          </w:tcPr>
          <w:p w14:paraId="53649596" w14:textId="77777777" w:rsidR="00726D9C" w:rsidRDefault="00726D9C" w:rsidP="00726D9C">
            <w:pPr>
              <w:rPr>
                <w:rFonts w:ascii="Times New Roman" w:hAnsi="Times New Roman" w:cs="Times New Roman"/>
              </w:rPr>
            </w:pPr>
            <w:r w:rsidRPr="005A165F">
              <w:rPr>
                <w:rFonts w:ascii="Times New Roman" w:hAnsi="Times New Roman" w:cs="Times New Roman"/>
              </w:rPr>
              <w:t>Uff</w:t>
            </w:r>
            <w:r>
              <w:rPr>
                <w:rFonts w:ascii="Times New Roman" w:hAnsi="Times New Roman" w:cs="Times New Roman"/>
              </w:rPr>
              <w:t>ici pastorali</w:t>
            </w:r>
          </w:p>
        </w:tc>
      </w:tr>
      <w:tr w:rsidR="00726D9C" w14:paraId="301A2BB0" w14:textId="77777777" w:rsidTr="00726D9C">
        <w:tc>
          <w:tcPr>
            <w:tcW w:w="576" w:type="dxa"/>
          </w:tcPr>
          <w:p w14:paraId="1CABCC31"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11</w:t>
            </w:r>
          </w:p>
        </w:tc>
        <w:tc>
          <w:tcPr>
            <w:tcW w:w="567" w:type="dxa"/>
          </w:tcPr>
          <w:p w14:paraId="05C52EC6"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79" w:type="dxa"/>
          </w:tcPr>
          <w:p w14:paraId="78A01387" w14:textId="77777777" w:rsidR="00726D9C" w:rsidRDefault="00726D9C" w:rsidP="00726D9C">
            <w:pPr>
              <w:rPr>
                <w:rFonts w:ascii="Times New Roman" w:hAnsi="Times New Roman" w:cs="Times New Roman"/>
              </w:rPr>
            </w:pPr>
            <w:r>
              <w:rPr>
                <w:rFonts w:ascii="Times New Roman" w:hAnsi="Times New Roman" w:cs="Times New Roman"/>
              </w:rPr>
              <w:t>Apertura visita pastorale diocesi</w:t>
            </w:r>
          </w:p>
        </w:tc>
      </w:tr>
      <w:tr w:rsidR="00726D9C" w14:paraId="7F47EDE6" w14:textId="77777777" w:rsidTr="00726D9C">
        <w:tc>
          <w:tcPr>
            <w:tcW w:w="576" w:type="dxa"/>
          </w:tcPr>
          <w:p w14:paraId="770ACC56"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12</w:t>
            </w:r>
          </w:p>
        </w:tc>
        <w:tc>
          <w:tcPr>
            <w:tcW w:w="567" w:type="dxa"/>
          </w:tcPr>
          <w:p w14:paraId="744DF16E"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79" w:type="dxa"/>
          </w:tcPr>
          <w:p w14:paraId="6D340244" w14:textId="77777777" w:rsidR="00726D9C" w:rsidRDefault="00726D9C" w:rsidP="00726D9C">
            <w:pPr>
              <w:rPr>
                <w:rFonts w:ascii="Times New Roman" w:hAnsi="Times New Roman" w:cs="Times New Roman"/>
              </w:rPr>
            </w:pPr>
          </w:p>
        </w:tc>
      </w:tr>
      <w:tr w:rsidR="00726D9C" w14:paraId="0542CEF6" w14:textId="77777777" w:rsidTr="00726D9C">
        <w:tc>
          <w:tcPr>
            <w:tcW w:w="576" w:type="dxa"/>
          </w:tcPr>
          <w:p w14:paraId="057E92DC"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13</w:t>
            </w:r>
          </w:p>
        </w:tc>
        <w:tc>
          <w:tcPr>
            <w:tcW w:w="567" w:type="dxa"/>
          </w:tcPr>
          <w:p w14:paraId="63D4B09A"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G</w:t>
            </w:r>
          </w:p>
        </w:tc>
        <w:tc>
          <w:tcPr>
            <w:tcW w:w="8479" w:type="dxa"/>
          </w:tcPr>
          <w:p w14:paraId="7187E400" w14:textId="77777777" w:rsidR="00726D9C" w:rsidRDefault="00726D9C" w:rsidP="00726D9C">
            <w:pPr>
              <w:rPr>
                <w:rFonts w:ascii="Times New Roman" w:hAnsi="Times New Roman" w:cs="Times New Roman"/>
              </w:rPr>
            </w:pPr>
            <w:r>
              <w:rPr>
                <w:rFonts w:ascii="Times New Roman" w:hAnsi="Times New Roman" w:cs="Times New Roman"/>
              </w:rPr>
              <w:t>Ritiro del clero</w:t>
            </w:r>
          </w:p>
        </w:tc>
      </w:tr>
      <w:tr w:rsidR="00726D9C" w14:paraId="0315E59A" w14:textId="77777777" w:rsidTr="00726D9C">
        <w:tc>
          <w:tcPr>
            <w:tcW w:w="576" w:type="dxa"/>
          </w:tcPr>
          <w:p w14:paraId="6F0A69B0"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14</w:t>
            </w:r>
          </w:p>
        </w:tc>
        <w:tc>
          <w:tcPr>
            <w:tcW w:w="567" w:type="dxa"/>
          </w:tcPr>
          <w:p w14:paraId="7D857939"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V</w:t>
            </w:r>
          </w:p>
        </w:tc>
        <w:tc>
          <w:tcPr>
            <w:tcW w:w="8479" w:type="dxa"/>
          </w:tcPr>
          <w:p w14:paraId="04887C51" w14:textId="77777777" w:rsidR="00726D9C" w:rsidRDefault="00726D9C" w:rsidP="00726D9C">
            <w:pPr>
              <w:rPr>
                <w:rFonts w:ascii="Times New Roman" w:hAnsi="Times New Roman" w:cs="Times New Roman"/>
              </w:rPr>
            </w:pPr>
          </w:p>
        </w:tc>
      </w:tr>
      <w:tr w:rsidR="00726D9C" w14:paraId="5DEE3FDE" w14:textId="77777777" w:rsidTr="00726D9C">
        <w:tc>
          <w:tcPr>
            <w:tcW w:w="576" w:type="dxa"/>
          </w:tcPr>
          <w:p w14:paraId="7A1604EE"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15</w:t>
            </w:r>
          </w:p>
        </w:tc>
        <w:tc>
          <w:tcPr>
            <w:tcW w:w="567" w:type="dxa"/>
          </w:tcPr>
          <w:p w14:paraId="39C82350"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S</w:t>
            </w:r>
          </w:p>
        </w:tc>
        <w:tc>
          <w:tcPr>
            <w:tcW w:w="8479" w:type="dxa"/>
          </w:tcPr>
          <w:p w14:paraId="4DFF806A" w14:textId="77777777" w:rsidR="00726D9C" w:rsidRDefault="00726D9C" w:rsidP="00726D9C">
            <w:pPr>
              <w:rPr>
                <w:rFonts w:ascii="Times New Roman" w:hAnsi="Times New Roman" w:cs="Times New Roman"/>
              </w:rPr>
            </w:pPr>
          </w:p>
        </w:tc>
      </w:tr>
      <w:tr w:rsidR="00726D9C" w14:paraId="7142ECC6" w14:textId="77777777" w:rsidTr="00726D9C">
        <w:tc>
          <w:tcPr>
            <w:tcW w:w="576" w:type="dxa"/>
          </w:tcPr>
          <w:p w14:paraId="18150DEE"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16</w:t>
            </w:r>
          </w:p>
        </w:tc>
        <w:tc>
          <w:tcPr>
            <w:tcW w:w="567" w:type="dxa"/>
          </w:tcPr>
          <w:p w14:paraId="7AC4149C"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D</w:t>
            </w:r>
          </w:p>
        </w:tc>
        <w:tc>
          <w:tcPr>
            <w:tcW w:w="8479" w:type="dxa"/>
          </w:tcPr>
          <w:p w14:paraId="4F57AADE" w14:textId="77777777" w:rsidR="00726D9C" w:rsidRDefault="00726D9C" w:rsidP="00726D9C">
            <w:pPr>
              <w:rPr>
                <w:rFonts w:ascii="Times New Roman" w:hAnsi="Times New Roman" w:cs="Times New Roman"/>
              </w:rPr>
            </w:pPr>
            <w:r>
              <w:rPr>
                <w:rFonts w:ascii="Times New Roman" w:hAnsi="Times New Roman" w:cs="Times New Roman"/>
              </w:rPr>
              <w:t>Consiglio Pastorale diocesano</w:t>
            </w:r>
          </w:p>
        </w:tc>
      </w:tr>
      <w:tr w:rsidR="00726D9C" w14:paraId="21F6AC0C" w14:textId="77777777" w:rsidTr="00726D9C">
        <w:tc>
          <w:tcPr>
            <w:tcW w:w="576" w:type="dxa"/>
          </w:tcPr>
          <w:p w14:paraId="2F8257E0"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17</w:t>
            </w:r>
          </w:p>
        </w:tc>
        <w:tc>
          <w:tcPr>
            <w:tcW w:w="567" w:type="dxa"/>
          </w:tcPr>
          <w:p w14:paraId="3671EE3D"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L</w:t>
            </w:r>
          </w:p>
        </w:tc>
        <w:tc>
          <w:tcPr>
            <w:tcW w:w="8479" w:type="dxa"/>
          </w:tcPr>
          <w:p w14:paraId="4BCD6709" w14:textId="77777777" w:rsidR="00726D9C" w:rsidRDefault="00726D9C" w:rsidP="00726D9C">
            <w:pPr>
              <w:rPr>
                <w:rFonts w:ascii="Times New Roman" w:hAnsi="Times New Roman" w:cs="Times New Roman"/>
                <w:b/>
                <w:highlight w:val="yellow"/>
              </w:rPr>
            </w:pPr>
            <w:r>
              <w:rPr>
                <w:rFonts w:ascii="Times New Roman" w:hAnsi="Times New Roman" w:cs="Times New Roman"/>
                <w:b/>
                <w:color w:val="C00000"/>
              </w:rPr>
              <w:t>Giornata del dialogo tra cattolici ed ebrei</w:t>
            </w:r>
          </w:p>
        </w:tc>
      </w:tr>
      <w:tr w:rsidR="00726D9C" w14:paraId="56A52230" w14:textId="77777777" w:rsidTr="00726D9C">
        <w:tc>
          <w:tcPr>
            <w:tcW w:w="576" w:type="dxa"/>
          </w:tcPr>
          <w:p w14:paraId="0F3311CB"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18</w:t>
            </w:r>
          </w:p>
        </w:tc>
        <w:tc>
          <w:tcPr>
            <w:tcW w:w="567" w:type="dxa"/>
          </w:tcPr>
          <w:p w14:paraId="353E4C86"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79" w:type="dxa"/>
          </w:tcPr>
          <w:p w14:paraId="320A77DD" w14:textId="77777777" w:rsidR="00726D9C" w:rsidRDefault="00726D9C" w:rsidP="00726D9C">
            <w:pPr>
              <w:rPr>
                <w:rFonts w:ascii="Times New Roman" w:hAnsi="Times New Roman" w:cs="Times New Roman"/>
                <w:b/>
                <w:color w:val="FF0000"/>
              </w:rPr>
            </w:pPr>
            <w:r>
              <w:rPr>
                <w:rFonts w:ascii="Times New Roman" w:hAnsi="Times New Roman" w:cs="Times New Roman"/>
                <w:b/>
                <w:color w:val="C00000"/>
              </w:rPr>
              <w:t>Settimana di preghiera per l’unità dei cristiani (18/25 gennaio)</w:t>
            </w:r>
          </w:p>
        </w:tc>
      </w:tr>
      <w:tr w:rsidR="00726D9C" w14:paraId="6EC6CA6D" w14:textId="77777777" w:rsidTr="00726D9C">
        <w:tc>
          <w:tcPr>
            <w:tcW w:w="576" w:type="dxa"/>
          </w:tcPr>
          <w:p w14:paraId="181D8187"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19</w:t>
            </w:r>
          </w:p>
        </w:tc>
        <w:tc>
          <w:tcPr>
            <w:tcW w:w="567" w:type="dxa"/>
          </w:tcPr>
          <w:p w14:paraId="3EFED5B6"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79" w:type="dxa"/>
          </w:tcPr>
          <w:p w14:paraId="51596D66" w14:textId="77777777" w:rsidR="00726D9C" w:rsidRDefault="00726D9C" w:rsidP="00726D9C">
            <w:pPr>
              <w:rPr>
                <w:rFonts w:ascii="Times New Roman" w:hAnsi="Times New Roman" w:cs="Times New Roman"/>
                <w:highlight w:val="yellow"/>
              </w:rPr>
            </w:pPr>
          </w:p>
        </w:tc>
      </w:tr>
      <w:tr w:rsidR="00726D9C" w14:paraId="73300D3D" w14:textId="77777777" w:rsidTr="00726D9C">
        <w:tc>
          <w:tcPr>
            <w:tcW w:w="576" w:type="dxa"/>
          </w:tcPr>
          <w:p w14:paraId="5B50B8C6"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20</w:t>
            </w:r>
          </w:p>
        </w:tc>
        <w:tc>
          <w:tcPr>
            <w:tcW w:w="567" w:type="dxa"/>
          </w:tcPr>
          <w:p w14:paraId="42CD6377"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G</w:t>
            </w:r>
          </w:p>
        </w:tc>
        <w:tc>
          <w:tcPr>
            <w:tcW w:w="8479" w:type="dxa"/>
          </w:tcPr>
          <w:p w14:paraId="5C6D9668" w14:textId="77777777" w:rsidR="00726D9C" w:rsidRDefault="00726D9C" w:rsidP="00726D9C">
            <w:pPr>
              <w:rPr>
                <w:rFonts w:ascii="Times New Roman" w:hAnsi="Times New Roman" w:cs="Times New Roman"/>
                <w:highlight w:val="yellow"/>
              </w:rPr>
            </w:pPr>
          </w:p>
        </w:tc>
      </w:tr>
      <w:tr w:rsidR="00726D9C" w14:paraId="4B934C39" w14:textId="77777777" w:rsidTr="00726D9C">
        <w:tc>
          <w:tcPr>
            <w:tcW w:w="576" w:type="dxa"/>
          </w:tcPr>
          <w:p w14:paraId="1578C7DC"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21</w:t>
            </w:r>
          </w:p>
        </w:tc>
        <w:tc>
          <w:tcPr>
            <w:tcW w:w="567" w:type="dxa"/>
          </w:tcPr>
          <w:p w14:paraId="55980F93"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V</w:t>
            </w:r>
          </w:p>
        </w:tc>
        <w:tc>
          <w:tcPr>
            <w:tcW w:w="8479" w:type="dxa"/>
          </w:tcPr>
          <w:p w14:paraId="459A4D46" w14:textId="77777777" w:rsidR="00726D9C" w:rsidRDefault="00726D9C" w:rsidP="00726D9C">
            <w:pPr>
              <w:rPr>
                <w:rFonts w:ascii="Times New Roman" w:hAnsi="Times New Roman" w:cs="Times New Roman"/>
                <w:highlight w:val="yellow"/>
              </w:rPr>
            </w:pPr>
            <w:r>
              <w:rPr>
                <w:rFonts w:ascii="Times New Roman" w:hAnsi="Times New Roman" w:cs="Times New Roman"/>
              </w:rPr>
              <w:t xml:space="preserve">Conferenza ecumenica </w:t>
            </w:r>
          </w:p>
        </w:tc>
      </w:tr>
      <w:tr w:rsidR="00726D9C" w14:paraId="561A0BF9" w14:textId="77777777" w:rsidTr="00726D9C">
        <w:tc>
          <w:tcPr>
            <w:tcW w:w="576" w:type="dxa"/>
          </w:tcPr>
          <w:p w14:paraId="6CDFFFB8"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22</w:t>
            </w:r>
          </w:p>
        </w:tc>
        <w:tc>
          <w:tcPr>
            <w:tcW w:w="567" w:type="dxa"/>
          </w:tcPr>
          <w:p w14:paraId="68622DF4"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S</w:t>
            </w:r>
          </w:p>
        </w:tc>
        <w:tc>
          <w:tcPr>
            <w:tcW w:w="8479" w:type="dxa"/>
          </w:tcPr>
          <w:p w14:paraId="1989CA13" w14:textId="77777777" w:rsidR="00726D9C" w:rsidRDefault="00726D9C" w:rsidP="00726D9C">
            <w:pPr>
              <w:rPr>
                <w:rFonts w:ascii="Times New Roman" w:hAnsi="Times New Roman" w:cs="Times New Roman"/>
              </w:rPr>
            </w:pPr>
          </w:p>
        </w:tc>
      </w:tr>
      <w:tr w:rsidR="00726D9C" w14:paraId="7B26FCB8" w14:textId="77777777" w:rsidTr="00726D9C">
        <w:tc>
          <w:tcPr>
            <w:tcW w:w="576" w:type="dxa"/>
          </w:tcPr>
          <w:p w14:paraId="404A3DD4"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23</w:t>
            </w:r>
          </w:p>
        </w:tc>
        <w:tc>
          <w:tcPr>
            <w:tcW w:w="567" w:type="dxa"/>
          </w:tcPr>
          <w:p w14:paraId="7B32B6D8"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D</w:t>
            </w:r>
          </w:p>
        </w:tc>
        <w:tc>
          <w:tcPr>
            <w:tcW w:w="8479" w:type="dxa"/>
          </w:tcPr>
          <w:p w14:paraId="639D6B96" w14:textId="77777777" w:rsidR="00726D9C" w:rsidRPr="005A165F" w:rsidRDefault="00726D9C" w:rsidP="00726D9C">
            <w:pPr>
              <w:rPr>
                <w:rFonts w:ascii="Times New Roman" w:hAnsi="Times New Roman" w:cs="Times New Roman"/>
                <w:b/>
                <w:color w:val="C00000"/>
              </w:rPr>
            </w:pPr>
            <w:r w:rsidRPr="005A165F">
              <w:rPr>
                <w:rFonts w:ascii="Times New Roman" w:hAnsi="Times New Roman" w:cs="Times New Roman"/>
                <w:b/>
                <w:color w:val="C00000"/>
              </w:rPr>
              <w:t xml:space="preserve">Domenica della Parola </w:t>
            </w:r>
          </w:p>
          <w:p w14:paraId="293541B8" w14:textId="77777777" w:rsidR="00726D9C" w:rsidRPr="005A165F" w:rsidRDefault="00726D9C" w:rsidP="00726D9C">
            <w:pPr>
              <w:rPr>
                <w:rFonts w:ascii="Times New Roman" w:hAnsi="Times New Roman" w:cs="Times New Roman"/>
              </w:rPr>
            </w:pPr>
            <w:r w:rsidRPr="005A165F">
              <w:rPr>
                <w:rFonts w:ascii="Times New Roman" w:hAnsi="Times New Roman" w:cs="Times New Roman"/>
              </w:rPr>
              <w:t>Incontro diocesano ‘sentieri d’amore”</w:t>
            </w:r>
          </w:p>
        </w:tc>
      </w:tr>
      <w:tr w:rsidR="00726D9C" w14:paraId="490D7EA0" w14:textId="77777777" w:rsidTr="00726D9C">
        <w:tc>
          <w:tcPr>
            <w:tcW w:w="576" w:type="dxa"/>
          </w:tcPr>
          <w:p w14:paraId="21BA069F"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24</w:t>
            </w:r>
          </w:p>
        </w:tc>
        <w:tc>
          <w:tcPr>
            <w:tcW w:w="567" w:type="dxa"/>
          </w:tcPr>
          <w:p w14:paraId="789CCB43"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L</w:t>
            </w:r>
          </w:p>
        </w:tc>
        <w:tc>
          <w:tcPr>
            <w:tcW w:w="8479" w:type="dxa"/>
          </w:tcPr>
          <w:p w14:paraId="322ED0D0" w14:textId="77777777" w:rsidR="00726D9C" w:rsidRPr="005A165F" w:rsidRDefault="00726D9C" w:rsidP="00726D9C">
            <w:pPr>
              <w:rPr>
                <w:rFonts w:ascii="Times New Roman" w:hAnsi="Times New Roman" w:cs="Times New Roman"/>
              </w:rPr>
            </w:pPr>
          </w:p>
        </w:tc>
      </w:tr>
      <w:tr w:rsidR="00726D9C" w14:paraId="64E7F89C" w14:textId="77777777" w:rsidTr="00726D9C">
        <w:tc>
          <w:tcPr>
            <w:tcW w:w="576" w:type="dxa"/>
          </w:tcPr>
          <w:p w14:paraId="25BF8968"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25</w:t>
            </w:r>
          </w:p>
        </w:tc>
        <w:tc>
          <w:tcPr>
            <w:tcW w:w="567" w:type="dxa"/>
          </w:tcPr>
          <w:p w14:paraId="400726FC"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79" w:type="dxa"/>
          </w:tcPr>
          <w:p w14:paraId="6D6F60F8" w14:textId="77777777" w:rsidR="00726D9C" w:rsidRPr="005A165F" w:rsidRDefault="00726D9C" w:rsidP="00726D9C">
            <w:pPr>
              <w:rPr>
                <w:rFonts w:ascii="Times New Roman" w:hAnsi="Times New Roman" w:cs="Times New Roman"/>
              </w:rPr>
            </w:pPr>
          </w:p>
        </w:tc>
      </w:tr>
      <w:tr w:rsidR="00726D9C" w14:paraId="546F0FDD" w14:textId="77777777" w:rsidTr="00726D9C">
        <w:tc>
          <w:tcPr>
            <w:tcW w:w="576" w:type="dxa"/>
          </w:tcPr>
          <w:p w14:paraId="323975E1"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26</w:t>
            </w:r>
          </w:p>
        </w:tc>
        <w:tc>
          <w:tcPr>
            <w:tcW w:w="567" w:type="dxa"/>
          </w:tcPr>
          <w:p w14:paraId="616C0038"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79" w:type="dxa"/>
          </w:tcPr>
          <w:p w14:paraId="07514920" w14:textId="77777777" w:rsidR="00726D9C" w:rsidRPr="005A165F" w:rsidRDefault="00726D9C" w:rsidP="00726D9C">
            <w:pPr>
              <w:rPr>
                <w:rFonts w:ascii="Times New Roman" w:hAnsi="Times New Roman" w:cs="Times New Roman"/>
              </w:rPr>
            </w:pPr>
          </w:p>
        </w:tc>
      </w:tr>
      <w:tr w:rsidR="00726D9C" w14:paraId="5988E163" w14:textId="77777777" w:rsidTr="00726D9C">
        <w:tc>
          <w:tcPr>
            <w:tcW w:w="576" w:type="dxa"/>
          </w:tcPr>
          <w:p w14:paraId="43C076D0"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27</w:t>
            </w:r>
          </w:p>
        </w:tc>
        <w:tc>
          <w:tcPr>
            <w:tcW w:w="567" w:type="dxa"/>
          </w:tcPr>
          <w:p w14:paraId="499AE81F"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G</w:t>
            </w:r>
          </w:p>
        </w:tc>
        <w:tc>
          <w:tcPr>
            <w:tcW w:w="8479" w:type="dxa"/>
          </w:tcPr>
          <w:p w14:paraId="56C7CFF1" w14:textId="77777777" w:rsidR="00726D9C" w:rsidRPr="005A165F" w:rsidRDefault="00726D9C" w:rsidP="00726D9C">
            <w:pPr>
              <w:rPr>
                <w:rFonts w:ascii="Times New Roman" w:hAnsi="Times New Roman" w:cs="Times New Roman"/>
                <w:color w:val="C00000"/>
              </w:rPr>
            </w:pPr>
            <w:r w:rsidRPr="005A165F">
              <w:rPr>
                <w:rFonts w:ascii="Times New Roman" w:hAnsi="Times New Roman" w:cs="Times New Roman"/>
                <w:color w:val="C00000"/>
              </w:rPr>
              <w:t>Giornata della memoria (Shoah)</w:t>
            </w:r>
          </w:p>
          <w:p w14:paraId="4A8132DB" w14:textId="77777777" w:rsidR="00726D9C" w:rsidRPr="005A165F" w:rsidRDefault="00726D9C" w:rsidP="00726D9C">
            <w:pPr>
              <w:rPr>
                <w:rFonts w:ascii="Times New Roman" w:hAnsi="Times New Roman" w:cs="Times New Roman"/>
              </w:rPr>
            </w:pPr>
            <w:r w:rsidRPr="005A165F">
              <w:rPr>
                <w:rFonts w:ascii="Times New Roman" w:hAnsi="Times New Roman" w:cs="Times New Roman"/>
              </w:rPr>
              <w:t>Vicaria</w:t>
            </w:r>
          </w:p>
        </w:tc>
      </w:tr>
      <w:tr w:rsidR="00726D9C" w14:paraId="5B300BE1" w14:textId="77777777" w:rsidTr="00726D9C">
        <w:tc>
          <w:tcPr>
            <w:tcW w:w="576" w:type="dxa"/>
          </w:tcPr>
          <w:p w14:paraId="733B6708"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28</w:t>
            </w:r>
          </w:p>
        </w:tc>
        <w:tc>
          <w:tcPr>
            <w:tcW w:w="567" w:type="dxa"/>
          </w:tcPr>
          <w:p w14:paraId="48EC9677"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V</w:t>
            </w:r>
          </w:p>
        </w:tc>
        <w:tc>
          <w:tcPr>
            <w:tcW w:w="8479" w:type="dxa"/>
          </w:tcPr>
          <w:p w14:paraId="3755371C" w14:textId="77777777" w:rsidR="00726D9C" w:rsidRPr="005A165F" w:rsidRDefault="00726D9C" w:rsidP="00726D9C">
            <w:pPr>
              <w:rPr>
                <w:rFonts w:ascii="Times New Roman" w:hAnsi="Times New Roman" w:cs="Times New Roman"/>
              </w:rPr>
            </w:pPr>
            <w:r w:rsidRPr="005A165F">
              <w:rPr>
                <w:rFonts w:ascii="Times New Roman" w:hAnsi="Times New Roman" w:cs="Times New Roman"/>
              </w:rPr>
              <w:t xml:space="preserve">Formazione volontari </w:t>
            </w:r>
            <w:proofErr w:type="spellStart"/>
            <w:r w:rsidRPr="005A165F">
              <w:rPr>
                <w:rFonts w:ascii="Times New Roman" w:hAnsi="Times New Roman" w:cs="Times New Roman"/>
              </w:rPr>
              <w:t>caritas</w:t>
            </w:r>
            <w:proofErr w:type="spellEnd"/>
            <w:r w:rsidRPr="005A165F">
              <w:rPr>
                <w:rFonts w:ascii="Times New Roman" w:hAnsi="Times New Roman" w:cs="Times New Roman"/>
              </w:rPr>
              <w:t xml:space="preserve"> e gruppi di volontariato</w:t>
            </w:r>
          </w:p>
        </w:tc>
      </w:tr>
      <w:tr w:rsidR="00726D9C" w14:paraId="3E12EC22" w14:textId="77777777" w:rsidTr="00726D9C">
        <w:tc>
          <w:tcPr>
            <w:tcW w:w="576" w:type="dxa"/>
          </w:tcPr>
          <w:p w14:paraId="5D44A75B"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29</w:t>
            </w:r>
          </w:p>
        </w:tc>
        <w:tc>
          <w:tcPr>
            <w:tcW w:w="567" w:type="dxa"/>
          </w:tcPr>
          <w:p w14:paraId="2DD52820"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S</w:t>
            </w:r>
          </w:p>
        </w:tc>
        <w:tc>
          <w:tcPr>
            <w:tcW w:w="8479" w:type="dxa"/>
          </w:tcPr>
          <w:p w14:paraId="657113D6" w14:textId="77777777" w:rsidR="00726D9C" w:rsidRDefault="00726D9C" w:rsidP="00726D9C">
            <w:pPr>
              <w:rPr>
                <w:rFonts w:ascii="Times New Roman" w:hAnsi="Times New Roman" w:cs="Times New Roman"/>
              </w:rPr>
            </w:pPr>
          </w:p>
        </w:tc>
      </w:tr>
      <w:tr w:rsidR="00726D9C" w14:paraId="49D0CDE9" w14:textId="77777777" w:rsidTr="00726D9C">
        <w:tc>
          <w:tcPr>
            <w:tcW w:w="576" w:type="dxa"/>
          </w:tcPr>
          <w:p w14:paraId="76F9A3B3"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30</w:t>
            </w:r>
          </w:p>
        </w:tc>
        <w:tc>
          <w:tcPr>
            <w:tcW w:w="567" w:type="dxa"/>
          </w:tcPr>
          <w:p w14:paraId="6209F194"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D</w:t>
            </w:r>
          </w:p>
        </w:tc>
        <w:tc>
          <w:tcPr>
            <w:tcW w:w="8479" w:type="dxa"/>
          </w:tcPr>
          <w:p w14:paraId="328595CE" w14:textId="77777777" w:rsidR="00726D9C" w:rsidRDefault="00726D9C" w:rsidP="00726D9C">
            <w:pPr>
              <w:rPr>
                <w:rFonts w:ascii="Times New Roman" w:hAnsi="Times New Roman" w:cs="Times New Roman"/>
              </w:rPr>
            </w:pPr>
            <w:r>
              <w:rPr>
                <w:rFonts w:ascii="Times New Roman" w:hAnsi="Times New Roman" w:cs="Times New Roman"/>
              </w:rPr>
              <w:t xml:space="preserve">Celebrazione ecumenica </w:t>
            </w:r>
          </w:p>
        </w:tc>
      </w:tr>
      <w:tr w:rsidR="00726D9C" w14:paraId="1EE68B02" w14:textId="77777777" w:rsidTr="00726D9C">
        <w:tc>
          <w:tcPr>
            <w:tcW w:w="576" w:type="dxa"/>
          </w:tcPr>
          <w:p w14:paraId="6A7847D2"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31</w:t>
            </w:r>
          </w:p>
        </w:tc>
        <w:tc>
          <w:tcPr>
            <w:tcW w:w="567" w:type="dxa"/>
          </w:tcPr>
          <w:p w14:paraId="23683DE0"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L</w:t>
            </w:r>
          </w:p>
        </w:tc>
        <w:tc>
          <w:tcPr>
            <w:tcW w:w="8479" w:type="dxa"/>
          </w:tcPr>
          <w:p w14:paraId="711A7424" w14:textId="77777777" w:rsidR="00726D9C" w:rsidRDefault="00726D9C" w:rsidP="00726D9C">
            <w:pPr>
              <w:rPr>
                <w:rFonts w:ascii="Times New Roman" w:hAnsi="Times New Roman" w:cs="Times New Roman"/>
              </w:rPr>
            </w:pPr>
          </w:p>
        </w:tc>
      </w:tr>
    </w:tbl>
    <w:p w14:paraId="0941C1A3" w14:textId="77777777" w:rsidR="00726D9C" w:rsidRDefault="00726D9C" w:rsidP="00726D9C">
      <w:pPr>
        <w:rPr>
          <w:rFonts w:ascii="Times New Roman" w:hAnsi="Times New Roman" w:cs="Times New Roman"/>
          <w:b/>
          <w:sz w:val="28"/>
          <w:szCs w:val="28"/>
        </w:rPr>
      </w:pPr>
      <w:r>
        <w:rPr>
          <w:rFonts w:ascii="Times New Roman" w:hAnsi="Times New Roman" w:cs="Times New Roman"/>
          <w:b/>
          <w:sz w:val="28"/>
          <w:szCs w:val="28"/>
        </w:rPr>
        <w:lastRenderedPageBreak/>
        <w:t>FEBBRAIO 2022</w:t>
      </w:r>
    </w:p>
    <w:tbl>
      <w:tblPr>
        <w:tblStyle w:val="Grigliatabella"/>
        <w:tblW w:w="9628" w:type="dxa"/>
        <w:tblLook w:val="04A0" w:firstRow="1" w:lastRow="0" w:firstColumn="1" w:lastColumn="0" w:noHBand="0" w:noVBand="1"/>
      </w:tblPr>
      <w:tblGrid>
        <w:gridCol w:w="576"/>
        <w:gridCol w:w="567"/>
        <w:gridCol w:w="8485"/>
      </w:tblGrid>
      <w:tr w:rsidR="00726D9C" w14:paraId="51F2B9A4" w14:textId="77777777" w:rsidTr="00726D9C">
        <w:tc>
          <w:tcPr>
            <w:tcW w:w="575" w:type="dxa"/>
          </w:tcPr>
          <w:p w14:paraId="3AAE3274"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w:t>
            </w:r>
          </w:p>
        </w:tc>
        <w:tc>
          <w:tcPr>
            <w:tcW w:w="567" w:type="dxa"/>
          </w:tcPr>
          <w:p w14:paraId="47D2545F"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86" w:type="dxa"/>
          </w:tcPr>
          <w:p w14:paraId="6AFB9E3F" w14:textId="77777777" w:rsidR="00726D9C" w:rsidRDefault="00726D9C" w:rsidP="00726D9C">
            <w:pPr>
              <w:rPr>
                <w:rFonts w:ascii="Times New Roman" w:hAnsi="Times New Roman" w:cs="Times New Roman"/>
              </w:rPr>
            </w:pPr>
          </w:p>
        </w:tc>
      </w:tr>
      <w:tr w:rsidR="00726D9C" w14:paraId="2C2E29DE" w14:textId="77777777" w:rsidTr="00726D9C">
        <w:tc>
          <w:tcPr>
            <w:tcW w:w="575" w:type="dxa"/>
          </w:tcPr>
          <w:p w14:paraId="67C8B200"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w:t>
            </w:r>
          </w:p>
        </w:tc>
        <w:tc>
          <w:tcPr>
            <w:tcW w:w="567" w:type="dxa"/>
          </w:tcPr>
          <w:p w14:paraId="196199A5"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86" w:type="dxa"/>
          </w:tcPr>
          <w:p w14:paraId="50501B25" w14:textId="77777777" w:rsidR="00726D9C" w:rsidRDefault="00726D9C" w:rsidP="00726D9C">
            <w:pPr>
              <w:rPr>
                <w:rFonts w:ascii="Times New Roman" w:hAnsi="Times New Roman" w:cs="Times New Roman"/>
              </w:rPr>
            </w:pPr>
            <w:r>
              <w:rPr>
                <w:rStyle w:val="Enfasigrassetto"/>
                <w:color w:val="C00000"/>
                <w:shd w:val="clear" w:color="auto" w:fill="FFFFFF"/>
              </w:rPr>
              <w:t>26</w:t>
            </w:r>
            <w:r>
              <w:rPr>
                <w:rStyle w:val="Enfasigrassetto"/>
                <w:color w:val="C00000"/>
                <w:shd w:val="clear" w:color="auto" w:fill="FFFFFF"/>
                <w:vertAlign w:val="superscript"/>
              </w:rPr>
              <w:t>a</w:t>
            </w:r>
            <w:r>
              <w:rPr>
                <w:rStyle w:val="Enfasigrassetto"/>
                <w:color w:val="C00000"/>
                <w:shd w:val="clear" w:color="auto" w:fill="FFFFFF"/>
              </w:rPr>
              <w:t> Giornata della vita consacrata</w:t>
            </w:r>
          </w:p>
        </w:tc>
      </w:tr>
      <w:tr w:rsidR="00726D9C" w14:paraId="1CC11C32" w14:textId="77777777" w:rsidTr="00726D9C">
        <w:tc>
          <w:tcPr>
            <w:tcW w:w="575" w:type="dxa"/>
          </w:tcPr>
          <w:p w14:paraId="0208F1CF"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3</w:t>
            </w:r>
          </w:p>
        </w:tc>
        <w:tc>
          <w:tcPr>
            <w:tcW w:w="567" w:type="dxa"/>
          </w:tcPr>
          <w:p w14:paraId="2C31429B"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G</w:t>
            </w:r>
          </w:p>
        </w:tc>
        <w:tc>
          <w:tcPr>
            <w:tcW w:w="8486" w:type="dxa"/>
          </w:tcPr>
          <w:p w14:paraId="78D4F4D2" w14:textId="77777777" w:rsidR="00726D9C" w:rsidRDefault="00726D9C" w:rsidP="00726D9C">
            <w:pPr>
              <w:rPr>
                <w:rFonts w:ascii="Times New Roman" w:hAnsi="Times New Roman" w:cs="Times New Roman"/>
              </w:rPr>
            </w:pPr>
            <w:r>
              <w:rPr>
                <w:rFonts w:ascii="Times New Roman" w:hAnsi="Times New Roman" w:cs="Times New Roman"/>
              </w:rPr>
              <w:t>Consiglio presbiterale</w:t>
            </w:r>
          </w:p>
        </w:tc>
      </w:tr>
      <w:tr w:rsidR="00726D9C" w14:paraId="53FC365E" w14:textId="77777777" w:rsidTr="00726D9C">
        <w:tc>
          <w:tcPr>
            <w:tcW w:w="575" w:type="dxa"/>
          </w:tcPr>
          <w:p w14:paraId="3763600A"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4</w:t>
            </w:r>
          </w:p>
        </w:tc>
        <w:tc>
          <w:tcPr>
            <w:tcW w:w="567" w:type="dxa"/>
          </w:tcPr>
          <w:p w14:paraId="7A682A1C"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V</w:t>
            </w:r>
          </w:p>
        </w:tc>
        <w:tc>
          <w:tcPr>
            <w:tcW w:w="8486" w:type="dxa"/>
          </w:tcPr>
          <w:p w14:paraId="09246325" w14:textId="77777777" w:rsidR="00726D9C" w:rsidRDefault="00726D9C" w:rsidP="00726D9C">
            <w:pPr>
              <w:rPr>
                <w:rFonts w:ascii="Times New Roman" w:hAnsi="Times New Roman" w:cs="Times New Roman"/>
              </w:rPr>
            </w:pPr>
          </w:p>
        </w:tc>
      </w:tr>
      <w:tr w:rsidR="00726D9C" w14:paraId="0D92ECC5" w14:textId="77777777" w:rsidTr="00726D9C">
        <w:tc>
          <w:tcPr>
            <w:tcW w:w="575" w:type="dxa"/>
          </w:tcPr>
          <w:p w14:paraId="0DBE8945"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5</w:t>
            </w:r>
          </w:p>
        </w:tc>
        <w:tc>
          <w:tcPr>
            <w:tcW w:w="567" w:type="dxa"/>
          </w:tcPr>
          <w:p w14:paraId="61A4DCBA"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S</w:t>
            </w:r>
          </w:p>
        </w:tc>
        <w:tc>
          <w:tcPr>
            <w:tcW w:w="8486" w:type="dxa"/>
          </w:tcPr>
          <w:p w14:paraId="0CB4C269" w14:textId="77777777" w:rsidR="00726D9C" w:rsidRDefault="00726D9C" w:rsidP="00726D9C">
            <w:pPr>
              <w:rPr>
                <w:rFonts w:ascii="Times New Roman" w:hAnsi="Times New Roman" w:cs="Times New Roman"/>
              </w:rPr>
            </w:pPr>
            <w:r>
              <w:rPr>
                <w:rFonts w:ascii="Times New Roman" w:hAnsi="Times New Roman" w:cs="Times New Roman"/>
              </w:rPr>
              <w:t>Consiglio diocesano affari economici</w:t>
            </w:r>
          </w:p>
        </w:tc>
      </w:tr>
      <w:tr w:rsidR="00726D9C" w14:paraId="5BCDBB17" w14:textId="77777777" w:rsidTr="00726D9C">
        <w:tc>
          <w:tcPr>
            <w:tcW w:w="575" w:type="dxa"/>
          </w:tcPr>
          <w:p w14:paraId="58920500"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6</w:t>
            </w:r>
          </w:p>
        </w:tc>
        <w:tc>
          <w:tcPr>
            <w:tcW w:w="567" w:type="dxa"/>
          </w:tcPr>
          <w:p w14:paraId="74D6BD1E"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D</w:t>
            </w:r>
          </w:p>
        </w:tc>
        <w:tc>
          <w:tcPr>
            <w:tcW w:w="8486" w:type="dxa"/>
          </w:tcPr>
          <w:p w14:paraId="53075827" w14:textId="0734920B" w:rsidR="00726D9C" w:rsidRPr="00AA0DE3" w:rsidRDefault="00726D9C" w:rsidP="00726D9C">
            <w:pPr>
              <w:rPr>
                <w:rFonts w:ascii="Times New Roman" w:hAnsi="Times New Roman" w:cs="Times New Roman"/>
                <w:b/>
                <w:color w:val="C00000"/>
              </w:rPr>
            </w:pPr>
            <w:r>
              <w:rPr>
                <w:rFonts w:ascii="Times New Roman" w:hAnsi="Times New Roman" w:cs="Times New Roman"/>
                <w:b/>
                <w:color w:val="C00000"/>
              </w:rPr>
              <w:t>Giornata nazionale per la vita</w:t>
            </w:r>
            <w:r w:rsidR="00AA0DE3">
              <w:rPr>
                <w:rFonts w:ascii="Times New Roman" w:hAnsi="Times New Roman" w:cs="Times New Roman"/>
                <w:b/>
                <w:color w:val="C00000"/>
              </w:rPr>
              <w:t xml:space="preserve"> - </w:t>
            </w:r>
            <w:r w:rsidRPr="00AA0DE3">
              <w:rPr>
                <w:rFonts w:ascii="Times New Roman" w:hAnsi="Times New Roman" w:cs="Times New Roman"/>
              </w:rPr>
              <w:t>Gruppo Orchidea</w:t>
            </w:r>
          </w:p>
        </w:tc>
      </w:tr>
      <w:tr w:rsidR="00726D9C" w14:paraId="2B259855" w14:textId="77777777" w:rsidTr="00726D9C">
        <w:tc>
          <w:tcPr>
            <w:tcW w:w="575" w:type="dxa"/>
          </w:tcPr>
          <w:p w14:paraId="7E8F42E9"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7</w:t>
            </w:r>
          </w:p>
        </w:tc>
        <w:tc>
          <w:tcPr>
            <w:tcW w:w="567" w:type="dxa"/>
          </w:tcPr>
          <w:p w14:paraId="5906D184"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L</w:t>
            </w:r>
          </w:p>
        </w:tc>
        <w:tc>
          <w:tcPr>
            <w:tcW w:w="8486" w:type="dxa"/>
          </w:tcPr>
          <w:p w14:paraId="75A08BF1" w14:textId="77777777" w:rsidR="00726D9C" w:rsidRDefault="00726D9C" w:rsidP="00726D9C">
            <w:pPr>
              <w:rPr>
                <w:rFonts w:ascii="Times New Roman" w:hAnsi="Times New Roman" w:cs="Times New Roman"/>
              </w:rPr>
            </w:pPr>
            <w:r w:rsidRPr="005A165F">
              <w:rPr>
                <w:rFonts w:ascii="Times New Roman" w:hAnsi="Times New Roman" w:cs="Times New Roman"/>
              </w:rPr>
              <w:t>U</w:t>
            </w:r>
            <w:r>
              <w:rPr>
                <w:rFonts w:ascii="Times New Roman" w:hAnsi="Times New Roman" w:cs="Times New Roman"/>
              </w:rPr>
              <w:t>ffici pastorali</w:t>
            </w:r>
          </w:p>
        </w:tc>
      </w:tr>
      <w:tr w:rsidR="00726D9C" w14:paraId="05A94C7F" w14:textId="77777777" w:rsidTr="00726D9C">
        <w:tc>
          <w:tcPr>
            <w:tcW w:w="575" w:type="dxa"/>
          </w:tcPr>
          <w:p w14:paraId="5C51D16A"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8</w:t>
            </w:r>
          </w:p>
        </w:tc>
        <w:tc>
          <w:tcPr>
            <w:tcW w:w="567" w:type="dxa"/>
          </w:tcPr>
          <w:p w14:paraId="49DBB5DC"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86" w:type="dxa"/>
          </w:tcPr>
          <w:p w14:paraId="0CDC9769" w14:textId="77777777" w:rsidR="00726D9C" w:rsidRDefault="00726D9C" w:rsidP="00726D9C">
            <w:pPr>
              <w:rPr>
                <w:rFonts w:ascii="Times New Roman" w:hAnsi="Times New Roman" w:cs="Times New Roman"/>
              </w:rPr>
            </w:pPr>
          </w:p>
        </w:tc>
      </w:tr>
      <w:tr w:rsidR="00726D9C" w14:paraId="0DA53BBC" w14:textId="77777777" w:rsidTr="00726D9C">
        <w:tc>
          <w:tcPr>
            <w:tcW w:w="575" w:type="dxa"/>
          </w:tcPr>
          <w:p w14:paraId="4AE86433"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9</w:t>
            </w:r>
          </w:p>
        </w:tc>
        <w:tc>
          <w:tcPr>
            <w:tcW w:w="567" w:type="dxa"/>
          </w:tcPr>
          <w:p w14:paraId="5058DDFB"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86" w:type="dxa"/>
          </w:tcPr>
          <w:p w14:paraId="7C48BDC5" w14:textId="77777777" w:rsidR="00726D9C" w:rsidRDefault="00726D9C" w:rsidP="00726D9C">
            <w:pPr>
              <w:rPr>
                <w:rFonts w:ascii="Times New Roman" w:hAnsi="Times New Roman" w:cs="Times New Roman"/>
                <w:strike/>
              </w:rPr>
            </w:pPr>
          </w:p>
        </w:tc>
      </w:tr>
      <w:tr w:rsidR="00726D9C" w14:paraId="09A22434" w14:textId="77777777" w:rsidTr="00726D9C">
        <w:tc>
          <w:tcPr>
            <w:tcW w:w="575" w:type="dxa"/>
          </w:tcPr>
          <w:p w14:paraId="16F156DE"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10</w:t>
            </w:r>
          </w:p>
        </w:tc>
        <w:tc>
          <w:tcPr>
            <w:tcW w:w="567" w:type="dxa"/>
          </w:tcPr>
          <w:p w14:paraId="439E45A2"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G</w:t>
            </w:r>
          </w:p>
        </w:tc>
        <w:tc>
          <w:tcPr>
            <w:tcW w:w="8486" w:type="dxa"/>
          </w:tcPr>
          <w:p w14:paraId="29E24087" w14:textId="77777777" w:rsidR="00726D9C" w:rsidRDefault="00726D9C" w:rsidP="00726D9C">
            <w:pPr>
              <w:rPr>
                <w:rFonts w:ascii="Times New Roman" w:hAnsi="Times New Roman" w:cs="Times New Roman"/>
              </w:rPr>
            </w:pPr>
            <w:r>
              <w:rPr>
                <w:rFonts w:ascii="Times New Roman" w:hAnsi="Times New Roman" w:cs="Times New Roman"/>
              </w:rPr>
              <w:t>Ritiro del clero</w:t>
            </w:r>
          </w:p>
          <w:p w14:paraId="67D24B5D" w14:textId="77777777" w:rsidR="00726D9C" w:rsidRDefault="00726D9C" w:rsidP="00726D9C">
            <w:pPr>
              <w:rPr>
                <w:rFonts w:ascii="Times New Roman" w:hAnsi="Times New Roman" w:cs="Times New Roman"/>
              </w:rPr>
            </w:pPr>
            <w:r w:rsidRPr="005A165F">
              <w:rPr>
                <w:rFonts w:ascii="Times New Roman" w:hAnsi="Times New Roman" w:cs="Times New Roman"/>
              </w:rPr>
              <w:t>Formazione catechisti e animatori liturgici “La Messa in 30 parole” (Prof. Andrea Grillo)</w:t>
            </w:r>
          </w:p>
        </w:tc>
      </w:tr>
      <w:tr w:rsidR="00726D9C" w14:paraId="1A4B511E" w14:textId="77777777" w:rsidTr="00726D9C">
        <w:tc>
          <w:tcPr>
            <w:tcW w:w="575" w:type="dxa"/>
          </w:tcPr>
          <w:p w14:paraId="2C538435"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11</w:t>
            </w:r>
          </w:p>
        </w:tc>
        <w:tc>
          <w:tcPr>
            <w:tcW w:w="567" w:type="dxa"/>
          </w:tcPr>
          <w:p w14:paraId="1B03AA44"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V</w:t>
            </w:r>
          </w:p>
        </w:tc>
        <w:tc>
          <w:tcPr>
            <w:tcW w:w="8486" w:type="dxa"/>
          </w:tcPr>
          <w:p w14:paraId="76A7B157" w14:textId="77777777" w:rsidR="00726D9C" w:rsidRDefault="00726D9C" w:rsidP="00726D9C">
            <w:pPr>
              <w:rPr>
                <w:rFonts w:ascii="Times New Roman" w:hAnsi="Times New Roman" w:cs="Times New Roman"/>
                <w:b/>
              </w:rPr>
            </w:pPr>
            <w:r>
              <w:rPr>
                <w:rFonts w:ascii="Times New Roman" w:hAnsi="Times New Roman" w:cs="Times New Roman"/>
                <w:b/>
                <w:color w:val="C00000"/>
              </w:rPr>
              <w:t>Giornata del malato</w:t>
            </w:r>
          </w:p>
        </w:tc>
      </w:tr>
      <w:tr w:rsidR="00726D9C" w14:paraId="1CAFD6DB" w14:textId="77777777" w:rsidTr="00726D9C">
        <w:tc>
          <w:tcPr>
            <w:tcW w:w="575" w:type="dxa"/>
          </w:tcPr>
          <w:p w14:paraId="56739EC6"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12</w:t>
            </w:r>
          </w:p>
        </w:tc>
        <w:tc>
          <w:tcPr>
            <w:tcW w:w="567" w:type="dxa"/>
          </w:tcPr>
          <w:p w14:paraId="2C9EF895"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S</w:t>
            </w:r>
          </w:p>
        </w:tc>
        <w:tc>
          <w:tcPr>
            <w:tcW w:w="8486" w:type="dxa"/>
          </w:tcPr>
          <w:p w14:paraId="69B3401F" w14:textId="77777777" w:rsidR="00726D9C" w:rsidRDefault="00726D9C" w:rsidP="00726D9C">
            <w:pPr>
              <w:rPr>
                <w:rFonts w:ascii="Times New Roman" w:hAnsi="Times New Roman" w:cs="Times New Roman"/>
              </w:rPr>
            </w:pPr>
          </w:p>
        </w:tc>
      </w:tr>
      <w:tr w:rsidR="00726D9C" w14:paraId="571D78E5" w14:textId="77777777" w:rsidTr="00726D9C">
        <w:tc>
          <w:tcPr>
            <w:tcW w:w="575" w:type="dxa"/>
          </w:tcPr>
          <w:p w14:paraId="20D25120"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13</w:t>
            </w:r>
          </w:p>
        </w:tc>
        <w:tc>
          <w:tcPr>
            <w:tcW w:w="567" w:type="dxa"/>
          </w:tcPr>
          <w:p w14:paraId="3F7EE9A1"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D</w:t>
            </w:r>
          </w:p>
        </w:tc>
        <w:tc>
          <w:tcPr>
            <w:tcW w:w="8486" w:type="dxa"/>
          </w:tcPr>
          <w:p w14:paraId="02D59764" w14:textId="77777777" w:rsidR="00726D9C" w:rsidRDefault="00726D9C" w:rsidP="00726D9C">
            <w:pPr>
              <w:rPr>
                <w:rFonts w:ascii="Times New Roman" w:hAnsi="Times New Roman" w:cs="Times New Roman"/>
              </w:rPr>
            </w:pPr>
            <w:r>
              <w:rPr>
                <w:rFonts w:ascii="Times New Roman" w:hAnsi="Times New Roman" w:cs="Times New Roman"/>
              </w:rPr>
              <w:t>Dedicazione della Cattedrale S. Maria della Marina</w:t>
            </w:r>
          </w:p>
        </w:tc>
      </w:tr>
      <w:tr w:rsidR="00726D9C" w14:paraId="41536E1F" w14:textId="77777777" w:rsidTr="00726D9C">
        <w:tc>
          <w:tcPr>
            <w:tcW w:w="575" w:type="dxa"/>
          </w:tcPr>
          <w:p w14:paraId="20B3D16C"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14</w:t>
            </w:r>
          </w:p>
        </w:tc>
        <w:tc>
          <w:tcPr>
            <w:tcW w:w="567" w:type="dxa"/>
          </w:tcPr>
          <w:p w14:paraId="2D75D9C1"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L</w:t>
            </w:r>
          </w:p>
        </w:tc>
        <w:tc>
          <w:tcPr>
            <w:tcW w:w="8486" w:type="dxa"/>
          </w:tcPr>
          <w:p w14:paraId="1D2F7976" w14:textId="77777777" w:rsidR="00726D9C" w:rsidRDefault="00726D9C" w:rsidP="00726D9C">
            <w:pPr>
              <w:rPr>
                <w:rFonts w:ascii="Times New Roman" w:hAnsi="Times New Roman" w:cs="Times New Roman"/>
              </w:rPr>
            </w:pPr>
          </w:p>
        </w:tc>
      </w:tr>
      <w:tr w:rsidR="00726D9C" w14:paraId="3382C5B8" w14:textId="77777777" w:rsidTr="00726D9C">
        <w:tc>
          <w:tcPr>
            <w:tcW w:w="575" w:type="dxa"/>
          </w:tcPr>
          <w:p w14:paraId="38B47554"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15</w:t>
            </w:r>
          </w:p>
        </w:tc>
        <w:tc>
          <w:tcPr>
            <w:tcW w:w="567" w:type="dxa"/>
          </w:tcPr>
          <w:p w14:paraId="7E05D7BA"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86" w:type="dxa"/>
          </w:tcPr>
          <w:p w14:paraId="4131EDF6" w14:textId="77777777" w:rsidR="00726D9C" w:rsidRDefault="00726D9C" w:rsidP="00726D9C">
            <w:pPr>
              <w:rPr>
                <w:rFonts w:ascii="Times New Roman" w:hAnsi="Times New Roman" w:cs="Times New Roman"/>
              </w:rPr>
            </w:pPr>
          </w:p>
        </w:tc>
      </w:tr>
      <w:tr w:rsidR="00726D9C" w14:paraId="7F770B2A" w14:textId="77777777" w:rsidTr="00726D9C">
        <w:tc>
          <w:tcPr>
            <w:tcW w:w="575" w:type="dxa"/>
          </w:tcPr>
          <w:p w14:paraId="3AE7E508"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16</w:t>
            </w:r>
          </w:p>
        </w:tc>
        <w:tc>
          <w:tcPr>
            <w:tcW w:w="567" w:type="dxa"/>
          </w:tcPr>
          <w:p w14:paraId="6D4A3ECB"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86" w:type="dxa"/>
          </w:tcPr>
          <w:p w14:paraId="5457D83F" w14:textId="77777777" w:rsidR="00726D9C" w:rsidRPr="005A165F" w:rsidRDefault="00726D9C" w:rsidP="00726D9C">
            <w:pPr>
              <w:rPr>
                <w:rFonts w:ascii="Times New Roman" w:hAnsi="Times New Roman" w:cs="Times New Roman"/>
              </w:rPr>
            </w:pPr>
            <w:r w:rsidRPr="005A165F">
              <w:rPr>
                <w:rFonts w:ascii="Times New Roman" w:hAnsi="Times New Roman" w:cs="Times New Roman"/>
              </w:rPr>
              <w:t>Formazione operatori pastorali “Umanesimo cristiano in un contesto multiculturale)</w:t>
            </w:r>
          </w:p>
          <w:p w14:paraId="490FD54F" w14:textId="77777777" w:rsidR="00726D9C" w:rsidRPr="005A165F" w:rsidRDefault="00726D9C" w:rsidP="00726D9C">
            <w:pPr>
              <w:rPr>
                <w:rFonts w:ascii="Times New Roman" w:hAnsi="Times New Roman" w:cs="Times New Roman"/>
                <w:strike/>
              </w:rPr>
            </w:pPr>
            <w:r w:rsidRPr="005A165F">
              <w:rPr>
                <w:rFonts w:ascii="Times New Roman" w:hAnsi="Times New Roman" w:cs="Times New Roman"/>
              </w:rPr>
              <w:t xml:space="preserve"> (prof. Luciano </w:t>
            </w:r>
            <w:proofErr w:type="spellStart"/>
            <w:r w:rsidRPr="005A165F">
              <w:rPr>
                <w:rFonts w:ascii="Times New Roman" w:hAnsi="Times New Roman" w:cs="Times New Roman"/>
              </w:rPr>
              <w:t>Eusebi</w:t>
            </w:r>
            <w:proofErr w:type="spellEnd"/>
            <w:r w:rsidRPr="005A165F">
              <w:rPr>
                <w:rFonts w:ascii="Times New Roman" w:hAnsi="Times New Roman" w:cs="Times New Roman"/>
              </w:rPr>
              <w:t>)</w:t>
            </w:r>
          </w:p>
        </w:tc>
      </w:tr>
      <w:tr w:rsidR="00726D9C" w14:paraId="39B70DE3" w14:textId="77777777" w:rsidTr="00726D9C">
        <w:tc>
          <w:tcPr>
            <w:tcW w:w="575" w:type="dxa"/>
          </w:tcPr>
          <w:p w14:paraId="14F457CD"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17</w:t>
            </w:r>
          </w:p>
        </w:tc>
        <w:tc>
          <w:tcPr>
            <w:tcW w:w="567" w:type="dxa"/>
          </w:tcPr>
          <w:p w14:paraId="7CD90B97"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G</w:t>
            </w:r>
          </w:p>
        </w:tc>
        <w:tc>
          <w:tcPr>
            <w:tcW w:w="8486" w:type="dxa"/>
          </w:tcPr>
          <w:p w14:paraId="2D9EA1EF" w14:textId="77777777" w:rsidR="00726D9C" w:rsidRPr="005A165F" w:rsidRDefault="00726D9C" w:rsidP="00726D9C">
            <w:pPr>
              <w:rPr>
                <w:rFonts w:ascii="Times New Roman" w:hAnsi="Times New Roman" w:cs="Times New Roman"/>
                <w:b/>
                <w:strike/>
              </w:rPr>
            </w:pPr>
            <w:r w:rsidRPr="005A165F">
              <w:rPr>
                <w:rFonts w:ascii="Times New Roman" w:hAnsi="Times New Roman" w:cs="Times New Roman"/>
              </w:rPr>
              <w:t xml:space="preserve">Formazione clero “Umanesimo cristiano in un contesto multiculturale) (prof. Luciano </w:t>
            </w:r>
            <w:proofErr w:type="spellStart"/>
            <w:r w:rsidRPr="005A165F">
              <w:rPr>
                <w:rFonts w:ascii="Times New Roman" w:hAnsi="Times New Roman" w:cs="Times New Roman"/>
              </w:rPr>
              <w:t>Eusebi</w:t>
            </w:r>
            <w:proofErr w:type="spellEnd"/>
            <w:r w:rsidRPr="005A165F">
              <w:rPr>
                <w:rFonts w:ascii="Times New Roman" w:hAnsi="Times New Roman" w:cs="Times New Roman"/>
              </w:rPr>
              <w:t>)</w:t>
            </w:r>
          </w:p>
        </w:tc>
      </w:tr>
      <w:tr w:rsidR="00726D9C" w14:paraId="41EFAF8D" w14:textId="77777777" w:rsidTr="00726D9C">
        <w:tc>
          <w:tcPr>
            <w:tcW w:w="575" w:type="dxa"/>
          </w:tcPr>
          <w:p w14:paraId="3E9CA2EB"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18</w:t>
            </w:r>
          </w:p>
        </w:tc>
        <w:tc>
          <w:tcPr>
            <w:tcW w:w="567" w:type="dxa"/>
          </w:tcPr>
          <w:p w14:paraId="1A22E8F7"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V</w:t>
            </w:r>
          </w:p>
        </w:tc>
        <w:tc>
          <w:tcPr>
            <w:tcW w:w="8486" w:type="dxa"/>
          </w:tcPr>
          <w:p w14:paraId="48500C2B" w14:textId="77777777" w:rsidR="00726D9C" w:rsidRDefault="00726D9C" w:rsidP="00726D9C">
            <w:pPr>
              <w:rPr>
                <w:rFonts w:ascii="Times New Roman" w:hAnsi="Times New Roman" w:cs="Times New Roman"/>
              </w:rPr>
            </w:pPr>
            <w:r>
              <w:rPr>
                <w:rFonts w:ascii="Times New Roman" w:hAnsi="Times New Roman" w:cs="Times New Roman"/>
              </w:rPr>
              <w:t>Incontro segretari Caritas parrocchiali</w:t>
            </w:r>
          </w:p>
        </w:tc>
      </w:tr>
      <w:tr w:rsidR="00726D9C" w14:paraId="66F75BE2" w14:textId="77777777" w:rsidTr="00726D9C">
        <w:tc>
          <w:tcPr>
            <w:tcW w:w="575" w:type="dxa"/>
          </w:tcPr>
          <w:p w14:paraId="232E9D93"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19</w:t>
            </w:r>
          </w:p>
        </w:tc>
        <w:tc>
          <w:tcPr>
            <w:tcW w:w="567" w:type="dxa"/>
          </w:tcPr>
          <w:p w14:paraId="4E5FD2B7"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S</w:t>
            </w:r>
          </w:p>
        </w:tc>
        <w:tc>
          <w:tcPr>
            <w:tcW w:w="8486" w:type="dxa"/>
          </w:tcPr>
          <w:p w14:paraId="4D2386CE" w14:textId="77777777" w:rsidR="00726D9C" w:rsidRDefault="00726D9C" w:rsidP="00726D9C">
            <w:pPr>
              <w:rPr>
                <w:rFonts w:ascii="Times New Roman" w:hAnsi="Times New Roman" w:cs="Times New Roman"/>
              </w:rPr>
            </w:pPr>
          </w:p>
        </w:tc>
      </w:tr>
      <w:tr w:rsidR="00726D9C" w14:paraId="644597CD" w14:textId="77777777" w:rsidTr="00726D9C">
        <w:tc>
          <w:tcPr>
            <w:tcW w:w="575" w:type="dxa"/>
          </w:tcPr>
          <w:p w14:paraId="3A8CDF25"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20</w:t>
            </w:r>
          </w:p>
        </w:tc>
        <w:tc>
          <w:tcPr>
            <w:tcW w:w="567" w:type="dxa"/>
          </w:tcPr>
          <w:p w14:paraId="49595373"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D</w:t>
            </w:r>
          </w:p>
        </w:tc>
        <w:tc>
          <w:tcPr>
            <w:tcW w:w="8486" w:type="dxa"/>
          </w:tcPr>
          <w:p w14:paraId="02E347C9" w14:textId="77777777" w:rsidR="00726D9C" w:rsidRDefault="00726D9C" w:rsidP="00726D9C">
            <w:pPr>
              <w:rPr>
                <w:rFonts w:ascii="Times New Roman" w:hAnsi="Times New Roman" w:cs="Times New Roman"/>
              </w:rPr>
            </w:pPr>
          </w:p>
        </w:tc>
      </w:tr>
      <w:tr w:rsidR="00726D9C" w14:paraId="1D9908C6" w14:textId="77777777" w:rsidTr="00726D9C">
        <w:tc>
          <w:tcPr>
            <w:tcW w:w="575" w:type="dxa"/>
          </w:tcPr>
          <w:p w14:paraId="5CDD6CA3"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21</w:t>
            </w:r>
          </w:p>
        </w:tc>
        <w:tc>
          <w:tcPr>
            <w:tcW w:w="567" w:type="dxa"/>
          </w:tcPr>
          <w:p w14:paraId="359D9FE7"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L</w:t>
            </w:r>
          </w:p>
        </w:tc>
        <w:tc>
          <w:tcPr>
            <w:tcW w:w="8486" w:type="dxa"/>
          </w:tcPr>
          <w:p w14:paraId="7B0C2FF7" w14:textId="77777777" w:rsidR="00726D9C" w:rsidRDefault="00726D9C" w:rsidP="00726D9C">
            <w:pPr>
              <w:rPr>
                <w:rFonts w:ascii="Times New Roman" w:hAnsi="Times New Roman" w:cs="Times New Roman"/>
              </w:rPr>
            </w:pPr>
          </w:p>
        </w:tc>
      </w:tr>
      <w:tr w:rsidR="00726D9C" w14:paraId="41C3D08F" w14:textId="77777777" w:rsidTr="00726D9C">
        <w:tc>
          <w:tcPr>
            <w:tcW w:w="575" w:type="dxa"/>
          </w:tcPr>
          <w:p w14:paraId="12F25917"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22</w:t>
            </w:r>
          </w:p>
        </w:tc>
        <w:tc>
          <w:tcPr>
            <w:tcW w:w="567" w:type="dxa"/>
          </w:tcPr>
          <w:p w14:paraId="765093EE"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86" w:type="dxa"/>
          </w:tcPr>
          <w:p w14:paraId="0C4803BB" w14:textId="77777777" w:rsidR="00726D9C" w:rsidRDefault="00726D9C" w:rsidP="00726D9C">
            <w:pPr>
              <w:rPr>
                <w:rFonts w:ascii="Times New Roman" w:hAnsi="Times New Roman" w:cs="Times New Roman"/>
              </w:rPr>
            </w:pPr>
          </w:p>
        </w:tc>
      </w:tr>
      <w:tr w:rsidR="00726D9C" w14:paraId="40ED624F" w14:textId="77777777" w:rsidTr="00726D9C">
        <w:tc>
          <w:tcPr>
            <w:tcW w:w="575" w:type="dxa"/>
          </w:tcPr>
          <w:p w14:paraId="1024DD90"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23</w:t>
            </w:r>
          </w:p>
        </w:tc>
        <w:tc>
          <w:tcPr>
            <w:tcW w:w="567" w:type="dxa"/>
          </w:tcPr>
          <w:p w14:paraId="71548818"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86" w:type="dxa"/>
          </w:tcPr>
          <w:p w14:paraId="52F5F60E" w14:textId="77777777" w:rsidR="00726D9C" w:rsidRDefault="00726D9C" w:rsidP="00726D9C">
            <w:pPr>
              <w:rPr>
                <w:rFonts w:ascii="Times New Roman" w:hAnsi="Times New Roman" w:cs="Times New Roman"/>
                <w:strike/>
                <w:highlight w:val="yellow"/>
              </w:rPr>
            </w:pPr>
          </w:p>
        </w:tc>
      </w:tr>
      <w:tr w:rsidR="00726D9C" w14:paraId="7989D878" w14:textId="77777777" w:rsidTr="00726D9C">
        <w:tc>
          <w:tcPr>
            <w:tcW w:w="575" w:type="dxa"/>
          </w:tcPr>
          <w:p w14:paraId="6DE147C3"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24</w:t>
            </w:r>
          </w:p>
        </w:tc>
        <w:tc>
          <w:tcPr>
            <w:tcW w:w="567" w:type="dxa"/>
          </w:tcPr>
          <w:p w14:paraId="768B0696"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G</w:t>
            </w:r>
          </w:p>
        </w:tc>
        <w:tc>
          <w:tcPr>
            <w:tcW w:w="8486" w:type="dxa"/>
          </w:tcPr>
          <w:p w14:paraId="4E88A758" w14:textId="77777777" w:rsidR="00726D9C" w:rsidRDefault="00726D9C" w:rsidP="00726D9C">
            <w:pPr>
              <w:rPr>
                <w:rFonts w:ascii="Times New Roman" w:hAnsi="Times New Roman" w:cs="Times New Roman"/>
              </w:rPr>
            </w:pPr>
            <w:r>
              <w:rPr>
                <w:rFonts w:ascii="Times New Roman" w:hAnsi="Times New Roman" w:cs="Times New Roman"/>
              </w:rPr>
              <w:t>V</w:t>
            </w:r>
            <w:r w:rsidRPr="005A165F">
              <w:rPr>
                <w:rFonts w:ascii="Times New Roman" w:hAnsi="Times New Roman" w:cs="Times New Roman"/>
              </w:rPr>
              <w:t>icaria</w:t>
            </w:r>
            <w:r>
              <w:rPr>
                <w:rFonts w:ascii="Times New Roman" w:hAnsi="Times New Roman" w:cs="Times New Roman"/>
              </w:rPr>
              <w:t xml:space="preserve"> </w:t>
            </w:r>
          </w:p>
          <w:p w14:paraId="6B88C8BD" w14:textId="77777777" w:rsidR="00726D9C" w:rsidRDefault="00726D9C" w:rsidP="00726D9C">
            <w:pPr>
              <w:rPr>
                <w:rFonts w:ascii="Times New Roman" w:hAnsi="Times New Roman" w:cs="Times New Roman"/>
                <w:strike/>
              </w:rPr>
            </w:pPr>
          </w:p>
        </w:tc>
      </w:tr>
      <w:tr w:rsidR="00726D9C" w14:paraId="6BED4BA5" w14:textId="77777777" w:rsidTr="00726D9C">
        <w:tc>
          <w:tcPr>
            <w:tcW w:w="575" w:type="dxa"/>
          </w:tcPr>
          <w:p w14:paraId="38425D52"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25</w:t>
            </w:r>
          </w:p>
        </w:tc>
        <w:tc>
          <w:tcPr>
            <w:tcW w:w="567" w:type="dxa"/>
          </w:tcPr>
          <w:p w14:paraId="6502D1A7"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V</w:t>
            </w:r>
          </w:p>
        </w:tc>
        <w:tc>
          <w:tcPr>
            <w:tcW w:w="8486" w:type="dxa"/>
          </w:tcPr>
          <w:p w14:paraId="3831DCB8" w14:textId="77777777" w:rsidR="00726D9C" w:rsidRPr="005A165F" w:rsidRDefault="00726D9C" w:rsidP="00726D9C">
            <w:pPr>
              <w:rPr>
                <w:rFonts w:ascii="Times New Roman" w:hAnsi="Times New Roman" w:cs="Times New Roman"/>
              </w:rPr>
            </w:pPr>
            <w:r w:rsidRPr="005A165F">
              <w:rPr>
                <w:rFonts w:ascii="Times New Roman" w:hAnsi="Times New Roman" w:cs="Times New Roman"/>
              </w:rPr>
              <w:t xml:space="preserve">Formazione volontari </w:t>
            </w:r>
            <w:proofErr w:type="spellStart"/>
            <w:r w:rsidRPr="005A165F">
              <w:rPr>
                <w:rFonts w:ascii="Times New Roman" w:hAnsi="Times New Roman" w:cs="Times New Roman"/>
              </w:rPr>
              <w:t>caritas</w:t>
            </w:r>
            <w:proofErr w:type="spellEnd"/>
            <w:r w:rsidRPr="005A165F">
              <w:rPr>
                <w:rFonts w:ascii="Times New Roman" w:hAnsi="Times New Roman" w:cs="Times New Roman"/>
              </w:rPr>
              <w:t xml:space="preserve"> e gruppi di volontariato</w:t>
            </w:r>
          </w:p>
        </w:tc>
      </w:tr>
      <w:tr w:rsidR="00726D9C" w14:paraId="0FD5BC84" w14:textId="77777777" w:rsidTr="00726D9C">
        <w:tc>
          <w:tcPr>
            <w:tcW w:w="575" w:type="dxa"/>
          </w:tcPr>
          <w:p w14:paraId="097BD9C1"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26</w:t>
            </w:r>
          </w:p>
        </w:tc>
        <w:tc>
          <w:tcPr>
            <w:tcW w:w="567" w:type="dxa"/>
          </w:tcPr>
          <w:p w14:paraId="6F5D684C"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S</w:t>
            </w:r>
          </w:p>
        </w:tc>
        <w:tc>
          <w:tcPr>
            <w:tcW w:w="8486" w:type="dxa"/>
          </w:tcPr>
          <w:p w14:paraId="6D772BBC" w14:textId="77777777" w:rsidR="00726D9C" w:rsidRDefault="00726D9C" w:rsidP="00726D9C">
            <w:pPr>
              <w:rPr>
                <w:rFonts w:ascii="Times New Roman" w:hAnsi="Times New Roman" w:cs="Times New Roman"/>
              </w:rPr>
            </w:pPr>
          </w:p>
        </w:tc>
      </w:tr>
      <w:tr w:rsidR="00726D9C" w14:paraId="1864009B" w14:textId="77777777" w:rsidTr="00726D9C">
        <w:tc>
          <w:tcPr>
            <w:tcW w:w="575" w:type="dxa"/>
          </w:tcPr>
          <w:p w14:paraId="15ADD91D"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27</w:t>
            </w:r>
          </w:p>
        </w:tc>
        <w:tc>
          <w:tcPr>
            <w:tcW w:w="567" w:type="dxa"/>
          </w:tcPr>
          <w:p w14:paraId="496EFA1D"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D</w:t>
            </w:r>
          </w:p>
        </w:tc>
        <w:tc>
          <w:tcPr>
            <w:tcW w:w="8486" w:type="dxa"/>
          </w:tcPr>
          <w:p w14:paraId="417DF670" w14:textId="77777777" w:rsidR="00726D9C" w:rsidRDefault="00726D9C" w:rsidP="00726D9C">
            <w:pPr>
              <w:rPr>
                <w:rFonts w:ascii="Times New Roman" w:hAnsi="Times New Roman" w:cs="Times New Roman"/>
              </w:rPr>
            </w:pPr>
          </w:p>
        </w:tc>
      </w:tr>
      <w:tr w:rsidR="00726D9C" w14:paraId="492FE548" w14:textId="77777777" w:rsidTr="00726D9C">
        <w:tc>
          <w:tcPr>
            <w:tcW w:w="575" w:type="dxa"/>
          </w:tcPr>
          <w:p w14:paraId="4F77EC96"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28</w:t>
            </w:r>
          </w:p>
        </w:tc>
        <w:tc>
          <w:tcPr>
            <w:tcW w:w="567" w:type="dxa"/>
          </w:tcPr>
          <w:p w14:paraId="46BC0BC3"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L</w:t>
            </w:r>
          </w:p>
        </w:tc>
        <w:tc>
          <w:tcPr>
            <w:tcW w:w="8486" w:type="dxa"/>
          </w:tcPr>
          <w:p w14:paraId="371C0671" w14:textId="77777777" w:rsidR="00726D9C" w:rsidRDefault="00726D9C" w:rsidP="00726D9C">
            <w:pPr>
              <w:rPr>
                <w:rFonts w:ascii="Times New Roman" w:hAnsi="Times New Roman" w:cs="Times New Roman"/>
              </w:rPr>
            </w:pPr>
          </w:p>
        </w:tc>
      </w:tr>
    </w:tbl>
    <w:p w14:paraId="4D7BD8E4" w14:textId="77777777" w:rsidR="00726D9C" w:rsidRDefault="00726D9C" w:rsidP="00726D9C">
      <w:pPr>
        <w:rPr>
          <w:rFonts w:ascii="Times New Roman" w:hAnsi="Times New Roman" w:cs="Times New Roman"/>
          <w:sz w:val="36"/>
          <w:szCs w:val="36"/>
        </w:rPr>
      </w:pPr>
    </w:p>
    <w:p w14:paraId="233C8596" w14:textId="77777777" w:rsidR="00726D9C" w:rsidRDefault="00726D9C" w:rsidP="00726D9C">
      <w:pPr>
        <w:rPr>
          <w:rFonts w:ascii="Times New Roman" w:hAnsi="Times New Roman" w:cs="Times New Roman"/>
          <w:b/>
          <w:sz w:val="28"/>
          <w:szCs w:val="28"/>
        </w:rPr>
      </w:pPr>
      <w:r>
        <w:rPr>
          <w:noProof/>
        </w:rPr>
        <w:lastRenderedPageBreak/>
        <w:drawing>
          <wp:inline distT="0" distB="0" distL="0" distR="0" wp14:anchorId="29DDBEC4" wp14:editId="3AEC390C">
            <wp:extent cx="5867400" cy="6677025"/>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a:picLocks noChangeAspect="1" noChangeArrowheads="1"/>
                    </pic:cNvPicPr>
                  </pic:nvPicPr>
                  <pic:blipFill>
                    <a:blip r:embed="rId16"/>
                    <a:stretch>
                      <a:fillRect/>
                    </a:stretch>
                  </pic:blipFill>
                  <pic:spPr bwMode="auto">
                    <a:xfrm>
                      <a:off x="0" y="0"/>
                      <a:ext cx="5867400" cy="6677025"/>
                    </a:xfrm>
                    <a:prstGeom prst="rect">
                      <a:avLst/>
                    </a:prstGeom>
                  </pic:spPr>
                </pic:pic>
              </a:graphicData>
            </a:graphic>
          </wp:inline>
        </w:drawing>
      </w:r>
    </w:p>
    <w:p w14:paraId="63DD8E67" w14:textId="77777777" w:rsidR="00726D9C" w:rsidRDefault="00726D9C" w:rsidP="00726D9C">
      <w:pPr>
        <w:rPr>
          <w:rFonts w:ascii="Times New Roman" w:hAnsi="Times New Roman" w:cs="Times New Roman"/>
          <w:b/>
          <w:sz w:val="28"/>
          <w:szCs w:val="28"/>
        </w:rPr>
      </w:pPr>
    </w:p>
    <w:p w14:paraId="45ACE720" w14:textId="77777777" w:rsidR="00726D9C" w:rsidRDefault="00726D9C" w:rsidP="00726D9C">
      <w:pPr>
        <w:rPr>
          <w:rFonts w:ascii="Times New Roman" w:hAnsi="Times New Roman" w:cs="Times New Roman"/>
          <w:b/>
          <w:sz w:val="28"/>
          <w:szCs w:val="28"/>
        </w:rPr>
      </w:pPr>
    </w:p>
    <w:p w14:paraId="152B8B12" w14:textId="77777777" w:rsidR="00726D9C" w:rsidRDefault="00726D9C" w:rsidP="00726D9C">
      <w:pPr>
        <w:rPr>
          <w:rFonts w:ascii="Times New Roman" w:hAnsi="Times New Roman" w:cs="Times New Roman"/>
          <w:b/>
          <w:sz w:val="28"/>
          <w:szCs w:val="28"/>
        </w:rPr>
      </w:pPr>
    </w:p>
    <w:p w14:paraId="42830037" w14:textId="77777777" w:rsidR="00726D9C" w:rsidRDefault="00726D9C" w:rsidP="00726D9C">
      <w:pPr>
        <w:rPr>
          <w:rFonts w:ascii="Times New Roman" w:hAnsi="Times New Roman" w:cs="Times New Roman"/>
          <w:b/>
          <w:sz w:val="28"/>
          <w:szCs w:val="28"/>
        </w:rPr>
      </w:pPr>
    </w:p>
    <w:p w14:paraId="36AC0D2E" w14:textId="77777777" w:rsidR="00726D9C" w:rsidRDefault="00726D9C" w:rsidP="00726D9C">
      <w:pPr>
        <w:rPr>
          <w:rFonts w:ascii="Times New Roman" w:hAnsi="Times New Roman" w:cs="Times New Roman"/>
          <w:b/>
          <w:sz w:val="28"/>
          <w:szCs w:val="28"/>
        </w:rPr>
      </w:pPr>
    </w:p>
    <w:p w14:paraId="3E19C921" w14:textId="77777777" w:rsidR="00AA0DE3" w:rsidRDefault="00AA0DE3" w:rsidP="00726D9C">
      <w:pPr>
        <w:rPr>
          <w:rFonts w:ascii="Times New Roman" w:hAnsi="Times New Roman" w:cs="Times New Roman"/>
          <w:b/>
          <w:sz w:val="28"/>
          <w:szCs w:val="28"/>
        </w:rPr>
      </w:pPr>
    </w:p>
    <w:p w14:paraId="3C7FC1A5" w14:textId="735C7C4F" w:rsidR="00726D9C" w:rsidRDefault="00726D9C" w:rsidP="00726D9C">
      <w:pPr>
        <w:rPr>
          <w:rFonts w:ascii="Times New Roman" w:hAnsi="Times New Roman" w:cs="Times New Roman"/>
          <w:b/>
          <w:sz w:val="28"/>
          <w:szCs w:val="28"/>
        </w:rPr>
      </w:pPr>
      <w:r>
        <w:rPr>
          <w:rFonts w:ascii="Times New Roman" w:hAnsi="Times New Roman" w:cs="Times New Roman"/>
          <w:b/>
          <w:sz w:val="28"/>
          <w:szCs w:val="28"/>
        </w:rPr>
        <w:lastRenderedPageBreak/>
        <w:t>MARZO 2022</w:t>
      </w:r>
    </w:p>
    <w:tbl>
      <w:tblPr>
        <w:tblStyle w:val="Grigliatabella"/>
        <w:tblW w:w="9628" w:type="dxa"/>
        <w:tblLook w:val="04A0" w:firstRow="1" w:lastRow="0" w:firstColumn="1" w:lastColumn="0" w:noHBand="0" w:noVBand="1"/>
      </w:tblPr>
      <w:tblGrid>
        <w:gridCol w:w="576"/>
        <w:gridCol w:w="567"/>
        <w:gridCol w:w="8485"/>
      </w:tblGrid>
      <w:tr w:rsidR="00726D9C" w14:paraId="6A7F90BD" w14:textId="77777777" w:rsidTr="00726D9C">
        <w:tc>
          <w:tcPr>
            <w:tcW w:w="575" w:type="dxa"/>
          </w:tcPr>
          <w:p w14:paraId="0C34B727"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w:t>
            </w:r>
          </w:p>
        </w:tc>
        <w:tc>
          <w:tcPr>
            <w:tcW w:w="567" w:type="dxa"/>
          </w:tcPr>
          <w:p w14:paraId="5D630F55"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86" w:type="dxa"/>
          </w:tcPr>
          <w:p w14:paraId="3C502A9D" w14:textId="77777777" w:rsidR="00726D9C" w:rsidRDefault="00726D9C" w:rsidP="00726D9C">
            <w:pPr>
              <w:rPr>
                <w:rFonts w:ascii="Times New Roman" w:hAnsi="Times New Roman" w:cs="Times New Roman"/>
              </w:rPr>
            </w:pPr>
          </w:p>
        </w:tc>
      </w:tr>
      <w:tr w:rsidR="00726D9C" w14:paraId="7504D046" w14:textId="77777777" w:rsidTr="00726D9C">
        <w:tc>
          <w:tcPr>
            <w:tcW w:w="575" w:type="dxa"/>
          </w:tcPr>
          <w:p w14:paraId="3AE09C58"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w:t>
            </w:r>
          </w:p>
        </w:tc>
        <w:tc>
          <w:tcPr>
            <w:tcW w:w="567" w:type="dxa"/>
          </w:tcPr>
          <w:p w14:paraId="55DAB535"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86" w:type="dxa"/>
          </w:tcPr>
          <w:p w14:paraId="426698E8" w14:textId="77777777" w:rsidR="00726D9C" w:rsidRDefault="00726D9C" w:rsidP="00726D9C">
            <w:pPr>
              <w:rPr>
                <w:rFonts w:ascii="Times New Roman" w:hAnsi="Times New Roman" w:cs="Times New Roman"/>
                <w:b/>
              </w:rPr>
            </w:pPr>
            <w:r>
              <w:rPr>
                <w:rFonts w:ascii="Times New Roman" w:hAnsi="Times New Roman" w:cs="Times New Roman"/>
                <w:b/>
                <w:color w:val="002060"/>
              </w:rPr>
              <w:t xml:space="preserve">Mercoledì delle Ceneri – </w:t>
            </w:r>
            <w:r>
              <w:rPr>
                <w:rFonts w:ascii="Times New Roman" w:hAnsi="Times New Roman" w:cs="Times New Roman"/>
              </w:rPr>
              <w:t xml:space="preserve">Ritiro del clero </w:t>
            </w:r>
          </w:p>
        </w:tc>
      </w:tr>
      <w:tr w:rsidR="00726D9C" w14:paraId="51CBF839" w14:textId="77777777" w:rsidTr="00726D9C">
        <w:tc>
          <w:tcPr>
            <w:tcW w:w="575" w:type="dxa"/>
          </w:tcPr>
          <w:p w14:paraId="54B6FF05"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3</w:t>
            </w:r>
          </w:p>
        </w:tc>
        <w:tc>
          <w:tcPr>
            <w:tcW w:w="567" w:type="dxa"/>
          </w:tcPr>
          <w:p w14:paraId="0B624ABF"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G</w:t>
            </w:r>
          </w:p>
        </w:tc>
        <w:tc>
          <w:tcPr>
            <w:tcW w:w="8486" w:type="dxa"/>
          </w:tcPr>
          <w:p w14:paraId="54DA3264" w14:textId="77777777" w:rsidR="00726D9C" w:rsidRDefault="00726D9C" w:rsidP="00726D9C">
            <w:pPr>
              <w:rPr>
                <w:rFonts w:ascii="Times New Roman" w:hAnsi="Times New Roman" w:cs="Times New Roman"/>
              </w:rPr>
            </w:pPr>
          </w:p>
        </w:tc>
      </w:tr>
      <w:tr w:rsidR="00726D9C" w14:paraId="603891D7" w14:textId="77777777" w:rsidTr="00726D9C">
        <w:tc>
          <w:tcPr>
            <w:tcW w:w="575" w:type="dxa"/>
          </w:tcPr>
          <w:p w14:paraId="18FE9101"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4</w:t>
            </w:r>
          </w:p>
        </w:tc>
        <w:tc>
          <w:tcPr>
            <w:tcW w:w="567" w:type="dxa"/>
          </w:tcPr>
          <w:p w14:paraId="790D9539"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V</w:t>
            </w:r>
          </w:p>
        </w:tc>
        <w:tc>
          <w:tcPr>
            <w:tcW w:w="8486" w:type="dxa"/>
          </w:tcPr>
          <w:p w14:paraId="19229EF3" w14:textId="77777777" w:rsidR="00726D9C" w:rsidRDefault="00726D9C" w:rsidP="00726D9C">
            <w:pPr>
              <w:rPr>
                <w:rFonts w:ascii="Times New Roman" w:hAnsi="Times New Roman" w:cs="Times New Roman"/>
              </w:rPr>
            </w:pPr>
          </w:p>
        </w:tc>
      </w:tr>
      <w:tr w:rsidR="00726D9C" w14:paraId="3A3B8F82" w14:textId="77777777" w:rsidTr="00726D9C">
        <w:tc>
          <w:tcPr>
            <w:tcW w:w="575" w:type="dxa"/>
          </w:tcPr>
          <w:p w14:paraId="753FBC78"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5</w:t>
            </w:r>
          </w:p>
        </w:tc>
        <w:tc>
          <w:tcPr>
            <w:tcW w:w="567" w:type="dxa"/>
          </w:tcPr>
          <w:p w14:paraId="292E3FDB"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S</w:t>
            </w:r>
          </w:p>
        </w:tc>
        <w:tc>
          <w:tcPr>
            <w:tcW w:w="8486" w:type="dxa"/>
          </w:tcPr>
          <w:p w14:paraId="6E547C90" w14:textId="77777777" w:rsidR="00726D9C" w:rsidRDefault="00726D9C" w:rsidP="00726D9C">
            <w:pPr>
              <w:rPr>
                <w:rFonts w:ascii="Times New Roman" w:hAnsi="Times New Roman" w:cs="Times New Roman"/>
              </w:rPr>
            </w:pPr>
          </w:p>
        </w:tc>
      </w:tr>
      <w:tr w:rsidR="00726D9C" w14:paraId="7B7B2B71" w14:textId="77777777" w:rsidTr="00726D9C">
        <w:tc>
          <w:tcPr>
            <w:tcW w:w="575" w:type="dxa"/>
          </w:tcPr>
          <w:p w14:paraId="19FD36FC"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6</w:t>
            </w:r>
          </w:p>
        </w:tc>
        <w:tc>
          <w:tcPr>
            <w:tcW w:w="567" w:type="dxa"/>
          </w:tcPr>
          <w:p w14:paraId="22332356"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D</w:t>
            </w:r>
          </w:p>
        </w:tc>
        <w:tc>
          <w:tcPr>
            <w:tcW w:w="8486" w:type="dxa"/>
          </w:tcPr>
          <w:p w14:paraId="1EDF6027" w14:textId="77777777" w:rsidR="00726D9C" w:rsidRDefault="00726D9C" w:rsidP="00726D9C">
            <w:pPr>
              <w:rPr>
                <w:rFonts w:ascii="Times New Roman" w:hAnsi="Times New Roman" w:cs="Times New Roman"/>
                <w:b/>
                <w:color w:val="002060"/>
              </w:rPr>
            </w:pPr>
            <w:proofErr w:type="gramStart"/>
            <w:r>
              <w:rPr>
                <w:rFonts w:ascii="Times New Roman" w:hAnsi="Times New Roman" w:cs="Times New Roman"/>
                <w:b/>
                <w:color w:val="002060"/>
              </w:rPr>
              <w:t>I domenica</w:t>
            </w:r>
            <w:proofErr w:type="gramEnd"/>
            <w:r>
              <w:rPr>
                <w:rFonts w:ascii="Times New Roman" w:hAnsi="Times New Roman" w:cs="Times New Roman"/>
                <w:b/>
                <w:color w:val="002060"/>
              </w:rPr>
              <w:t xml:space="preserve"> di quaresima</w:t>
            </w:r>
          </w:p>
          <w:p w14:paraId="7A787DB3" w14:textId="77777777" w:rsidR="00726D9C" w:rsidRDefault="00726D9C" w:rsidP="00726D9C">
            <w:pPr>
              <w:rPr>
                <w:rFonts w:ascii="Times New Roman" w:hAnsi="Times New Roman" w:cs="Times New Roman"/>
                <w:b/>
              </w:rPr>
            </w:pPr>
            <w:r w:rsidRPr="00AA0DE3">
              <w:rPr>
                <w:rFonts w:ascii="Times New Roman" w:hAnsi="Times New Roman" w:cs="Times New Roman"/>
                <w:b/>
              </w:rPr>
              <w:t>Incontro diocesano fidanzati con il Vescovo</w:t>
            </w:r>
          </w:p>
        </w:tc>
      </w:tr>
      <w:tr w:rsidR="00726D9C" w14:paraId="56E27F4E" w14:textId="77777777" w:rsidTr="00726D9C">
        <w:tc>
          <w:tcPr>
            <w:tcW w:w="575" w:type="dxa"/>
          </w:tcPr>
          <w:p w14:paraId="3F3E9226"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7</w:t>
            </w:r>
          </w:p>
        </w:tc>
        <w:tc>
          <w:tcPr>
            <w:tcW w:w="567" w:type="dxa"/>
          </w:tcPr>
          <w:p w14:paraId="5E799EA2"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L</w:t>
            </w:r>
          </w:p>
        </w:tc>
        <w:tc>
          <w:tcPr>
            <w:tcW w:w="8486" w:type="dxa"/>
          </w:tcPr>
          <w:p w14:paraId="7AC79D17" w14:textId="77777777" w:rsidR="00726D9C" w:rsidRDefault="00726D9C" w:rsidP="00726D9C">
            <w:pPr>
              <w:rPr>
                <w:rFonts w:ascii="Times New Roman" w:hAnsi="Times New Roman" w:cs="Times New Roman"/>
              </w:rPr>
            </w:pPr>
          </w:p>
        </w:tc>
      </w:tr>
      <w:tr w:rsidR="00726D9C" w14:paraId="1F081819" w14:textId="77777777" w:rsidTr="00726D9C">
        <w:tc>
          <w:tcPr>
            <w:tcW w:w="575" w:type="dxa"/>
          </w:tcPr>
          <w:p w14:paraId="4A3AA83B"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8</w:t>
            </w:r>
          </w:p>
        </w:tc>
        <w:tc>
          <w:tcPr>
            <w:tcW w:w="567" w:type="dxa"/>
          </w:tcPr>
          <w:p w14:paraId="4754B18E"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86" w:type="dxa"/>
          </w:tcPr>
          <w:p w14:paraId="172C716D" w14:textId="77777777" w:rsidR="00726D9C" w:rsidRDefault="00726D9C" w:rsidP="00726D9C">
            <w:pPr>
              <w:rPr>
                <w:rFonts w:ascii="Times New Roman" w:hAnsi="Times New Roman" w:cs="Times New Roman"/>
              </w:rPr>
            </w:pPr>
          </w:p>
        </w:tc>
      </w:tr>
      <w:tr w:rsidR="00726D9C" w14:paraId="7DA6B02B" w14:textId="77777777" w:rsidTr="00726D9C">
        <w:tc>
          <w:tcPr>
            <w:tcW w:w="575" w:type="dxa"/>
          </w:tcPr>
          <w:p w14:paraId="14914516"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9</w:t>
            </w:r>
          </w:p>
        </w:tc>
        <w:tc>
          <w:tcPr>
            <w:tcW w:w="567" w:type="dxa"/>
          </w:tcPr>
          <w:p w14:paraId="241413D7"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86" w:type="dxa"/>
          </w:tcPr>
          <w:p w14:paraId="3149F772" w14:textId="77777777" w:rsidR="00726D9C" w:rsidRDefault="00726D9C" w:rsidP="00726D9C">
            <w:pPr>
              <w:rPr>
                <w:rFonts w:ascii="Times New Roman" w:hAnsi="Times New Roman" w:cs="Times New Roman"/>
              </w:rPr>
            </w:pPr>
          </w:p>
        </w:tc>
      </w:tr>
      <w:tr w:rsidR="00726D9C" w14:paraId="3E7134AD" w14:textId="77777777" w:rsidTr="00726D9C">
        <w:tc>
          <w:tcPr>
            <w:tcW w:w="575" w:type="dxa"/>
          </w:tcPr>
          <w:p w14:paraId="7EC16711"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10</w:t>
            </w:r>
          </w:p>
        </w:tc>
        <w:tc>
          <w:tcPr>
            <w:tcW w:w="567" w:type="dxa"/>
          </w:tcPr>
          <w:p w14:paraId="5C9BE458"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G</w:t>
            </w:r>
          </w:p>
        </w:tc>
        <w:tc>
          <w:tcPr>
            <w:tcW w:w="8486" w:type="dxa"/>
          </w:tcPr>
          <w:p w14:paraId="6393F6D5" w14:textId="77777777" w:rsidR="00726D9C" w:rsidRDefault="00726D9C" w:rsidP="00726D9C">
            <w:pPr>
              <w:rPr>
                <w:rFonts w:ascii="Times New Roman" w:hAnsi="Times New Roman" w:cs="Times New Roman"/>
              </w:rPr>
            </w:pPr>
          </w:p>
        </w:tc>
      </w:tr>
      <w:tr w:rsidR="00726D9C" w14:paraId="6B419C64" w14:textId="77777777" w:rsidTr="00726D9C">
        <w:tc>
          <w:tcPr>
            <w:tcW w:w="575" w:type="dxa"/>
          </w:tcPr>
          <w:p w14:paraId="17FEAEE3"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11</w:t>
            </w:r>
          </w:p>
        </w:tc>
        <w:tc>
          <w:tcPr>
            <w:tcW w:w="567" w:type="dxa"/>
          </w:tcPr>
          <w:p w14:paraId="2087EC5F"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V</w:t>
            </w:r>
          </w:p>
        </w:tc>
        <w:tc>
          <w:tcPr>
            <w:tcW w:w="8486" w:type="dxa"/>
          </w:tcPr>
          <w:p w14:paraId="1983AAF1" w14:textId="77777777" w:rsidR="00726D9C" w:rsidRDefault="00726D9C" w:rsidP="00726D9C">
            <w:pPr>
              <w:rPr>
                <w:rFonts w:ascii="Times New Roman" w:hAnsi="Times New Roman" w:cs="Times New Roman"/>
              </w:rPr>
            </w:pPr>
          </w:p>
        </w:tc>
      </w:tr>
      <w:tr w:rsidR="00726D9C" w14:paraId="4A34BB6D" w14:textId="77777777" w:rsidTr="00726D9C">
        <w:tc>
          <w:tcPr>
            <w:tcW w:w="575" w:type="dxa"/>
          </w:tcPr>
          <w:p w14:paraId="4F19950C"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12</w:t>
            </w:r>
          </w:p>
        </w:tc>
        <w:tc>
          <w:tcPr>
            <w:tcW w:w="567" w:type="dxa"/>
          </w:tcPr>
          <w:p w14:paraId="2377DCC8"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S</w:t>
            </w:r>
          </w:p>
        </w:tc>
        <w:tc>
          <w:tcPr>
            <w:tcW w:w="8486" w:type="dxa"/>
          </w:tcPr>
          <w:p w14:paraId="485D9BF4" w14:textId="77777777" w:rsidR="00726D9C" w:rsidRDefault="00726D9C" w:rsidP="00726D9C">
            <w:pPr>
              <w:rPr>
                <w:rFonts w:ascii="Times New Roman" w:hAnsi="Times New Roman" w:cs="Times New Roman"/>
              </w:rPr>
            </w:pPr>
          </w:p>
        </w:tc>
      </w:tr>
      <w:tr w:rsidR="00726D9C" w14:paraId="6F5EE272" w14:textId="77777777" w:rsidTr="00726D9C">
        <w:tc>
          <w:tcPr>
            <w:tcW w:w="575" w:type="dxa"/>
          </w:tcPr>
          <w:p w14:paraId="640731FE"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13</w:t>
            </w:r>
          </w:p>
        </w:tc>
        <w:tc>
          <w:tcPr>
            <w:tcW w:w="567" w:type="dxa"/>
          </w:tcPr>
          <w:p w14:paraId="0315BE9C"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D</w:t>
            </w:r>
          </w:p>
        </w:tc>
        <w:tc>
          <w:tcPr>
            <w:tcW w:w="8486" w:type="dxa"/>
          </w:tcPr>
          <w:p w14:paraId="743E1846" w14:textId="77777777" w:rsidR="00726D9C" w:rsidRDefault="00726D9C" w:rsidP="00726D9C">
            <w:pPr>
              <w:rPr>
                <w:rFonts w:ascii="Times New Roman" w:hAnsi="Times New Roman" w:cs="Times New Roman"/>
                <w:b/>
                <w:color w:val="002060"/>
              </w:rPr>
            </w:pPr>
            <w:r>
              <w:rPr>
                <w:rFonts w:ascii="Times New Roman" w:hAnsi="Times New Roman" w:cs="Times New Roman"/>
                <w:b/>
                <w:color w:val="002060"/>
              </w:rPr>
              <w:t>II domenica di quaresima</w:t>
            </w:r>
          </w:p>
          <w:p w14:paraId="0D3618B7" w14:textId="77777777" w:rsidR="00726D9C" w:rsidRDefault="00726D9C" w:rsidP="00726D9C">
            <w:pPr>
              <w:rPr>
                <w:rFonts w:ascii="Times New Roman" w:hAnsi="Times New Roman" w:cs="Times New Roman"/>
              </w:rPr>
            </w:pPr>
            <w:r>
              <w:rPr>
                <w:rFonts w:ascii="Times New Roman" w:hAnsi="Times New Roman" w:cs="Times New Roman"/>
              </w:rPr>
              <w:t>Ritiro mondo del volontariato Gruppo Orchidea</w:t>
            </w:r>
          </w:p>
        </w:tc>
      </w:tr>
      <w:tr w:rsidR="00726D9C" w14:paraId="2348CC29" w14:textId="77777777" w:rsidTr="00726D9C">
        <w:tc>
          <w:tcPr>
            <w:tcW w:w="575" w:type="dxa"/>
          </w:tcPr>
          <w:p w14:paraId="26221192"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14</w:t>
            </w:r>
          </w:p>
        </w:tc>
        <w:tc>
          <w:tcPr>
            <w:tcW w:w="567" w:type="dxa"/>
          </w:tcPr>
          <w:p w14:paraId="0408E615"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L</w:t>
            </w:r>
          </w:p>
        </w:tc>
        <w:tc>
          <w:tcPr>
            <w:tcW w:w="8486" w:type="dxa"/>
          </w:tcPr>
          <w:p w14:paraId="646F7783" w14:textId="77777777" w:rsidR="00726D9C" w:rsidRDefault="00726D9C" w:rsidP="00726D9C">
            <w:pPr>
              <w:rPr>
                <w:rFonts w:ascii="Times New Roman" w:hAnsi="Times New Roman" w:cs="Times New Roman"/>
              </w:rPr>
            </w:pPr>
          </w:p>
        </w:tc>
      </w:tr>
      <w:tr w:rsidR="00726D9C" w14:paraId="070B7984" w14:textId="77777777" w:rsidTr="00726D9C">
        <w:tc>
          <w:tcPr>
            <w:tcW w:w="575" w:type="dxa"/>
          </w:tcPr>
          <w:p w14:paraId="3ACD0621"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15</w:t>
            </w:r>
          </w:p>
        </w:tc>
        <w:tc>
          <w:tcPr>
            <w:tcW w:w="567" w:type="dxa"/>
          </w:tcPr>
          <w:p w14:paraId="6670F388"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86" w:type="dxa"/>
          </w:tcPr>
          <w:p w14:paraId="163B968E" w14:textId="77777777" w:rsidR="00726D9C" w:rsidRDefault="00726D9C" w:rsidP="00726D9C">
            <w:pPr>
              <w:rPr>
                <w:rFonts w:ascii="Times New Roman" w:hAnsi="Times New Roman" w:cs="Times New Roman"/>
              </w:rPr>
            </w:pPr>
          </w:p>
        </w:tc>
      </w:tr>
      <w:tr w:rsidR="00726D9C" w14:paraId="502CA0F9" w14:textId="77777777" w:rsidTr="00726D9C">
        <w:tc>
          <w:tcPr>
            <w:tcW w:w="575" w:type="dxa"/>
          </w:tcPr>
          <w:p w14:paraId="5E416BB5"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16</w:t>
            </w:r>
          </w:p>
        </w:tc>
        <w:tc>
          <w:tcPr>
            <w:tcW w:w="567" w:type="dxa"/>
          </w:tcPr>
          <w:p w14:paraId="0ECDE5C9"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86" w:type="dxa"/>
          </w:tcPr>
          <w:p w14:paraId="0BF4FA22" w14:textId="77777777" w:rsidR="00726D9C" w:rsidRDefault="00726D9C" w:rsidP="00726D9C">
            <w:pPr>
              <w:rPr>
                <w:rFonts w:ascii="Times New Roman" w:hAnsi="Times New Roman" w:cs="Times New Roman"/>
              </w:rPr>
            </w:pPr>
          </w:p>
        </w:tc>
      </w:tr>
      <w:tr w:rsidR="00726D9C" w14:paraId="2324CA47" w14:textId="77777777" w:rsidTr="00726D9C">
        <w:tc>
          <w:tcPr>
            <w:tcW w:w="575" w:type="dxa"/>
          </w:tcPr>
          <w:p w14:paraId="5B285A41"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17</w:t>
            </w:r>
          </w:p>
        </w:tc>
        <w:tc>
          <w:tcPr>
            <w:tcW w:w="567" w:type="dxa"/>
          </w:tcPr>
          <w:p w14:paraId="361B5BBC"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G</w:t>
            </w:r>
          </w:p>
        </w:tc>
        <w:tc>
          <w:tcPr>
            <w:tcW w:w="8486" w:type="dxa"/>
          </w:tcPr>
          <w:p w14:paraId="529B1942" w14:textId="77777777" w:rsidR="00726D9C" w:rsidRDefault="00726D9C" w:rsidP="00726D9C">
            <w:pPr>
              <w:rPr>
                <w:rFonts w:ascii="Times New Roman" w:hAnsi="Times New Roman" w:cs="Times New Roman"/>
              </w:rPr>
            </w:pPr>
          </w:p>
        </w:tc>
      </w:tr>
      <w:tr w:rsidR="00726D9C" w14:paraId="0EC8D129" w14:textId="77777777" w:rsidTr="00726D9C">
        <w:tc>
          <w:tcPr>
            <w:tcW w:w="575" w:type="dxa"/>
          </w:tcPr>
          <w:p w14:paraId="5570BC57"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18</w:t>
            </w:r>
          </w:p>
        </w:tc>
        <w:tc>
          <w:tcPr>
            <w:tcW w:w="567" w:type="dxa"/>
          </w:tcPr>
          <w:p w14:paraId="60F6386F"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V</w:t>
            </w:r>
          </w:p>
        </w:tc>
        <w:tc>
          <w:tcPr>
            <w:tcW w:w="8486" w:type="dxa"/>
          </w:tcPr>
          <w:p w14:paraId="60DFEA91" w14:textId="77777777" w:rsidR="00726D9C" w:rsidRPr="005A165F" w:rsidRDefault="00726D9C" w:rsidP="00726D9C">
            <w:pPr>
              <w:rPr>
                <w:rFonts w:ascii="Times New Roman" w:hAnsi="Times New Roman" w:cs="Times New Roman"/>
                <w:color w:val="C00000"/>
              </w:rPr>
            </w:pPr>
            <w:r w:rsidRPr="005A165F">
              <w:rPr>
                <w:rFonts w:ascii="Times New Roman" w:hAnsi="Times New Roman" w:cs="Times New Roman"/>
                <w:color w:val="C00000"/>
              </w:rPr>
              <w:t xml:space="preserve">Giornata della memoria delle vittime </w:t>
            </w:r>
            <w:proofErr w:type="spellStart"/>
            <w:r w:rsidRPr="005A165F">
              <w:rPr>
                <w:rFonts w:ascii="Times New Roman" w:hAnsi="Times New Roman" w:cs="Times New Roman"/>
                <w:color w:val="C00000"/>
              </w:rPr>
              <w:t>Covid</w:t>
            </w:r>
            <w:proofErr w:type="spellEnd"/>
          </w:p>
          <w:p w14:paraId="09369A44" w14:textId="77777777" w:rsidR="00726D9C" w:rsidRPr="005A165F" w:rsidRDefault="00726D9C" w:rsidP="00726D9C">
            <w:pPr>
              <w:rPr>
                <w:rFonts w:ascii="Times New Roman" w:hAnsi="Times New Roman" w:cs="Times New Roman"/>
              </w:rPr>
            </w:pPr>
            <w:r w:rsidRPr="005A165F">
              <w:rPr>
                <w:rFonts w:ascii="Times New Roman" w:hAnsi="Times New Roman" w:cs="Times New Roman"/>
              </w:rPr>
              <w:t xml:space="preserve">Formazione volontari </w:t>
            </w:r>
            <w:proofErr w:type="spellStart"/>
            <w:r w:rsidRPr="005A165F">
              <w:rPr>
                <w:rFonts w:ascii="Times New Roman" w:hAnsi="Times New Roman" w:cs="Times New Roman"/>
              </w:rPr>
              <w:t>caritas</w:t>
            </w:r>
            <w:proofErr w:type="spellEnd"/>
            <w:r w:rsidRPr="005A165F">
              <w:rPr>
                <w:rFonts w:ascii="Times New Roman" w:hAnsi="Times New Roman" w:cs="Times New Roman"/>
              </w:rPr>
              <w:t xml:space="preserve"> e gruppi di volontariato</w:t>
            </w:r>
          </w:p>
        </w:tc>
      </w:tr>
      <w:tr w:rsidR="00726D9C" w14:paraId="711F4E87" w14:textId="77777777" w:rsidTr="00726D9C">
        <w:tc>
          <w:tcPr>
            <w:tcW w:w="575" w:type="dxa"/>
          </w:tcPr>
          <w:p w14:paraId="490CDD0C"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19</w:t>
            </w:r>
          </w:p>
        </w:tc>
        <w:tc>
          <w:tcPr>
            <w:tcW w:w="567" w:type="dxa"/>
          </w:tcPr>
          <w:p w14:paraId="0D88F652"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S</w:t>
            </w:r>
          </w:p>
        </w:tc>
        <w:tc>
          <w:tcPr>
            <w:tcW w:w="8486" w:type="dxa"/>
          </w:tcPr>
          <w:p w14:paraId="5A5E5CE9" w14:textId="77777777" w:rsidR="00726D9C" w:rsidRPr="005A165F" w:rsidRDefault="00726D9C" w:rsidP="00726D9C">
            <w:pPr>
              <w:rPr>
                <w:rFonts w:ascii="Times New Roman" w:hAnsi="Times New Roman" w:cs="Times New Roman"/>
                <w:b/>
              </w:rPr>
            </w:pPr>
            <w:r w:rsidRPr="005A165F">
              <w:rPr>
                <w:rFonts w:ascii="Times New Roman" w:hAnsi="Times New Roman" w:cs="Times New Roman"/>
                <w:b/>
                <w:color w:val="002060"/>
              </w:rPr>
              <w:t>San Giuseppe</w:t>
            </w:r>
          </w:p>
        </w:tc>
      </w:tr>
      <w:tr w:rsidR="00726D9C" w14:paraId="45048CCB" w14:textId="77777777" w:rsidTr="00726D9C">
        <w:tc>
          <w:tcPr>
            <w:tcW w:w="575" w:type="dxa"/>
          </w:tcPr>
          <w:p w14:paraId="591482DC"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20</w:t>
            </w:r>
          </w:p>
        </w:tc>
        <w:tc>
          <w:tcPr>
            <w:tcW w:w="567" w:type="dxa"/>
          </w:tcPr>
          <w:p w14:paraId="02ED0878"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D</w:t>
            </w:r>
          </w:p>
        </w:tc>
        <w:tc>
          <w:tcPr>
            <w:tcW w:w="8486" w:type="dxa"/>
          </w:tcPr>
          <w:p w14:paraId="5A6A8F33" w14:textId="77777777" w:rsidR="00726D9C" w:rsidRDefault="00726D9C" w:rsidP="00726D9C">
            <w:pPr>
              <w:rPr>
                <w:rFonts w:ascii="Times New Roman" w:hAnsi="Times New Roman" w:cs="Times New Roman"/>
              </w:rPr>
            </w:pPr>
            <w:r>
              <w:rPr>
                <w:rFonts w:ascii="Times New Roman" w:hAnsi="Times New Roman" w:cs="Times New Roman"/>
                <w:b/>
                <w:color w:val="002060"/>
              </w:rPr>
              <w:t>III domenica di quaresima</w:t>
            </w:r>
          </w:p>
        </w:tc>
      </w:tr>
      <w:tr w:rsidR="00726D9C" w14:paraId="5BC9C5BE" w14:textId="77777777" w:rsidTr="00726D9C">
        <w:tc>
          <w:tcPr>
            <w:tcW w:w="575" w:type="dxa"/>
          </w:tcPr>
          <w:p w14:paraId="5A9A1C7D"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21</w:t>
            </w:r>
          </w:p>
        </w:tc>
        <w:tc>
          <w:tcPr>
            <w:tcW w:w="567" w:type="dxa"/>
          </w:tcPr>
          <w:p w14:paraId="6543D1F5"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L</w:t>
            </w:r>
          </w:p>
        </w:tc>
        <w:tc>
          <w:tcPr>
            <w:tcW w:w="8486" w:type="dxa"/>
          </w:tcPr>
          <w:p w14:paraId="75DA8914" w14:textId="77777777" w:rsidR="00726D9C" w:rsidRDefault="00726D9C" w:rsidP="00726D9C">
            <w:pPr>
              <w:rPr>
                <w:rFonts w:ascii="Times New Roman" w:hAnsi="Times New Roman" w:cs="Times New Roman"/>
              </w:rPr>
            </w:pPr>
          </w:p>
        </w:tc>
      </w:tr>
      <w:tr w:rsidR="00726D9C" w14:paraId="39C849F1" w14:textId="77777777" w:rsidTr="00726D9C">
        <w:tc>
          <w:tcPr>
            <w:tcW w:w="575" w:type="dxa"/>
          </w:tcPr>
          <w:p w14:paraId="66B3DF11"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22</w:t>
            </w:r>
          </w:p>
        </w:tc>
        <w:tc>
          <w:tcPr>
            <w:tcW w:w="567" w:type="dxa"/>
          </w:tcPr>
          <w:p w14:paraId="1D816F3C"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86" w:type="dxa"/>
          </w:tcPr>
          <w:p w14:paraId="09952565" w14:textId="77777777" w:rsidR="00726D9C" w:rsidRDefault="00726D9C" w:rsidP="00726D9C">
            <w:pPr>
              <w:rPr>
                <w:rFonts w:ascii="Times New Roman" w:hAnsi="Times New Roman" w:cs="Times New Roman"/>
              </w:rPr>
            </w:pPr>
          </w:p>
        </w:tc>
      </w:tr>
      <w:tr w:rsidR="00726D9C" w14:paraId="5997D688" w14:textId="77777777" w:rsidTr="00726D9C">
        <w:tc>
          <w:tcPr>
            <w:tcW w:w="575" w:type="dxa"/>
          </w:tcPr>
          <w:p w14:paraId="53C96982"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23</w:t>
            </w:r>
          </w:p>
        </w:tc>
        <w:tc>
          <w:tcPr>
            <w:tcW w:w="567" w:type="dxa"/>
          </w:tcPr>
          <w:p w14:paraId="70E17A96"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86" w:type="dxa"/>
          </w:tcPr>
          <w:p w14:paraId="1528CEF2" w14:textId="77777777" w:rsidR="00726D9C" w:rsidRDefault="00726D9C" w:rsidP="00726D9C">
            <w:pPr>
              <w:rPr>
                <w:rFonts w:ascii="Times New Roman" w:hAnsi="Times New Roman" w:cs="Times New Roman"/>
              </w:rPr>
            </w:pPr>
          </w:p>
        </w:tc>
      </w:tr>
      <w:tr w:rsidR="00726D9C" w14:paraId="400CDC82" w14:textId="77777777" w:rsidTr="00726D9C">
        <w:tc>
          <w:tcPr>
            <w:tcW w:w="575" w:type="dxa"/>
          </w:tcPr>
          <w:p w14:paraId="310DF739"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24</w:t>
            </w:r>
          </w:p>
        </w:tc>
        <w:tc>
          <w:tcPr>
            <w:tcW w:w="567" w:type="dxa"/>
          </w:tcPr>
          <w:p w14:paraId="7FD21B0C"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G</w:t>
            </w:r>
          </w:p>
        </w:tc>
        <w:tc>
          <w:tcPr>
            <w:tcW w:w="8486" w:type="dxa"/>
          </w:tcPr>
          <w:p w14:paraId="3A64974B" w14:textId="77777777" w:rsidR="00726D9C" w:rsidRDefault="00726D9C" w:rsidP="00726D9C">
            <w:pPr>
              <w:rPr>
                <w:rFonts w:ascii="Times New Roman" w:hAnsi="Times New Roman" w:cs="Times New Roman"/>
                <w:b/>
                <w:i/>
              </w:rPr>
            </w:pPr>
            <w:r>
              <w:rPr>
                <w:rStyle w:val="Enfasi"/>
                <w:b/>
                <w:color w:val="C00000"/>
                <w:shd w:val="clear" w:color="auto" w:fill="FFFFFF"/>
              </w:rPr>
              <w:t>Giornata di preghiera e digiuno in memoria dei missionari martiri</w:t>
            </w:r>
          </w:p>
        </w:tc>
      </w:tr>
      <w:tr w:rsidR="00726D9C" w14:paraId="091A8264" w14:textId="77777777" w:rsidTr="00726D9C">
        <w:tc>
          <w:tcPr>
            <w:tcW w:w="575" w:type="dxa"/>
          </w:tcPr>
          <w:p w14:paraId="48742CE9"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25</w:t>
            </w:r>
          </w:p>
        </w:tc>
        <w:tc>
          <w:tcPr>
            <w:tcW w:w="567" w:type="dxa"/>
          </w:tcPr>
          <w:p w14:paraId="2BEBBDA3"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V</w:t>
            </w:r>
          </w:p>
        </w:tc>
        <w:tc>
          <w:tcPr>
            <w:tcW w:w="8486" w:type="dxa"/>
          </w:tcPr>
          <w:p w14:paraId="0DD6EBA3" w14:textId="77777777" w:rsidR="00726D9C" w:rsidRDefault="00726D9C" w:rsidP="00726D9C">
            <w:pPr>
              <w:rPr>
                <w:rFonts w:ascii="Times New Roman" w:hAnsi="Times New Roman" w:cs="Times New Roman"/>
                <w:b/>
              </w:rPr>
            </w:pPr>
            <w:r>
              <w:rPr>
                <w:rFonts w:ascii="Times New Roman" w:hAnsi="Times New Roman" w:cs="Times New Roman"/>
                <w:b/>
                <w:color w:val="002060"/>
              </w:rPr>
              <w:t>Annunciazione del Signore</w:t>
            </w:r>
          </w:p>
        </w:tc>
      </w:tr>
      <w:tr w:rsidR="00726D9C" w14:paraId="0D950E7D" w14:textId="77777777" w:rsidTr="00726D9C">
        <w:tc>
          <w:tcPr>
            <w:tcW w:w="575" w:type="dxa"/>
          </w:tcPr>
          <w:p w14:paraId="5908F651"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26</w:t>
            </w:r>
          </w:p>
        </w:tc>
        <w:tc>
          <w:tcPr>
            <w:tcW w:w="567" w:type="dxa"/>
          </w:tcPr>
          <w:p w14:paraId="47DE5FE9"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S</w:t>
            </w:r>
          </w:p>
        </w:tc>
        <w:tc>
          <w:tcPr>
            <w:tcW w:w="8486" w:type="dxa"/>
          </w:tcPr>
          <w:p w14:paraId="3912495C" w14:textId="77777777" w:rsidR="00726D9C" w:rsidRDefault="00726D9C" w:rsidP="00726D9C">
            <w:pPr>
              <w:rPr>
                <w:rFonts w:ascii="Times New Roman" w:hAnsi="Times New Roman" w:cs="Times New Roman"/>
              </w:rPr>
            </w:pPr>
          </w:p>
        </w:tc>
      </w:tr>
      <w:tr w:rsidR="00726D9C" w14:paraId="440BBB76" w14:textId="77777777" w:rsidTr="00726D9C">
        <w:tc>
          <w:tcPr>
            <w:tcW w:w="575" w:type="dxa"/>
          </w:tcPr>
          <w:p w14:paraId="2A599080"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27</w:t>
            </w:r>
          </w:p>
        </w:tc>
        <w:tc>
          <w:tcPr>
            <w:tcW w:w="567" w:type="dxa"/>
          </w:tcPr>
          <w:p w14:paraId="49095617"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D</w:t>
            </w:r>
          </w:p>
        </w:tc>
        <w:tc>
          <w:tcPr>
            <w:tcW w:w="8486" w:type="dxa"/>
          </w:tcPr>
          <w:p w14:paraId="06389729" w14:textId="77777777" w:rsidR="00726D9C" w:rsidRDefault="00726D9C" w:rsidP="00726D9C">
            <w:pPr>
              <w:rPr>
                <w:rFonts w:ascii="Times New Roman" w:hAnsi="Times New Roman" w:cs="Times New Roman"/>
              </w:rPr>
            </w:pPr>
            <w:r>
              <w:rPr>
                <w:rFonts w:ascii="Times New Roman" w:hAnsi="Times New Roman" w:cs="Times New Roman"/>
                <w:b/>
                <w:color w:val="002060"/>
              </w:rPr>
              <w:t>IV domenica di quaresima</w:t>
            </w:r>
          </w:p>
        </w:tc>
      </w:tr>
      <w:tr w:rsidR="00726D9C" w14:paraId="3247D41C" w14:textId="77777777" w:rsidTr="00726D9C">
        <w:tc>
          <w:tcPr>
            <w:tcW w:w="575" w:type="dxa"/>
          </w:tcPr>
          <w:p w14:paraId="11238738"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28</w:t>
            </w:r>
          </w:p>
        </w:tc>
        <w:tc>
          <w:tcPr>
            <w:tcW w:w="567" w:type="dxa"/>
          </w:tcPr>
          <w:p w14:paraId="1B0731A8"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L</w:t>
            </w:r>
          </w:p>
        </w:tc>
        <w:tc>
          <w:tcPr>
            <w:tcW w:w="8486" w:type="dxa"/>
          </w:tcPr>
          <w:p w14:paraId="7E08CA5A" w14:textId="77777777" w:rsidR="00726D9C" w:rsidRDefault="00726D9C" w:rsidP="00726D9C">
            <w:pPr>
              <w:rPr>
                <w:rFonts w:ascii="Times New Roman" w:hAnsi="Times New Roman" w:cs="Times New Roman"/>
              </w:rPr>
            </w:pPr>
          </w:p>
        </w:tc>
      </w:tr>
      <w:tr w:rsidR="00726D9C" w14:paraId="4042FD8A" w14:textId="77777777" w:rsidTr="00726D9C">
        <w:tc>
          <w:tcPr>
            <w:tcW w:w="575" w:type="dxa"/>
          </w:tcPr>
          <w:p w14:paraId="08A101EE"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29</w:t>
            </w:r>
          </w:p>
        </w:tc>
        <w:tc>
          <w:tcPr>
            <w:tcW w:w="567" w:type="dxa"/>
          </w:tcPr>
          <w:p w14:paraId="23D3AD14"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86" w:type="dxa"/>
          </w:tcPr>
          <w:p w14:paraId="0AA392CA" w14:textId="77777777" w:rsidR="00726D9C" w:rsidRDefault="00726D9C" w:rsidP="00726D9C">
            <w:pPr>
              <w:rPr>
                <w:rFonts w:ascii="Times New Roman" w:hAnsi="Times New Roman" w:cs="Times New Roman"/>
              </w:rPr>
            </w:pPr>
          </w:p>
        </w:tc>
      </w:tr>
      <w:tr w:rsidR="00726D9C" w14:paraId="20146D1C" w14:textId="77777777" w:rsidTr="00726D9C">
        <w:tc>
          <w:tcPr>
            <w:tcW w:w="575" w:type="dxa"/>
          </w:tcPr>
          <w:p w14:paraId="65056CC6"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30</w:t>
            </w:r>
          </w:p>
        </w:tc>
        <w:tc>
          <w:tcPr>
            <w:tcW w:w="567" w:type="dxa"/>
          </w:tcPr>
          <w:p w14:paraId="1C2AD960"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86" w:type="dxa"/>
          </w:tcPr>
          <w:p w14:paraId="32E1EB80" w14:textId="77777777" w:rsidR="00726D9C" w:rsidRDefault="00726D9C" w:rsidP="00726D9C">
            <w:pPr>
              <w:rPr>
                <w:rFonts w:ascii="Times New Roman" w:hAnsi="Times New Roman" w:cs="Times New Roman"/>
              </w:rPr>
            </w:pPr>
          </w:p>
        </w:tc>
      </w:tr>
      <w:tr w:rsidR="00726D9C" w14:paraId="43517523" w14:textId="77777777" w:rsidTr="00726D9C">
        <w:tc>
          <w:tcPr>
            <w:tcW w:w="575" w:type="dxa"/>
          </w:tcPr>
          <w:p w14:paraId="4AAA9C52"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31</w:t>
            </w:r>
          </w:p>
        </w:tc>
        <w:tc>
          <w:tcPr>
            <w:tcW w:w="567" w:type="dxa"/>
          </w:tcPr>
          <w:p w14:paraId="0E3BC4C4"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G</w:t>
            </w:r>
          </w:p>
        </w:tc>
        <w:tc>
          <w:tcPr>
            <w:tcW w:w="8486" w:type="dxa"/>
          </w:tcPr>
          <w:p w14:paraId="25F857EA" w14:textId="77777777" w:rsidR="00726D9C" w:rsidRDefault="00726D9C" w:rsidP="00726D9C">
            <w:pPr>
              <w:rPr>
                <w:rFonts w:ascii="Times New Roman" w:hAnsi="Times New Roman" w:cs="Times New Roman"/>
              </w:rPr>
            </w:pPr>
            <w:r w:rsidRPr="005A165F">
              <w:rPr>
                <w:rFonts w:ascii="Times New Roman" w:hAnsi="Times New Roman" w:cs="Times New Roman"/>
              </w:rPr>
              <w:t>Vicaria – Consiglio pastorale diocesano</w:t>
            </w:r>
          </w:p>
        </w:tc>
      </w:tr>
    </w:tbl>
    <w:p w14:paraId="6B389BA2" w14:textId="77777777" w:rsidR="00726D9C" w:rsidRDefault="00726D9C" w:rsidP="00726D9C">
      <w:pPr>
        <w:rPr>
          <w:rFonts w:ascii="Times New Roman" w:hAnsi="Times New Roman" w:cs="Times New Roman"/>
          <w:b/>
          <w:sz w:val="28"/>
          <w:szCs w:val="28"/>
        </w:rPr>
      </w:pPr>
      <w:r>
        <w:rPr>
          <w:rFonts w:ascii="Times New Roman" w:hAnsi="Times New Roman" w:cs="Times New Roman"/>
          <w:b/>
          <w:sz w:val="28"/>
          <w:szCs w:val="28"/>
        </w:rPr>
        <w:lastRenderedPageBreak/>
        <w:t>APRILE 2022</w:t>
      </w:r>
    </w:p>
    <w:tbl>
      <w:tblPr>
        <w:tblStyle w:val="Grigliatabella"/>
        <w:tblW w:w="9628" w:type="dxa"/>
        <w:tblLook w:val="04A0" w:firstRow="1" w:lastRow="0" w:firstColumn="1" w:lastColumn="0" w:noHBand="0" w:noVBand="1"/>
      </w:tblPr>
      <w:tblGrid>
        <w:gridCol w:w="576"/>
        <w:gridCol w:w="567"/>
        <w:gridCol w:w="8485"/>
      </w:tblGrid>
      <w:tr w:rsidR="00726D9C" w14:paraId="287C51C2" w14:textId="77777777" w:rsidTr="00726D9C">
        <w:tc>
          <w:tcPr>
            <w:tcW w:w="575" w:type="dxa"/>
          </w:tcPr>
          <w:p w14:paraId="75B7839E"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w:t>
            </w:r>
          </w:p>
        </w:tc>
        <w:tc>
          <w:tcPr>
            <w:tcW w:w="567" w:type="dxa"/>
          </w:tcPr>
          <w:p w14:paraId="1C4148A6"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V</w:t>
            </w:r>
          </w:p>
        </w:tc>
        <w:tc>
          <w:tcPr>
            <w:tcW w:w="8486" w:type="dxa"/>
          </w:tcPr>
          <w:p w14:paraId="0F8CD2B6" w14:textId="77777777" w:rsidR="00726D9C" w:rsidRDefault="00726D9C" w:rsidP="00726D9C">
            <w:pPr>
              <w:rPr>
                <w:rFonts w:ascii="Times New Roman" w:hAnsi="Times New Roman" w:cs="Times New Roman"/>
              </w:rPr>
            </w:pPr>
          </w:p>
        </w:tc>
      </w:tr>
      <w:tr w:rsidR="00726D9C" w14:paraId="10B8A689" w14:textId="77777777" w:rsidTr="00726D9C">
        <w:tc>
          <w:tcPr>
            <w:tcW w:w="575" w:type="dxa"/>
          </w:tcPr>
          <w:p w14:paraId="44593773"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w:t>
            </w:r>
          </w:p>
        </w:tc>
        <w:tc>
          <w:tcPr>
            <w:tcW w:w="567" w:type="dxa"/>
          </w:tcPr>
          <w:p w14:paraId="2DB1048E"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S</w:t>
            </w:r>
          </w:p>
        </w:tc>
        <w:tc>
          <w:tcPr>
            <w:tcW w:w="8486" w:type="dxa"/>
          </w:tcPr>
          <w:p w14:paraId="7B0883E3" w14:textId="77777777" w:rsidR="00726D9C" w:rsidRDefault="00726D9C" w:rsidP="00726D9C">
            <w:pPr>
              <w:rPr>
                <w:rFonts w:ascii="Times New Roman" w:hAnsi="Times New Roman" w:cs="Times New Roman"/>
              </w:rPr>
            </w:pPr>
            <w:r>
              <w:rPr>
                <w:rFonts w:ascii="Times New Roman" w:hAnsi="Times New Roman" w:cs="Times New Roman"/>
              </w:rPr>
              <w:t>Consiglio diocesano per gli affari economici</w:t>
            </w:r>
          </w:p>
        </w:tc>
      </w:tr>
      <w:tr w:rsidR="00726D9C" w14:paraId="25BB8BC0" w14:textId="77777777" w:rsidTr="00726D9C">
        <w:tc>
          <w:tcPr>
            <w:tcW w:w="575" w:type="dxa"/>
          </w:tcPr>
          <w:p w14:paraId="16D98E0B"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3</w:t>
            </w:r>
          </w:p>
        </w:tc>
        <w:tc>
          <w:tcPr>
            <w:tcW w:w="567" w:type="dxa"/>
          </w:tcPr>
          <w:p w14:paraId="332AFF48"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D</w:t>
            </w:r>
          </w:p>
        </w:tc>
        <w:tc>
          <w:tcPr>
            <w:tcW w:w="8486" w:type="dxa"/>
          </w:tcPr>
          <w:p w14:paraId="21A72ECF" w14:textId="4284459A" w:rsidR="00726D9C" w:rsidRPr="00AA0DE3" w:rsidRDefault="00726D9C" w:rsidP="00726D9C">
            <w:pPr>
              <w:rPr>
                <w:rFonts w:ascii="Times New Roman" w:hAnsi="Times New Roman" w:cs="Times New Roman"/>
                <w:b/>
                <w:color w:val="002060"/>
              </w:rPr>
            </w:pPr>
            <w:r>
              <w:rPr>
                <w:rFonts w:ascii="Times New Roman" w:hAnsi="Times New Roman" w:cs="Times New Roman"/>
                <w:b/>
                <w:color w:val="002060"/>
              </w:rPr>
              <w:t>V domenica di quaresima</w:t>
            </w:r>
            <w:r w:rsidR="00AA0DE3">
              <w:rPr>
                <w:rFonts w:ascii="Times New Roman" w:hAnsi="Times New Roman" w:cs="Times New Roman"/>
                <w:b/>
                <w:color w:val="002060"/>
              </w:rPr>
              <w:t xml:space="preserve"> - </w:t>
            </w:r>
            <w:r w:rsidRPr="00AA0DE3">
              <w:rPr>
                <w:rFonts w:ascii="Times New Roman" w:hAnsi="Times New Roman" w:cs="Times New Roman"/>
              </w:rPr>
              <w:t>Gruppo Orchidea</w:t>
            </w:r>
          </w:p>
        </w:tc>
      </w:tr>
      <w:tr w:rsidR="00726D9C" w14:paraId="47C7B01B" w14:textId="77777777" w:rsidTr="00726D9C">
        <w:tc>
          <w:tcPr>
            <w:tcW w:w="575" w:type="dxa"/>
          </w:tcPr>
          <w:p w14:paraId="26ED0258"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4</w:t>
            </w:r>
          </w:p>
        </w:tc>
        <w:tc>
          <w:tcPr>
            <w:tcW w:w="567" w:type="dxa"/>
          </w:tcPr>
          <w:p w14:paraId="6D7FA948"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L</w:t>
            </w:r>
          </w:p>
        </w:tc>
        <w:tc>
          <w:tcPr>
            <w:tcW w:w="8486" w:type="dxa"/>
          </w:tcPr>
          <w:p w14:paraId="558E1BA7" w14:textId="77777777" w:rsidR="00726D9C" w:rsidRDefault="00726D9C" w:rsidP="00726D9C">
            <w:pPr>
              <w:rPr>
                <w:rFonts w:ascii="Times New Roman" w:hAnsi="Times New Roman" w:cs="Times New Roman"/>
              </w:rPr>
            </w:pPr>
            <w:r>
              <w:rPr>
                <w:rFonts w:ascii="Times New Roman" w:hAnsi="Times New Roman" w:cs="Times New Roman"/>
              </w:rPr>
              <w:t>Pasqua dell’albergatore</w:t>
            </w:r>
          </w:p>
        </w:tc>
      </w:tr>
      <w:tr w:rsidR="00726D9C" w14:paraId="283EA0C9" w14:textId="77777777" w:rsidTr="00726D9C">
        <w:tc>
          <w:tcPr>
            <w:tcW w:w="575" w:type="dxa"/>
          </w:tcPr>
          <w:p w14:paraId="52BBDEDD"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5</w:t>
            </w:r>
          </w:p>
        </w:tc>
        <w:tc>
          <w:tcPr>
            <w:tcW w:w="567" w:type="dxa"/>
          </w:tcPr>
          <w:p w14:paraId="0C61A313"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86" w:type="dxa"/>
          </w:tcPr>
          <w:p w14:paraId="18B9BAC4" w14:textId="77777777" w:rsidR="00726D9C" w:rsidRDefault="00726D9C" w:rsidP="00726D9C">
            <w:pPr>
              <w:rPr>
                <w:rFonts w:ascii="Times New Roman" w:hAnsi="Times New Roman" w:cs="Times New Roman"/>
              </w:rPr>
            </w:pPr>
          </w:p>
        </w:tc>
      </w:tr>
      <w:tr w:rsidR="00726D9C" w14:paraId="13CF0391" w14:textId="77777777" w:rsidTr="00726D9C">
        <w:tc>
          <w:tcPr>
            <w:tcW w:w="575" w:type="dxa"/>
          </w:tcPr>
          <w:p w14:paraId="05AAFF9D"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6</w:t>
            </w:r>
          </w:p>
        </w:tc>
        <w:tc>
          <w:tcPr>
            <w:tcW w:w="567" w:type="dxa"/>
          </w:tcPr>
          <w:p w14:paraId="0C1CCD2E"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86" w:type="dxa"/>
          </w:tcPr>
          <w:p w14:paraId="47F81874" w14:textId="77777777" w:rsidR="00726D9C" w:rsidRDefault="00726D9C" w:rsidP="00726D9C">
            <w:pPr>
              <w:rPr>
                <w:rFonts w:ascii="Times New Roman" w:hAnsi="Times New Roman" w:cs="Times New Roman"/>
              </w:rPr>
            </w:pPr>
          </w:p>
        </w:tc>
      </w:tr>
      <w:tr w:rsidR="00726D9C" w14:paraId="7802785D" w14:textId="77777777" w:rsidTr="00726D9C">
        <w:tc>
          <w:tcPr>
            <w:tcW w:w="575" w:type="dxa"/>
          </w:tcPr>
          <w:p w14:paraId="07C89AF6"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7</w:t>
            </w:r>
          </w:p>
        </w:tc>
        <w:tc>
          <w:tcPr>
            <w:tcW w:w="567" w:type="dxa"/>
          </w:tcPr>
          <w:p w14:paraId="35ED7535"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G</w:t>
            </w:r>
          </w:p>
        </w:tc>
        <w:tc>
          <w:tcPr>
            <w:tcW w:w="8486" w:type="dxa"/>
          </w:tcPr>
          <w:p w14:paraId="71B641AD" w14:textId="77777777" w:rsidR="00726D9C" w:rsidRDefault="00726D9C" w:rsidP="00726D9C">
            <w:pPr>
              <w:rPr>
                <w:rFonts w:ascii="Times New Roman" w:hAnsi="Times New Roman" w:cs="Times New Roman"/>
              </w:rPr>
            </w:pPr>
            <w:r>
              <w:rPr>
                <w:rFonts w:ascii="Times New Roman" w:hAnsi="Times New Roman" w:cs="Times New Roman"/>
              </w:rPr>
              <w:t>Consiglio presbiterale</w:t>
            </w:r>
          </w:p>
        </w:tc>
      </w:tr>
      <w:tr w:rsidR="00726D9C" w14:paraId="755E6D52" w14:textId="77777777" w:rsidTr="00726D9C">
        <w:tc>
          <w:tcPr>
            <w:tcW w:w="575" w:type="dxa"/>
          </w:tcPr>
          <w:p w14:paraId="11D084FE"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8</w:t>
            </w:r>
          </w:p>
        </w:tc>
        <w:tc>
          <w:tcPr>
            <w:tcW w:w="567" w:type="dxa"/>
          </w:tcPr>
          <w:p w14:paraId="078ACBD5"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V</w:t>
            </w:r>
          </w:p>
        </w:tc>
        <w:tc>
          <w:tcPr>
            <w:tcW w:w="8486" w:type="dxa"/>
          </w:tcPr>
          <w:p w14:paraId="72BA6FC2" w14:textId="77777777" w:rsidR="00726D9C" w:rsidRDefault="00726D9C" w:rsidP="00726D9C">
            <w:pPr>
              <w:rPr>
                <w:rFonts w:ascii="Times New Roman" w:hAnsi="Times New Roman" w:cs="Times New Roman"/>
              </w:rPr>
            </w:pPr>
          </w:p>
        </w:tc>
      </w:tr>
      <w:tr w:rsidR="00726D9C" w14:paraId="5FB6DD7B" w14:textId="77777777" w:rsidTr="00726D9C">
        <w:tc>
          <w:tcPr>
            <w:tcW w:w="575" w:type="dxa"/>
          </w:tcPr>
          <w:p w14:paraId="4294C8C4"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9</w:t>
            </w:r>
          </w:p>
        </w:tc>
        <w:tc>
          <w:tcPr>
            <w:tcW w:w="567" w:type="dxa"/>
          </w:tcPr>
          <w:p w14:paraId="60E6E948"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S</w:t>
            </w:r>
          </w:p>
        </w:tc>
        <w:tc>
          <w:tcPr>
            <w:tcW w:w="8486" w:type="dxa"/>
          </w:tcPr>
          <w:p w14:paraId="15906672" w14:textId="77777777" w:rsidR="00726D9C" w:rsidRDefault="00726D9C" w:rsidP="00726D9C">
            <w:pPr>
              <w:rPr>
                <w:rFonts w:ascii="Times New Roman" w:hAnsi="Times New Roman" w:cs="Times New Roman"/>
              </w:rPr>
            </w:pPr>
          </w:p>
        </w:tc>
      </w:tr>
      <w:tr w:rsidR="00726D9C" w14:paraId="4AD9834F" w14:textId="77777777" w:rsidTr="00726D9C">
        <w:tc>
          <w:tcPr>
            <w:tcW w:w="575" w:type="dxa"/>
          </w:tcPr>
          <w:p w14:paraId="055BAF20"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10</w:t>
            </w:r>
          </w:p>
        </w:tc>
        <w:tc>
          <w:tcPr>
            <w:tcW w:w="567" w:type="dxa"/>
          </w:tcPr>
          <w:p w14:paraId="295A0045"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D</w:t>
            </w:r>
          </w:p>
        </w:tc>
        <w:tc>
          <w:tcPr>
            <w:tcW w:w="8486" w:type="dxa"/>
          </w:tcPr>
          <w:p w14:paraId="7CC91FE5" w14:textId="77777777" w:rsidR="00726D9C" w:rsidRDefault="00726D9C" w:rsidP="00726D9C">
            <w:pPr>
              <w:rPr>
                <w:rFonts w:ascii="Times New Roman" w:hAnsi="Times New Roman" w:cs="Times New Roman"/>
              </w:rPr>
            </w:pPr>
            <w:r>
              <w:rPr>
                <w:rFonts w:ascii="Times New Roman" w:hAnsi="Times New Roman" w:cs="Times New Roman"/>
                <w:b/>
                <w:color w:val="002060"/>
              </w:rPr>
              <w:t>Domenica delle Palme</w:t>
            </w:r>
          </w:p>
        </w:tc>
      </w:tr>
      <w:tr w:rsidR="00726D9C" w14:paraId="19D7983B" w14:textId="77777777" w:rsidTr="00726D9C">
        <w:tc>
          <w:tcPr>
            <w:tcW w:w="575" w:type="dxa"/>
          </w:tcPr>
          <w:p w14:paraId="158F55ED"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11</w:t>
            </w:r>
          </w:p>
        </w:tc>
        <w:tc>
          <w:tcPr>
            <w:tcW w:w="567" w:type="dxa"/>
          </w:tcPr>
          <w:p w14:paraId="36E031FA"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L</w:t>
            </w:r>
          </w:p>
        </w:tc>
        <w:tc>
          <w:tcPr>
            <w:tcW w:w="8486" w:type="dxa"/>
          </w:tcPr>
          <w:p w14:paraId="51EA053B" w14:textId="77777777" w:rsidR="00726D9C" w:rsidRDefault="00726D9C" w:rsidP="00726D9C">
            <w:pPr>
              <w:rPr>
                <w:rFonts w:ascii="Times New Roman" w:hAnsi="Times New Roman" w:cs="Times New Roman"/>
              </w:rPr>
            </w:pPr>
          </w:p>
        </w:tc>
      </w:tr>
      <w:tr w:rsidR="00726D9C" w14:paraId="008C12B6" w14:textId="77777777" w:rsidTr="00726D9C">
        <w:tc>
          <w:tcPr>
            <w:tcW w:w="575" w:type="dxa"/>
          </w:tcPr>
          <w:p w14:paraId="7EF7C335"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12</w:t>
            </w:r>
          </w:p>
        </w:tc>
        <w:tc>
          <w:tcPr>
            <w:tcW w:w="567" w:type="dxa"/>
          </w:tcPr>
          <w:p w14:paraId="0208B5CE"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86" w:type="dxa"/>
          </w:tcPr>
          <w:p w14:paraId="23334288" w14:textId="77777777" w:rsidR="00726D9C" w:rsidRDefault="00726D9C" w:rsidP="00726D9C">
            <w:pPr>
              <w:rPr>
                <w:rFonts w:ascii="Times New Roman" w:hAnsi="Times New Roman" w:cs="Times New Roman"/>
              </w:rPr>
            </w:pPr>
          </w:p>
        </w:tc>
      </w:tr>
      <w:tr w:rsidR="00726D9C" w14:paraId="3231B56C" w14:textId="77777777" w:rsidTr="00726D9C">
        <w:tc>
          <w:tcPr>
            <w:tcW w:w="575" w:type="dxa"/>
          </w:tcPr>
          <w:p w14:paraId="18B6762F"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13</w:t>
            </w:r>
          </w:p>
        </w:tc>
        <w:tc>
          <w:tcPr>
            <w:tcW w:w="567" w:type="dxa"/>
          </w:tcPr>
          <w:p w14:paraId="2AE0A70B"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86" w:type="dxa"/>
          </w:tcPr>
          <w:p w14:paraId="0775184B" w14:textId="77777777" w:rsidR="00726D9C" w:rsidRDefault="00726D9C" w:rsidP="00726D9C">
            <w:pPr>
              <w:rPr>
                <w:rFonts w:ascii="Times New Roman" w:hAnsi="Times New Roman" w:cs="Times New Roman"/>
              </w:rPr>
            </w:pPr>
          </w:p>
        </w:tc>
      </w:tr>
      <w:tr w:rsidR="00726D9C" w14:paraId="44E185B7" w14:textId="77777777" w:rsidTr="00726D9C">
        <w:tc>
          <w:tcPr>
            <w:tcW w:w="575" w:type="dxa"/>
          </w:tcPr>
          <w:p w14:paraId="3809CCF5"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14</w:t>
            </w:r>
          </w:p>
        </w:tc>
        <w:tc>
          <w:tcPr>
            <w:tcW w:w="567" w:type="dxa"/>
          </w:tcPr>
          <w:p w14:paraId="6B08B798"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G</w:t>
            </w:r>
          </w:p>
        </w:tc>
        <w:tc>
          <w:tcPr>
            <w:tcW w:w="8486" w:type="dxa"/>
          </w:tcPr>
          <w:p w14:paraId="4878299F" w14:textId="77777777" w:rsidR="00726D9C" w:rsidRDefault="00726D9C" w:rsidP="00726D9C">
            <w:pPr>
              <w:rPr>
                <w:rFonts w:ascii="Times New Roman" w:hAnsi="Times New Roman" w:cs="Times New Roman"/>
                <w:b/>
              </w:rPr>
            </w:pPr>
            <w:r>
              <w:rPr>
                <w:rFonts w:ascii="Times New Roman" w:hAnsi="Times New Roman" w:cs="Times New Roman"/>
                <w:b/>
                <w:color w:val="002060"/>
              </w:rPr>
              <w:t xml:space="preserve">Giovedì santo – </w:t>
            </w:r>
            <w:r>
              <w:rPr>
                <w:rFonts w:ascii="Times New Roman" w:hAnsi="Times New Roman" w:cs="Times New Roman"/>
                <w:b/>
                <w:color w:val="C00000"/>
              </w:rPr>
              <w:t>Messa crismale</w:t>
            </w:r>
          </w:p>
        </w:tc>
      </w:tr>
      <w:tr w:rsidR="00726D9C" w14:paraId="3AA840F5" w14:textId="77777777" w:rsidTr="00726D9C">
        <w:tc>
          <w:tcPr>
            <w:tcW w:w="575" w:type="dxa"/>
          </w:tcPr>
          <w:p w14:paraId="1AD385DD"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15</w:t>
            </w:r>
          </w:p>
        </w:tc>
        <w:tc>
          <w:tcPr>
            <w:tcW w:w="567" w:type="dxa"/>
          </w:tcPr>
          <w:p w14:paraId="3FC33498"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V</w:t>
            </w:r>
          </w:p>
        </w:tc>
        <w:tc>
          <w:tcPr>
            <w:tcW w:w="8486" w:type="dxa"/>
          </w:tcPr>
          <w:p w14:paraId="3EC585BC" w14:textId="77777777" w:rsidR="00726D9C" w:rsidRDefault="00726D9C" w:rsidP="00726D9C">
            <w:pPr>
              <w:rPr>
                <w:rFonts w:ascii="Times New Roman" w:hAnsi="Times New Roman" w:cs="Times New Roman"/>
                <w:b/>
              </w:rPr>
            </w:pPr>
            <w:r>
              <w:rPr>
                <w:rFonts w:ascii="Times New Roman" w:hAnsi="Times New Roman" w:cs="Times New Roman"/>
                <w:b/>
                <w:color w:val="002060"/>
              </w:rPr>
              <w:t xml:space="preserve">Venerdì santo – </w:t>
            </w:r>
            <w:r>
              <w:rPr>
                <w:rStyle w:val="Enfasigrassetto"/>
                <w:color w:val="C00000"/>
                <w:shd w:val="clear" w:color="auto" w:fill="FFFFFF"/>
              </w:rPr>
              <w:t>Giornata per le opere della Terra Santa</w:t>
            </w:r>
            <w:r>
              <w:rPr>
                <w:rFonts w:ascii="Times New Roman" w:hAnsi="Times New Roman" w:cs="Times New Roman"/>
                <w:color w:val="C00000"/>
                <w:shd w:val="clear" w:color="auto" w:fill="FFFFFF"/>
              </w:rPr>
              <w:t> </w:t>
            </w:r>
          </w:p>
        </w:tc>
      </w:tr>
      <w:tr w:rsidR="00726D9C" w14:paraId="52B9820C" w14:textId="77777777" w:rsidTr="00726D9C">
        <w:tc>
          <w:tcPr>
            <w:tcW w:w="575" w:type="dxa"/>
          </w:tcPr>
          <w:p w14:paraId="63D0D1AA"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16</w:t>
            </w:r>
          </w:p>
        </w:tc>
        <w:tc>
          <w:tcPr>
            <w:tcW w:w="567" w:type="dxa"/>
          </w:tcPr>
          <w:p w14:paraId="5D085EB7"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S</w:t>
            </w:r>
          </w:p>
        </w:tc>
        <w:tc>
          <w:tcPr>
            <w:tcW w:w="8486" w:type="dxa"/>
          </w:tcPr>
          <w:p w14:paraId="25268B44" w14:textId="77777777" w:rsidR="00726D9C" w:rsidRDefault="00726D9C" w:rsidP="00726D9C">
            <w:pPr>
              <w:rPr>
                <w:rFonts w:ascii="Times New Roman" w:hAnsi="Times New Roman" w:cs="Times New Roman"/>
                <w:b/>
              </w:rPr>
            </w:pPr>
            <w:r>
              <w:rPr>
                <w:rFonts w:ascii="Times New Roman" w:hAnsi="Times New Roman" w:cs="Times New Roman"/>
                <w:b/>
                <w:color w:val="002060"/>
              </w:rPr>
              <w:t>Sabato santo</w:t>
            </w:r>
          </w:p>
        </w:tc>
      </w:tr>
      <w:tr w:rsidR="00726D9C" w14:paraId="38306548" w14:textId="77777777" w:rsidTr="00726D9C">
        <w:tc>
          <w:tcPr>
            <w:tcW w:w="575" w:type="dxa"/>
          </w:tcPr>
          <w:p w14:paraId="31BEF81A"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17</w:t>
            </w:r>
          </w:p>
        </w:tc>
        <w:tc>
          <w:tcPr>
            <w:tcW w:w="567" w:type="dxa"/>
          </w:tcPr>
          <w:p w14:paraId="0640CCF3"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D</w:t>
            </w:r>
          </w:p>
        </w:tc>
        <w:tc>
          <w:tcPr>
            <w:tcW w:w="8486" w:type="dxa"/>
          </w:tcPr>
          <w:p w14:paraId="7F032F09" w14:textId="77777777" w:rsidR="00726D9C" w:rsidRDefault="00726D9C" w:rsidP="00726D9C">
            <w:pPr>
              <w:rPr>
                <w:rFonts w:ascii="Times New Roman" w:hAnsi="Times New Roman" w:cs="Times New Roman"/>
                <w:b/>
              </w:rPr>
            </w:pPr>
            <w:r>
              <w:rPr>
                <w:rFonts w:ascii="Times New Roman" w:hAnsi="Times New Roman" w:cs="Times New Roman"/>
                <w:b/>
                <w:color w:val="002060"/>
              </w:rPr>
              <w:t>PASQUA</w:t>
            </w:r>
          </w:p>
        </w:tc>
      </w:tr>
      <w:tr w:rsidR="00726D9C" w14:paraId="261D1944" w14:textId="77777777" w:rsidTr="00726D9C">
        <w:tc>
          <w:tcPr>
            <w:tcW w:w="575" w:type="dxa"/>
          </w:tcPr>
          <w:p w14:paraId="33AA3C1F"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18</w:t>
            </w:r>
          </w:p>
        </w:tc>
        <w:tc>
          <w:tcPr>
            <w:tcW w:w="567" w:type="dxa"/>
          </w:tcPr>
          <w:p w14:paraId="24D1373F"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L</w:t>
            </w:r>
          </w:p>
        </w:tc>
        <w:tc>
          <w:tcPr>
            <w:tcW w:w="8486" w:type="dxa"/>
          </w:tcPr>
          <w:p w14:paraId="09413864" w14:textId="77777777" w:rsidR="00726D9C" w:rsidRDefault="00726D9C" w:rsidP="00726D9C">
            <w:pPr>
              <w:rPr>
                <w:rFonts w:ascii="Times New Roman" w:hAnsi="Times New Roman" w:cs="Times New Roman"/>
              </w:rPr>
            </w:pPr>
          </w:p>
        </w:tc>
      </w:tr>
      <w:tr w:rsidR="00726D9C" w14:paraId="254F94DB" w14:textId="77777777" w:rsidTr="00726D9C">
        <w:tc>
          <w:tcPr>
            <w:tcW w:w="575" w:type="dxa"/>
          </w:tcPr>
          <w:p w14:paraId="455EFD60"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19</w:t>
            </w:r>
          </w:p>
        </w:tc>
        <w:tc>
          <w:tcPr>
            <w:tcW w:w="567" w:type="dxa"/>
          </w:tcPr>
          <w:p w14:paraId="682B2423"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86" w:type="dxa"/>
          </w:tcPr>
          <w:p w14:paraId="5A1651DE" w14:textId="77777777" w:rsidR="00726D9C" w:rsidRDefault="00726D9C" w:rsidP="00726D9C">
            <w:pPr>
              <w:rPr>
                <w:rFonts w:ascii="Times New Roman" w:hAnsi="Times New Roman" w:cs="Times New Roman"/>
                <w:highlight w:val="yellow"/>
              </w:rPr>
            </w:pPr>
            <w:r>
              <w:rPr>
                <w:rFonts w:ascii="Times New Roman" w:hAnsi="Times New Roman" w:cs="Times New Roman"/>
              </w:rPr>
              <w:t>Festa dei marinai S. Francesco di Paola</w:t>
            </w:r>
          </w:p>
        </w:tc>
      </w:tr>
      <w:tr w:rsidR="00726D9C" w14:paraId="3A13639D" w14:textId="77777777" w:rsidTr="00726D9C">
        <w:tc>
          <w:tcPr>
            <w:tcW w:w="575" w:type="dxa"/>
          </w:tcPr>
          <w:p w14:paraId="790E5BEA"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20</w:t>
            </w:r>
          </w:p>
        </w:tc>
        <w:tc>
          <w:tcPr>
            <w:tcW w:w="567" w:type="dxa"/>
          </w:tcPr>
          <w:p w14:paraId="36E90F5A"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86" w:type="dxa"/>
          </w:tcPr>
          <w:p w14:paraId="25FEC68A" w14:textId="77777777" w:rsidR="00726D9C" w:rsidRDefault="00726D9C" w:rsidP="00726D9C">
            <w:pPr>
              <w:rPr>
                <w:rFonts w:ascii="Times New Roman" w:hAnsi="Times New Roman" w:cs="Times New Roman"/>
              </w:rPr>
            </w:pPr>
          </w:p>
        </w:tc>
      </w:tr>
      <w:tr w:rsidR="00726D9C" w14:paraId="1A60B095" w14:textId="77777777" w:rsidTr="00726D9C">
        <w:tc>
          <w:tcPr>
            <w:tcW w:w="575" w:type="dxa"/>
          </w:tcPr>
          <w:p w14:paraId="14E162D1"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21</w:t>
            </w:r>
          </w:p>
        </w:tc>
        <w:tc>
          <w:tcPr>
            <w:tcW w:w="567" w:type="dxa"/>
          </w:tcPr>
          <w:p w14:paraId="2598AB2B"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G</w:t>
            </w:r>
          </w:p>
        </w:tc>
        <w:tc>
          <w:tcPr>
            <w:tcW w:w="8486" w:type="dxa"/>
          </w:tcPr>
          <w:p w14:paraId="6CEB4FC9" w14:textId="77777777" w:rsidR="00726D9C" w:rsidRDefault="00726D9C" w:rsidP="00726D9C">
            <w:pPr>
              <w:rPr>
                <w:rFonts w:ascii="Times New Roman" w:hAnsi="Times New Roman" w:cs="Times New Roman"/>
              </w:rPr>
            </w:pPr>
          </w:p>
        </w:tc>
      </w:tr>
      <w:tr w:rsidR="00726D9C" w14:paraId="4013C1F6" w14:textId="77777777" w:rsidTr="00726D9C">
        <w:tc>
          <w:tcPr>
            <w:tcW w:w="575" w:type="dxa"/>
          </w:tcPr>
          <w:p w14:paraId="0A63009A"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22</w:t>
            </w:r>
          </w:p>
        </w:tc>
        <w:tc>
          <w:tcPr>
            <w:tcW w:w="567" w:type="dxa"/>
          </w:tcPr>
          <w:p w14:paraId="131AB777"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V</w:t>
            </w:r>
          </w:p>
        </w:tc>
        <w:tc>
          <w:tcPr>
            <w:tcW w:w="8486" w:type="dxa"/>
          </w:tcPr>
          <w:p w14:paraId="02FD0775" w14:textId="77777777" w:rsidR="00726D9C" w:rsidRDefault="00726D9C" w:rsidP="00726D9C">
            <w:pPr>
              <w:rPr>
                <w:rFonts w:ascii="Times New Roman" w:hAnsi="Times New Roman" w:cs="Times New Roman"/>
              </w:rPr>
            </w:pPr>
          </w:p>
        </w:tc>
      </w:tr>
      <w:tr w:rsidR="00726D9C" w14:paraId="4CC15D54" w14:textId="77777777" w:rsidTr="00726D9C">
        <w:tc>
          <w:tcPr>
            <w:tcW w:w="575" w:type="dxa"/>
          </w:tcPr>
          <w:p w14:paraId="5104C586"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23</w:t>
            </w:r>
          </w:p>
        </w:tc>
        <w:tc>
          <w:tcPr>
            <w:tcW w:w="567" w:type="dxa"/>
          </w:tcPr>
          <w:p w14:paraId="3F1A7747"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S</w:t>
            </w:r>
          </w:p>
        </w:tc>
        <w:tc>
          <w:tcPr>
            <w:tcW w:w="8486" w:type="dxa"/>
          </w:tcPr>
          <w:p w14:paraId="755EB136" w14:textId="77777777" w:rsidR="00726D9C" w:rsidRDefault="00726D9C" w:rsidP="00726D9C">
            <w:pPr>
              <w:rPr>
                <w:rFonts w:ascii="Times New Roman" w:hAnsi="Times New Roman" w:cs="Times New Roman"/>
              </w:rPr>
            </w:pPr>
          </w:p>
        </w:tc>
      </w:tr>
      <w:tr w:rsidR="00726D9C" w14:paraId="39804B72" w14:textId="77777777" w:rsidTr="00726D9C">
        <w:tc>
          <w:tcPr>
            <w:tcW w:w="575" w:type="dxa"/>
          </w:tcPr>
          <w:p w14:paraId="31262AF8"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24</w:t>
            </w:r>
          </w:p>
        </w:tc>
        <w:tc>
          <w:tcPr>
            <w:tcW w:w="567" w:type="dxa"/>
          </w:tcPr>
          <w:p w14:paraId="204B4290"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D</w:t>
            </w:r>
          </w:p>
        </w:tc>
        <w:tc>
          <w:tcPr>
            <w:tcW w:w="8486" w:type="dxa"/>
          </w:tcPr>
          <w:p w14:paraId="02455952" w14:textId="77777777" w:rsidR="00726D9C" w:rsidRDefault="00726D9C" w:rsidP="00726D9C">
            <w:pPr>
              <w:rPr>
                <w:rFonts w:ascii="Times New Roman" w:hAnsi="Times New Roman" w:cs="Times New Roman"/>
              </w:rPr>
            </w:pPr>
            <w:r>
              <w:rPr>
                <w:rFonts w:ascii="Times New Roman" w:hAnsi="Times New Roman" w:cs="Times New Roman"/>
                <w:b/>
                <w:color w:val="002060"/>
              </w:rPr>
              <w:t>Domenica della miser</w:t>
            </w:r>
            <w:r w:rsidRPr="00AA0DE3">
              <w:rPr>
                <w:rFonts w:ascii="Times New Roman" w:hAnsi="Times New Roman" w:cs="Times New Roman"/>
                <w:b/>
                <w:color w:val="002060"/>
              </w:rPr>
              <w:t>i</w:t>
            </w:r>
            <w:r>
              <w:rPr>
                <w:rFonts w:ascii="Times New Roman" w:hAnsi="Times New Roman" w:cs="Times New Roman"/>
                <w:b/>
                <w:color w:val="002060"/>
              </w:rPr>
              <w:t>cordia</w:t>
            </w:r>
          </w:p>
        </w:tc>
      </w:tr>
      <w:tr w:rsidR="00726D9C" w14:paraId="60F54211" w14:textId="77777777" w:rsidTr="00726D9C">
        <w:tc>
          <w:tcPr>
            <w:tcW w:w="575" w:type="dxa"/>
          </w:tcPr>
          <w:p w14:paraId="09DB3826"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25</w:t>
            </w:r>
          </w:p>
        </w:tc>
        <w:tc>
          <w:tcPr>
            <w:tcW w:w="567" w:type="dxa"/>
          </w:tcPr>
          <w:p w14:paraId="3A05CB38"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L</w:t>
            </w:r>
          </w:p>
        </w:tc>
        <w:tc>
          <w:tcPr>
            <w:tcW w:w="8486" w:type="dxa"/>
          </w:tcPr>
          <w:p w14:paraId="0B51ECC7" w14:textId="77777777" w:rsidR="00726D9C" w:rsidRDefault="00726D9C" w:rsidP="00726D9C">
            <w:pPr>
              <w:rPr>
                <w:rFonts w:ascii="Times New Roman" w:hAnsi="Times New Roman" w:cs="Times New Roman"/>
              </w:rPr>
            </w:pPr>
          </w:p>
        </w:tc>
      </w:tr>
      <w:tr w:rsidR="00726D9C" w14:paraId="23A8A102" w14:textId="77777777" w:rsidTr="00726D9C">
        <w:tc>
          <w:tcPr>
            <w:tcW w:w="575" w:type="dxa"/>
          </w:tcPr>
          <w:p w14:paraId="3BF473B9"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26</w:t>
            </w:r>
          </w:p>
        </w:tc>
        <w:tc>
          <w:tcPr>
            <w:tcW w:w="567" w:type="dxa"/>
          </w:tcPr>
          <w:p w14:paraId="2C08491D"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86" w:type="dxa"/>
          </w:tcPr>
          <w:p w14:paraId="54E9AD42" w14:textId="77777777" w:rsidR="00726D9C" w:rsidRDefault="00726D9C" w:rsidP="00726D9C">
            <w:pPr>
              <w:rPr>
                <w:rFonts w:ascii="Times New Roman" w:hAnsi="Times New Roman" w:cs="Times New Roman"/>
              </w:rPr>
            </w:pPr>
            <w:r>
              <w:rPr>
                <w:rFonts w:ascii="Times New Roman" w:hAnsi="Times New Roman" w:cs="Times New Roman"/>
              </w:rPr>
              <w:t>Consulta laicale</w:t>
            </w:r>
          </w:p>
        </w:tc>
      </w:tr>
      <w:tr w:rsidR="00726D9C" w14:paraId="71B7F082" w14:textId="77777777" w:rsidTr="00726D9C">
        <w:tc>
          <w:tcPr>
            <w:tcW w:w="575" w:type="dxa"/>
          </w:tcPr>
          <w:p w14:paraId="17359003"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27</w:t>
            </w:r>
          </w:p>
        </w:tc>
        <w:tc>
          <w:tcPr>
            <w:tcW w:w="567" w:type="dxa"/>
          </w:tcPr>
          <w:p w14:paraId="7CE28519"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86" w:type="dxa"/>
          </w:tcPr>
          <w:p w14:paraId="19191143" w14:textId="77777777" w:rsidR="00726D9C" w:rsidRDefault="00726D9C" w:rsidP="00726D9C">
            <w:pPr>
              <w:rPr>
                <w:rFonts w:ascii="Times New Roman" w:hAnsi="Times New Roman" w:cs="Times New Roman"/>
              </w:rPr>
            </w:pPr>
          </w:p>
        </w:tc>
      </w:tr>
      <w:tr w:rsidR="00726D9C" w14:paraId="25E1DE4E" w14:textId="77777777" w:rsidTr="00726D9C">
        <w:tc>
          <w:tcPr>
            <w:tcW w:w="575" w:type="dxa"/>
          </w:tcPr>
          <w:p w14:paraId="38929BC5"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28</w:t>
            </w:r>
          </w:p>
        </w:tc>
        <w:tc>
          <w:tcPr>
            <w:tcW w:w="567" w:type="dxa"/>
          </w:tcPr>
          <w:p w14:paraId="6B6EA7CF"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G</w:t>
            </w:r>
          </w:p>
        </w:tc>
        <w:tc>
          <w:tcPr>
            <w:tcW w:w="8486" w:type="dxa"/>
          </w:tcPr>
          <w:p w14:paraId="0F28A8D6" w14:textId="77777777" w:rsidR="00726D9C" w:rsidRDefault="00726D9C" w:rsidP="00726D9C">
            <w:pPr>
              <w:rPr>
                <w:rFonts w:ascii="Times New Roman" w:hAnsi="Times New Roman" w:cs="Times New Roman"/>
              </w:rPr>
            </w:pPr>
            <w:r w:rsidRPr="005A165F">
              <w:rPr>
                <w:rFonts w:ascii="Times New Roman" w:hAnsi="Times New Roman" w:cs="Times New Roman"/>
              </w:rPr>
              <w:t>Vica</w:t>
            </w:r>
            <w:r>
              <w:rPr>
                <w:rFonts w:ascii="Times New Roman" w:hAnsi="Times New Roman" w:cs="Times New Roman"/>
              </w:rPr>
              <w:t>ria</w:t>
            </w:r>
          </w:p>
        </w:tc>
      </w:tr>
      <w:tr w:rsidR="00726D9C" w14:paraId="517E318C" w14:textId="77777777" w:rsidTr="00726D9C">
        <w:tc>
          <w:tcPr>
            <w:tcW w:w="575" w:type="dxa"/>
          </w:tcPr>
          <w:p w14:paraId="651A1187"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29</w:t>
            </w:r>
          </w:p>
        </w:tc>
        <w:tc>
          <w:tcPr>
            <w:tcW w:w="567" w:type="dxa"/>
          </w:tcPr>
          <w:p w14:paraId="341F54EA"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V</w:t>
            </w:r>
          </w:p>
        </w:tc>
        <w:tc>
          <w:tcPr>
            <w:tcW w:w="8486" w:type="dxa"/>
          </w:tcPr>
          <w:p w14:paraId="31096BED" w14:textId="77777777" w:rsidR="00726D9C" w:rsidRDefault="00726D9C" w:rsidP="00726D9C">
            <w:pPr>
              <w:rPr>
                <w:rFonts w:ascii="Times New Roman" w:hAnsi="Times New Roman" w:cs="Times New Roman"/>
              </w:rPr>
            </w:pPr>
          </w:p>
        </w:tc>
      </w:tr>
      <w:tr w:rsidR="00726D9C" w14:paraId="196B9E6C" w14:textId="77777777" w:rsidTr="00726D9C">
        <w:tc>
          <w:tcPr>
            <w:tcW w:w="575" w:type="dxa"/>
          </w:tcPr>
          <w:p w14:paraId="713FA884"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30</w:t>
            </w:r>
          </w:p>
        </w:tc>
        <w:tc>
          <w:tcPr>
            <w:tcW w:w="567" w:type="dxa"/>
          </w:tcPr>
          <w:p w14:paraId="3230B5EF"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S</w:t>
            </w:r>
          </w:p>
        </w:tc>
        <w:tc>
          <w:tcPr>
            <w:tcW w:w="8486" w:type="dxa"/>
          </w:tcPr>
          <w:p w14:paraId="11C04D8C" w14:textId="77777777" w:rsidR="00726D9C" w:rsidRDefault="00726D9C" w:rsidP="00726D9C">
            <w:pPr>
              <w:rPr>
                <w:rFonts w:ascii="Times New Roman" w:hAnsi="Times New Roman" w:cs="Times New Roman"/>
              </w:rPr>
            </w:pPr>
          </w:p>
        </w:tc>
      </w:tr>
    </w:tbl>
    <w:p w14:paraId="2286842E" w14:textId="77777777" w:rsidR="00D8486D" w:rsidRDefault="00D8486D" w:rsidP="00726D9C">
      <w:pPr>
        <w:rPr>
          <w:rFonts w:ascii="Times New Roman" w:hAnsi="Times New Roman" w:cs="Times New Roman"/>
          <w:b/>
          <w:sz w:val="28"/>
          <w:szCs w:val="28"/>
        </w:rPr>
      </w:pPr>
    </w:p>
    <w:p w14:paraId="4493F3EA" w14:textId="77777777" w:rsidR="00D8486D" w:rsidRDefault="00D8486D" w:rsidP="00726D9C">
      <w:pPr>
        <w:rPr>
          <w:rFonts w:ascii="Times New Roman" w:hAnsi="Times New Roman" w:cs="Times New Roman"/>
          <w:b/>
          <w:sz w:val="28"/>
          <w:szCs w:val="28"/>
        </w:rPr>
      </w:pPr>
    </w:p>
    <w:p w14:paraId="0A543469" w14:textId="1D89A537" w:rsidR="00726D9C" w:rsidRDefault="00726D9C" w:rsidP="00726D9C">
      <w:pPr>
        <w:rPr>
          <w:rFonts w:ascii="Times New Roman" w:hAnsi="Times New Roman" w:cs="Times New Roman"/>
          <w:b/>
          <w:sz w:val="28"/>
          <w:szCs w:val="28"/>
        </w:rPr>
      </w:pPr>
      <w:r>
        <w:rPr>
          <w:rFonts w:ascii="Times New Roman" w:hAnsi="Times New Roman" w:cs="Times New Roman"/>
          <w:b/>
          <w:sz w:val="28"/>
          <w:szCs w:val="28"/>
        </w:rPr>
        <w:lastRenderedPageBreak/>
        <w:t>MAGGIO 2022</w:t>
      </w:r>
    </w:p>
    <w:tbl>
      <w:tblPr>
        <w:tblStyle w:val="Grigliatabella"/>
        <w:tblW w:w="9622" w:type="dxa"/>
        <w:tblLook w:val="04A0" w:firstRow="1" w:lastRow="0" w:firstColumn="1" w:lastColumn="0" w:noHBand="0" w:noVBand="1"/>
      </w:tblPr>
      <w:tblGrid>
        <w:gridCol w:w="576"/>
        <w:gridCol w:w="567"/>
        <w:gridCol w:w="8479"/>
      </w:tblGrid>
      <w:tr w:rsidR="00726D9C" w14:paraId="351F0F9D" w14:textId="77777777" w:rsidTr="00726D9C">
        <w:tc>
          <w:tcPr>
            <w:tcW w:w="576" w:type="dxa"/>
          </w:tcPr>
          <w:p w14:paraId="5B6B6826"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1</w:t>
            </w:r>
          </w:p>
        </w:tc>
        <w:tc>
          <w:tcPr>
            <w:tcW w:w="567" w:type="dxa"/>
          </w:tcPr>
          <w:p w14:paraId="42876900"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D</w:t>
            </w:r>
          </w:p>
        </w:tc>
        <w:tc>
          <w:tcPr>
            <w:tcW w:w="8479" w:type="dxa"/>
          </w:tcPr>
          <w:p w14:paraId="6054ED43" w14:textId="297EA7B1" w:rsidR="00726D9C" w:rsidRPr="00AA0DE3" w:rsidRDefault="00726D9C" w:rsidP="00726D9C">
            <w:pPr>
              <w:rPr>
                <w:rFonts w:ascii="Times New Roman" w:hAnsi="Times New Roman" w:cs="Times New Roman"/>
                <w:b/>
                <w:color w:val="002060"/>
              </w:rPr>
            </w:pPr>
            <w:r>
              <w:rPr>
                <w:rFonts w:ascii="Times New Roman" w:hAnsi="Times New Roman" w:cs="Times New Roman"/>
                <w:b/>
                <w:color w:val="002060"/>
              </w:rPr>
              <w:t>S. Giuseppe lavoratore</w:t>
            </w:r>
            <w:r w:rsidR="00AA0DE3">
              <w:rPr>
                <w:rFonts w:ascii="Times New Roman" w:hAnsi="Times New Roman" w:cs="Times New Roman"/>
                <w:b/>
                <w:color w:val="002060"/>
              </w:rPr>
              <w:t xml:space="preserve"> </w:t>
            </w:r>
            <w:r w:rsidRPr="00AA0DE3">
              <w:rPr>
                <w:rFonts w:ascii="Times New Roman" w:hAnsi="Times New Roman" w:cs="Times New Roman"/>
              </w:rPr>
              <w:t>Gruppo Orchidea</w:t>
            </w:r>
          </w:p>
        </w:tc>
      </w:tr>
      <w:tr w:rsidR="00726D9C" w14:paraId="61CD7806" w14:textId="77777777" w:rsidTr="00726D9C">
        <w:tc>
          <w:tcPr>
            <w:tcW w:w="576" w:type="dxa"/>
          </w:tcPr>
          <w:p w14:paraId="03A6BF93"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w:t>
            </w:r>
          </w:p>
        </w:tc>
        <w:tc>
          <w:tcPr>
            <w:tcW w:w="567" w:type="dxa"/>
          </w:tcPr>
          <w:p w14:paraId="2F100D18"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L</w:t>
            </w:r>
          </w:p>
        </w:tc>
        <w:tc>
          <w:tcPr>
            <w:tcW w:w="8479" w:type="dxa"/>
          </w:tcPr>
          <w:p w14:paraId="15D32F62" w14:textId="77777777" w:rsidR="00726D9C" w:rsidRDefault="00726D9C" w:rsidP="00726D9C">
            <w:pPr>
              <w:rPr>
                <w:rFonts w:ascii="Times New Roman" w:hAnsi="Times New Roman" w:cs="Times New Roman"/>
              </w:rPr>
            </w:pPr>
          </w:p>
        </w:tc>
      </w:tr>
      <w:tr w:rsidR="00726D9C" w14:paraId="7C69A09E" w14:textId="77777777" w:rsidTr="00726D9C">
        <w:tc>
          <w:tcPr>
            <w:tcW w:w="576" w:type="dxa"/>
          </w:tcPr>
          <w:p w14:paraId="22826B94"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3</w:t>
            </w:r>
          </w:p>
        </w:tc>
        <w:tc>
          <w:tcPr>
            <w:tcW w:w="567" w:type="dxa"/>
          </w:tcPr>
          <w:p w14:paraId="0065C7BD"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79" w:type="dxa"/>
          </w:tcPr>
          <w:p w14:paraId="5BAC4F43" w14:textId="77777777" w:rsidR="00726D9C" w:rsidRDefault="00726D9C" w:rsidP="00726D9C">
            <w:pPr>
              <w:rPr>
                <w:rFonts w:ascii="Times New Roman" w:hAnsi="Times New Roman" w:cs="Times New Roman"/>
              </w:rPr>
            </w:pPr>
          </w:p>
        </w:tc>
      </w:tr>
      <w:tr w:rsidR="00726D9C" w14:paraId="378544A0" w14:textId="77777777" w:rsidTr="00726D9C">
        <w:tc>
          <w:tcPr>
            <w:tcW w:w="576" w:type="dxa"/>
          </w:tcPr>
          <w:p w14:paraId="7B43CF78"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4</w:t>
            </w:r>
          </w:p>
        </w:tc>
        <w:tc>
          <w:tcPr>
            <w:tcW w:w="567" w:type="dxa"/>
          </w:tcPr>
          <w:p w14:paraId="737B3B62"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79" w:type="dxa"/>
          </w:tcPr>
          <w:p w14:paraId="59A20421" w14:textId="77777777" w:rsidR="00726D9C" w:rsidRDefault="00726D9C" w:rsidP="00726D9C">
            <w:pPr>
              <w:rPr>
                <w:rFonts w:ascii="Times New Roman" w:hAnsi="Times New Roman" w:cs="Times New Roman"/>
              </w:rPr>
            </w:pPr>
          </w:p>
        </w:tc>
      </w:tr>
      <w:tr w:rsidR="00726D9C" w14:paraId="7D818E63" w14:textId="77777777" w:rsidTr="00726D9C">
        <w:tc>
          <w:tcPr>
            <w:tcW w:w="576" w:type="dxa"/>
          </w:tcPr>
          <w:p w14:paraId="0EA6716A"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5</w:t>
            </w:r>
          </w:p>
        </w:tc>
        <w:tc>
          <w:tcPr>
            <w:tcW w:w="567" w:type="dxa"/>
          </w:tcPr>
          <w:p w14:paraId="2259A755"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G</w:t>
            </w:r>
          </w:p>
        </w:tc>
        <w:tc>
          <w:tcPr>
            <w:tcW w:w="8479" w:type="dxa"/>
          </w:tcPr>
          <w:p w14:paraId="647527B7" w14:textId="77777777" w:rsidR="00726D9C" w:rsidRDefault="00726D9C" w:rsidP="00726D9C">
            <w:pPr>
              <w:rPr>
                <w:rFonts w:ascii="Times New Roman" w:hAnsi="Times New Roman" w:cs="Times New Roman"/>
              </w:rPr>
            </w:pPr>
          </w:p>
        </w:tc>
      </w:tr>
      <w:tr w:rsidR="00726D9C" w14:paraId="172FEF78" w14:textId="77777777" w:rsidTr="00726D9C">
        <w:tc>
          <w:tcPr>
            <w:tcW w:w="576" w:type="dxa"/>
          </w:tcPr>
          <w:p w14:paraId="6E407648"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6</w:t>
            </w:r>
          </w:p>
        </w:tc>
        <w:tc>
          <w:tcPr>
            <w:tcW w:w="567" w:type="dxa"/>
          </w:tcPr>
          <w:p w14:paraId="3A068DFC"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V</w:t>
            </w:r>
          </w:p>
        </w:tc>
        <w:tc>
          <w:tcPr>
            <w:tcW w:w="8479" w:type="dxa"/>
          </w:tcPr>
          <w:p w14:paraId="2881D0B1" w14:textId="77777777" w:rsidR="00726D9C" w:rsidRDefault="00726D9C" w:rsidP="00726D9C">
            <w:pPr>
              <w:rPr>
                <w:rFonts w:ascii="Times New Roman" w:hAnsi="Times New Roman" w:cs="Times New Roman"/>
              </w:rPr>
            </w:pPr>
          </w:p>
        </w:tc>
      </w:tr>
      <w:tr w:rsidR="00726D9C" w14:paraId="12EE45D8" w14:textId="77777777" w:rsidTr="00726D9C">
        <w:tc>
          <w:tcPr>
            <w:tcW w:w="576" w:type="dxa"/>
          </w:tcPr>
          <w:p w14:paraId="250287EA"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7</w:t>
            </w:r>
          </w:p>
        </w:tc>
        <w:tc>
          <w:tcPr>
            <w:tcW w:w="567" w:type="dxa"/>
          </w:tcPr>
          <w:p w14:paraId="6D24F41F"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S</w:t>
            </w:r>
          </w:p>
        </w:tc>
        <w:tc>
          <w:tcPr>
            <w:tcW w:w="8479" w:type="dxa"/>
          </w:tcPr>
          <w:p w14:paraId="3DB63A7B" w14:textId="77777777" w:rsidR="00726D9C" w:rsidRDefault="00726D9C" w:rsidP="00726D9C">
            <w:pPr>
              <w:rPr>
                <w:rFonts w:ascii="Times New Roman" w:hAnsi="Times New Roman" w:cs="Times New Roman"/>
              </w:rPr>
            </w:pPr>
          </w:p>
        </w:tc>
      </w:tr>
      <w:tr w:rsidR="00726D9C" w14:paraId="79AFEE40" w14:textId="77777777" w:rsidTr="00726D9C">
        <w:tc>
          <w:tcPr>
            <w:tcW w:w="576" w:type="dxa"/>
          </w:tcPr>
          <w:p w14:paraId="59FA3C0B"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8</w:t>
            </w:r>
          </w:p>
        </w:tc>
        <w:tc>
          <w:tcPr>
            <w:tcW w:w="567" w:type="dxa"/>
          </w:tcPr>
          <w:p w14:paraId="6FDE6442"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D</w:t>
            </w:r>
          </w:p>
        </w:tc>
        <w:tc>
          <w:tcPr>
            <w:tcW w:w="8479" w:type="dxa"/>
          </w:tcPr>
          <w:p w14:paraId="41B93841" w14:textId="77777777" w:rsidR="00726D9C" w:rsidRDefault="00726D9C" w:rsidP="00726D9C">
            <w:pPr>
              <w:rPr>
                <w:rFonts w:ascii="Times New Roman" w:hAnsi="Times New Roman" w:cs="Times New Roman"/>
                <w:b/>
              </w:rPr>
            </w:pPr>
            <w:r>
              <w:rPr>
                <w:rFonts w:ascii="Times New Roman" w:hAnsi="Times New Roman" w:cs="Times New Roman"/>
                <w:b/>
                <w:color w:val="C00000"/>
              </w:rPr>
              <w:t>Giornata mondiale delle vocazioni</w:t>
            </w:r>
          </w:p>
        </w:tc>
      </w:tr>
      <w:tr w:rsidR="00726D9C" w14:paraId="3D50B626" w14:textId="77777777" w:rsidTr="00726D9C">
        <w:tc>
          <w:tcPr>
            <w:tcW w:w="576" w:type="dxa"/>
          </w:tcPr>
          <w:p w14:paraId="6D5408E1"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9</w:t>
            </w:r>
          </w:p>
        </w:tc>
        <w:tc>
          <w:tcPr>
            <w:tcW w:w="567" w:type="dxa"/>
          </w:tcPr>
          <w:p w14:paraId="4BE594DA"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L</w:t>
            </w:r>
          </w:p>
        </w:tc>
        <w:tc>
          <w:tcPr>
            <w:tcW w:w="8479" w:type="dxa"/>
          </w:tcPr>
          <w:p w14:paraId="418C4570" w14:textId="77777777" w:rsidR="00726D9C" w:rsidRDefault="00726D9C" w:rsidP="00726D9C">
            <w:pPr>
              <w:rPr>
                <w:rFonts w:ascii="Times New Roman" w:hAnsi="Times New Roman" w:cs="Times New Roman"/>
              </w:rPr>
            </w:pPr>
            <w:r w:rsidRPr="005A165F">
              <w:rPr>
                <w:rFonts w:ascii="Times New Roman" w:hAnsi="Times New Roman" w:cs="Times New Roman"/>
              </w:rPr>
              <w:t>Pasqua dello sportivo</w:t>
            </w:r>
          </w:p>
        </w:tc>
      </w:tr>
      <w:tr w:rsidR="00726D9C" w14:paraId="6BCFA2D3" w14:textId="77777777" w:rsidTr="00726D9C">
        <w:tc>
          <w:tcPr>
            <w:tcW w:w="576" w:type="dxa"/>
          </w:tcPr>
          <w:p w14:paraId="5C68AF30"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10</w:t>
            </w:r>
          </w:p>
        </w:tc>
        <w:tc>
          <w:tcPr>
            <w:tcW w:w="567" w:type="dxa"/>
          </w:tcPr>
          <w:p w14:paraId="3715A70B"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79" w:type="dxa"/>
          </w:tcPr>
          <w:p w14:paraId="54B62C55" w14:textId="77777777" w:rsidR="00726D9C" w:rsidRDefault="00726D9C" w:rsidP="00726D9C">
            <w:pPr>
              <w:rPr>
                <w:rFonts w:ascii="Times New Roman" w:hAnsi="Times New Roman" w:cs="Times New Roman"/>
              </w:rPr>
            </w:pPr>
          </w:p>
        </w:tc>
      </w:tr>
      <w:tr w:rsidR="00726D9C" w14:paraId="1B2E6925" w14:textId="77777777" w:rsidTr="00726D9C">
        <w:tc>
          <w:tcPr>
            <w:tcW w:w="576" w:type="dxa"/>
          </w:tcPr>
          <w:p w14:paraId="17A672B7"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11</w:t>
            </w:r>
          </w:p>
        </w:tc>
        <w:tc>
          <w:tcPr>
            <w:tcW w:w="567" w:type="dxa"/>
          </w:tcPr>
          <w:p w14:paraId="678B85E8"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79" w:type="dxa"/>
          </w:tcPr>
          <w:p w14:paraId="6E9D14A8" w14:textId="77777777" w:rsidR="00726D9C" w:rsidRDefault="00726D9C" w:rsidP="00726D9C">
            <w:pPr>
              <w:rPr>
                <w:rFonts w:ascii="Times New Roman" w:hAnsi="Times New Roman" w:cs="Times New Roman"/>
                <w:strike/>
              </w:rPr>
            </w:pPr>
          </w:p>
        </w:tc>
      </w:tr>
      <w:tr w:rsidR="00726D9C" w14:paraId="1DBF5909" w14:textId="77777777" w:rsidTr="00726D9C">
        <w:tc>
          <w:tcPr>
            <w:tcW w:w="576" w:type="dxa"/>
          </w:tcPr>
          <w:p w14:paraId="5E846A82"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12</w:t>
            </w:r>
          </w:p>
        </w:tc>
        <w:tc>
          <w:tcPr>
            <w:tcW w:w="567" w:type="dxa"/>
          </w:tcPr>
          <w:p w14:paraId="18F6F4AA"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G</w:t>
            </w:r>
          </w:p>
        </w:tc>
        <w:tc>
          <w:tcPr>
            <w:tcW w:w="8479" w:type="dxa"/>
          </w:tcPr>
          <w:p w14:paraId="5514E5C3" w14:textId="77777777" w:rsidR="00726D9C" w:rsidRDefault="00726D9C" w:rsidP="00726D9C">
            <w:pPr>
              <w:rPr>
                <w:rFonts w:ascii="Times New Roman" w:hAnsi="Times New Roman" w:cs="Times New Roman"/>
              </w:rPr>
            </w:pPr>
            <w:r>
              <w:rPr>
                <w:rFonts w:ascii="Times New Roman" w:hAnsi="Times New Roman" w:cs="Times New Roman"/>
              </w:rPr>
              <w:t>Ritiro del clero</w:t>
            </w:r>
          </w:p>
        </w:tc>
      </w:tr>
      <w:tr w:rsidR="00726D9C" w14:paraId="5B8555EA" w14:textId="77777777" w:rsidTr="00726D9C">
        <w:tc>
          <w:tcPr>
            <w:tcW w:w="576" w:type="dxa"/>
          </w:tcPr>
          <w:p w14:paraId="50C77706"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13</w:t>
            </w:r>
          </w:p>
        </w:tc>
        <w:tc>
          <w:tcPr>
            <w:tcW w:w="567" w:type="dxa"/>
          </w:tcPr>
          <w:p w14:paraId="0F2E0955"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V</w:t>
            </w:r>
          </w:p>
        </w:tc>
        <w:tc>
          <w:tcPr>
            <w:tcW w:w="8479" w:type="dxa"/>
          </w:tcPr>
          <w:p w14:paraId="7428C7C9" w14:textId="77777777" w:rsidR="00726D9C" w:rsidRDefault="00726D9C" w:rsidP="00726D9C">
            <w:pPr>
              <w:rPr>
                <w:rFonts w:ascii="Times New Roman" w:hAnsi="Times New Roman" w:cs="Times New Roman"/>
              </w:rPr>
            </w:pPr>
          </w:p>
        </w:tc>
      </w:tr>
      <w:tr w:rsidR="00726D9C" w14:paraId="3D58F93C" w14:textId="77777777" w:rsidTr="00726D9C">
        <w:tc>
          <w:tcPr>
            <w:tcW w:w="576" w:type="dxa"/>
          </w:tcPr>
          <w:p w14:paraId="253DE16E"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14</w:t>
            </w:r>
          </w:p>
        </w:tc>
        <w:tc>
          <w:tcPr>
            <w:tcW w:w="567" w:type="dxa"/>
          </w:tcPr>
          <w:p w14:paraId="51FDF042"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S</w:t>
            </w:r>
          </w:p>
        </w:tc>
        <w:tc>
          <w:tcPr>
            <w:tcW w:w="8479" w:type="dxa"/>
          </w:tcPr>
          <w:p w14:paraId="15F6EFC4" w14:textId="77777777" w:rsidR="00726D9C" w:rsidRDefault="00726D9C" w:rsidP="00726D9C">
            <w:pPr>
              <w:rPr>
                <w:rFonts w:ascii="Times New Roman" w:hAnsi="Times New Roman" w:cs="Times New Roman"/>
              </w:rPr>
            </w:pPr>
          </w:p>
        </w:tc>
      </w:tr>
      <w:tr w:rsidR="00726D9C" w14:paraId="190C6710" w14:textId="77777777" w:rsidTr="00726D9C">
        <w:tc>
          <w:tcPr>
            <w:tcW w:w="576" w:type="dxa"/>
          </w:tcPr>
          <w:p w14:paraId="195E5422"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15</w:t>
            </w:r>
          </w:p>
        </w:tc>
        <w:tc>
          <w:tcPr>
            <w:tcW w:w="567" w:type="dxa"/>
          </w:tcPr>
          <w:p w14:paraId="52CE4DF4"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D</w:t>
            </w:r>
          </w:p>
        </w:tc>
        <w:tc>
          <w:tcPr>
            <w:tcW w:w="8479" w:type="dxa"/>
          </w:tcPr>
          <w:p w14:paraId="4F916CEC" w14:textId="7AF3F901" w:rsidR="00726D9C" w:rsidRDefault="00AA0DE3" w:rsidP="00726D9C">
            <w:pPr>
              <w:rPr>
                <w:rFonts w:ascii="Times New Roman" w:hAnsi="Times New Roman" w:cs="Times New Roman"/>
              </w:rPr>
            </w:pPr>
            <w:r>
              <w:rPr>
                <w:rFonts w:ascii="Times New Roman" w:hAnsi="Times New Roman" w:cs="Times New Roman"/>
              </w:rPr>
              <w:t>G</w:t>
            </w:r>
            <w:r w:rsidR="00726D9C">
              <w:rPr>
                <w:rFonts w:ascii="Times New Roman" w:hAnsi="Times New Roman" w:cs="Times New Roman"/>
              </w:rPr>
              <w:t>iovani coppie vicarie P. Giovanni dello Spirito Santo e S. Giacomo della Marca</w:t>
            </w:r>
          </w:p>
        </w:tc>
      </w:tr>
      <w:tr w:rsidR="00726D9C" w14:paraId="46F25016" w14:textId="77777777" w:rsidTr="00726D9C">
        <w:tc>
          <w:tcPr>
            <w:tcW w:w="576" w:type="dxa"/>
          </w:tcPr>
          <w:p w14:paraId="0BDA95AD"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16</w:t>
            </w:r>
          </w:p>
        </w:tc>
        <w:tc>
          <w:tcPr>
            <w:tcW w:w="567" w:type="dxa"/>
          </w:tcPr>
          <w:p w14:paraId="5BACBE8D"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L</w:t>
            </w:r>
          </w:p>
        </w:tc>
        <w:tc>
          <w:tcPr>
            <w:tcW w:w="8479" w:type="dxa"/>
          </w:tcPr>
          <w:p w14:paraId="0D17039D" w14:textId="77777777" w:rsidR="00726D9C" w:rsidRDefault="00726D9C" w:rsidP="00726D9C">
            <w:pPr>
              <w:rPr>
                <w:rFonts w:ascii="Times New Roman" w:hAnsi="Times New Roman" w:cs="Times New Roman"/>
              </w:rPr>
            </w:pPr>
          </w:p>
        </w:tc>
      </w:tr>
      <w:tr w:rsidR="00726D9C" w14:paraId="46E493A3" w14:textId="77777777" w:rsidTr="00726D9C">
        <w:tc>
          <w:tcPr>
            <w:tcW w:w="576" w:type="dxa"/>
          </w:tcPr>
          <w:p w14:paraId="58F742B8"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17</w:t>
            </w:r>
          </w:p>
        </w:tc>
        <w:tc>
          <w:tcPr>
            <w:tcW w:w="567" w:type="dxa"/>
          </w:tcPr>
          <w:p w14:paraId="20C767CF"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79" w:type="dxa"/>
          </w:tcPr>
          <w:p w14:paraId="1CE6374F" w14:textId="77777777" w:rsidR="00726D9C" w:rsidRDefault="00726D9C" w:rsidP="00726D9C">
            <w:pPr>
              <w:rPr>
                <w:rFonts w:ascii="Times New Roman" w:hAnsi="Times New Roman" w:cs="Times New Roman"/>
              </w:rPr>
            </w:pPr>
          </w:p>
        </w:tc>
      </w:tr>
      <w:tr w:rsidR="00726D9C" w14:paraId="65DC81A6" w14:textId="77777777" w:rsidTr="00726D9C">
        <w:tc>
          <w:tcPr>
            <w:tcW w:w="576" w:type="dxa"/>
          </w:tcPr>
          <w:p w14:paraId="4A00A80F"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18</w:t>
            </w:r>
          </w:p>
        </w:tc>
        <w:tc>
          <w:tcPr>
            <w:tcW w:w="567" w:type="dxa"/>
          </w:tcPr>
          <w:p w14:paraId="163C2B1B"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79" w:type="dxa"/>
          </w:tcPr>
          <w:p w14:paraId="1D4E749E" w14:textId="77777777" w:rsidR="00726D9C" w:rsidRDefault="00726D9C" w:rsidP="00726D9C">
            <w:pPr>
              <w:rPr>
                <w:rFonts w:ascii="Times New Roman" w:hAnsi="Times New Roman" w:cs="Times New Roman"/>
              </w:rPr>
            </w:pPr>
          </w:p>
        </w:tc>
      </w:tr>
      <w:tr w:rsidR="00726D9C" w14:paraId="71CEBCB4" w14:textId="77777777" w:rsidTr="00726D9C">
        <w:tc>
          <w:tcPr>
            <w:tcW w:w="576" w:type="dxa"/>
          </w:tcPr>
          <w:p w14:paraId="5766BC9B"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19</w:t>
            </w:r>
          </w:p>
        </w:tc>
        <w:tc>
          <w:tcPr>
            <w:tcW w:w="567" w:type="dxa"/>
          </w:tcPr>
          <w:p w14:paraId="1B5E7774"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G</w:t>
            </w:r>
          </w:p>
        </w:tc>
        <w:tc>
          <w:tcPr>
            <w:tcW w:w="8479" w:type="dxa"/>
          </w:tcPr>
          <w:p w14:paraId="12195B42" w14:textId="77777777" w:rsidR="00726D9C" w:rsidRDefault="00726D9C" w:rsidP="00726D9C">
            <w:pPr>
              <w:rPr>
                <w:rFonts w:ascii="Times New Roman" w:hAnsi="Times New Roman" w:cs="Times New Roman"/>
              </w:rPr>
            </w:pPr>
          </w:p>
        </w:tc>
      </w:tr>
      <w:tr w:rsidR="00726D9C" w14:paraId="366325E2" w14:textId="77777777" w:rsidTr="00726D9C">
        <w:tc>
          <w:tcPr>
            <w:tcW w:w="576" w:type="dxa"/>
          </w:tcPr>
          <w:p w14:paraId="232A3B68"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20</w:t>
            </w:r>
          </w:p>
        </w:tc>
        <w:tc>
          <w:tcPr>
            <w:tcW w:w="567" w:type="dxa"/>
          </w:tcPr>
          <w:p w14:paraId="2635BB8E"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V</w:t>
            </w:r>
          </w:p>
        </w:tc>
        <w:tc>
          <w:tcPr>
            <w:tcW w:w="8479" w:type="dxa"/>
          </w:tcPr>
          <w:p w14:paraId="766907F4" w14:textId="77777777" w:rsidR="00726D9C" w:rsidRDefault="00726D9C" w:rsidP="00726D9C">
            <w:pPr>
              <w:rPr>
                <w:rFonts w:ascii="Times New Roman" w:hAnsi="Times New Roman" w:cs="Times New Roman"/>
              </w:rPr>
            </w:pPr>
          </w:p>
        </w:tc>
      </w:tr>
      <w:tr w:rsidR="00726D9C" w14:paraId="09EEFDC5" w14:textId="77777777" w:rsidTr="00726D9C">
        <w:tc>
          <w:tcPr>
            <w:tcW w:w="576" w:type="dxa"/>
          </w:tcPr>
          <w:p w14:paraId="14B12DE4"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21</w:t>
            </w:r>
          </w:p>
        </w:tc>
        <w:tc>
          <w:tcPr>
            <w:tcW w:w="567" w:type="dxa"/>
          </w:tcPr>
          <w:p w14:paraId="6C3A2EAF"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S</w:t>
            </w:r>
          </w:p>
        </w:tc>
        <w:tc>
          <w:tcPr>
            <w:tcW w:w="8479" w:type="dxa"/>
          </w:tcPr>
          <w:p w14:paraId="0F1DEBE2" w14:textId="77777777" w:rsidR="00726D9C" w:rsidRDefault="00726D9C" w:rsidP="00726D9C">
            <w:pPr>
              <w:rPr>
                <w:rFonts w:ascii="Times New Roman" w:hAnsi="Times New Roman" w:cs="Times New Roman"/>
              </w:rPr>
            </w:pPr>
          </w:p>
        </w:tc>
      </w:tr>
      <w:tr w:rsidR="00726D9C" w14:paraId="2A465479" w14:textId="77777777" w:rsidTr="00726D9C">
        <w:tc>
          <w:tcPr>
            <w:tcW w:w="576" w:type="dxa"/>
          </w:tcPr>
          <w:p w14:paraId="308A18AD"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22</w:t>
            </w:r>
          </w:p>
        </w:tc>
        <w:tc>
          <w:tcPr>
            <w:tcW w:w="567" w:type="dxa"/>
          </w:tcPr>
          <w:p w14:paraId="3CE181D6" w14:textId="77777777" w:rsidR="00726D9C" w:rsidRPr="005A165F" w:rsidRDefault="00726D9C" w:rsidP="00726D9C">
            <w:pPr>
              <w:rPr>
                <w:rFonts w:ascii="Times New Roman" w:hAnsi="Times New Roman" w:cs="Times New Roman"/>
                <w:b/>
                <w:bCs/>
                <w:color w:val="FF0000"/>
                <w:sz w:val="36"/>
                <w:szCs w:val="36"/>
              </w:rPr>
            </w:pPr>
            <w:r w:rsidRPr="005A165F">
              <w:rPr>
                <w:rFonts w:ascii="Times New Roman" w:hAnsi="Times New Roman" w:cs="Times New Roman"/>
                <w:b/>
                <w:bCs/>
                <w:color w:val="FF0000"/>
                <w:sz w:val="36"/>
                <w:szCs w:val="36"/>
              </w:rPr>
              <w:t>D</w:t>
            </w:r>
          </w:p>
        </w:tc>
        <w:tc>
          <w:tcPr>
            <w:tcW w:w="8479" w:type="dxa"/>
          </w:tcPr>
          <w:p w14:paraId="323EB22E" w14:textId="77777777" w:rsidR="00726D9C" w:rsidRPr="005A165F" w:rsidRDefault="00726D9C" w:rsidP="00726D9C">
            <w:pPr>
              <w:rPr>
                <w:rFonts w:ascii="Times New Roman" w:hAnsi="Times New Roman" w:cs="Times New Roman"/>
              </w:rPr>
            </w:pPr>
            <w:r w:rsidRPr="005A165F">
              <w:rPr>
                <w:rFonts w:ascii="Times New Roman" w:hAnsi="Times New Roman" w:cs="Times New Roman"/>
              </w:rPr>
              <w:t>Giovani coppie vicarie Madonna di San Giovanni e B. Assunta Pallotta</w:t>
            </w:r>
          </w:p>
        </w:tc>
      </w:tr>
      <w:tr w:rsidR="00726D9C" w14:paraId="179EEDEC" w14:textId="77777777" w:rsidTr="00726D9C">
        <w:tc>
          <w:tcPr>
            <w:tcW w:w="576" w:type="dxa"/>
          </w:tcPr>
          <w:p w14:paraId="67235D8D"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23</w:t>
            </w:r>
          </w:p>
        </w:tc>
        <w:tc>
          <w:tcPr>
            <w:tcW w:w="567" w:type="dxa"/>
          </w:tcPr>
          <w:p w14:paraId="52C8E1E2"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L</w:t>
            </w:r>
          </w:p>
        </w:tc>
        <w:tc>
          <w:tcPr>
            <w:tcW w:w="8479" w:type="dxa"/>
          </w:tcPr>
          <w:p w14:paraId="7F8E7802" w14:textId="77777777" w:rsidR="00726D9C" w:rsidRDefault="00726D9C" w:rsidP="00726D9C">
            <w:pPr>
              <w:rPr>
                <w:rFonts w:ascii="Times New Roman" w:hAnsi="Times New Roman" w:cs="Times New Roman"/>
              </w:rPr>
            </w:pPr>
            <w:r>
              <w:rPr>
                <w:rFonts w:ascii="Times New Roman" w:hAnsi="Times New Roman" w:cs="Times New Roman"/>
              </w:rPr>
              <w:t>Consulta laicale</w:t>
            </w:r>
          </w:p>
        </w:tc>
      </w:tr>
      <w:tr w:rsidR="00726D9C" w14:paraId="5A9A3B7C" w14:textId="77777777" w:rsidTr="00726D9C">
        <w:tc>
          <w:tcPr>
            <w:tcW w:w="576" w:type="dxa"/>
          </w:tcPr>
          <w:p w14:paraId="471A40B0"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24</w:t>
            </w:r>
          </w:p>
        </w:tc>
        <w:tc>
          <w:tcPr>
            <w:tcW w:w="567" w:type="dxa"/>
          </w:tcPr>
          <w:p w14:paraId="5530847E"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79" w:type="dxa"/>
          </w:tcPr>
          <w:p w14:paraId="4157A679" w14:textId="77777777" w:rsidR="00726D9C" w:rsidRDefault="00726D9C" w:rsidP="00726D9C">
            <w:pPr>
              <w:rPr>
                <w:rFonts w:ascii="Times New Roman" w:hAnsi="Times New Roman" w:cs="Times New Roman"/>
              </w:rPr>
            </w:pPr>
          </w:p>
        </w:tc>
      </w:tr>
      <w:tr w:rsidR="00726D9C" w14:paraId="797AF2C3" w14:textId="77777777" w:rsidTr="00726D9C">
        <w:tc>
          <w:tcPr>
            <w:tcW w:w="576" w:type="dxa"/>
          </w:tcPr>
          <w:p w14:paraId="69E8E17B"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25</w:t>
            </w:r>
          </w:p>
        </w:tc>
        <w:tc>
          <w:tcPr>
            <w:tcW w:w="567" w:type="dxa"/>
          </w:tcPr>
          <w:p w14:paraId="261F18EE"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79" w:type="dxa"/>
          </w:tcPr>
          <w:p w14:paraId="120C35DC" w14:textId="77777777" w:rsidR="00726D9C" w:rsidRPr="005A165F" w:rsidRDefault="00726D9C" w:rsidP="00726D9C">
            <w:pPr>
              <w:rPr>
                <w:rFonts w:ascii="Times New Roman" w:hAnsi="Times New Roman" w:cs="Times New Roman"/>
              </w:rPr>
            </w:pPr>
          </w:p>
        </w:tc>
      </w:tr>
      <w:tr w:rsidR="00726D9C" w14:paraId="343D242C" w14:textId="77777777" w:rsidTr="00726D9C">
        <w:tc>
          <w:tcPr>
            <w:tcW w:w="576" w:type="dxa"/>
          </w:tcPr>
          <w:p w14:paraId="7CC02BBB"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26</w:t>
            </w:r>
          </w:p>
        </w:tc>
        <w:tc>
          <w:tcPr>
            <w:tcW w:w="567" w:type="dxa"/>
          </w:tcPr>
          <w:p w14:paraId="735A9FBD"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G</w:t>
            </w:r>
          </w:p>
        </w:tc>
        <w:tc>
          <w:tcPr>
            <w:tcW w:w="8479" w:type="dxa"/>
          </w:tcPr>
          <w:p w14:paraId="76AF0AC5" w14:textId="77777777" w:rsidR="00726D9C" w:rsidRPr="005A165F" w:rsidRDefault="00726D9C" w:rsidP="00726D9C">
            <w:pPr>
              <w:rPr>
                <w:rFonts w:ascii="Times New Roman" w:hAnsi="Times New Roman" w:cs="Times New Roman"/>
              </w:rPr>
            </w:pPr>
            <w:r w:rsidRPr="005A165F">
              <w:rPr>
                <w:rFonts w:ascii="Times New Roman" w:hAnsi="Times New Roman" w:cs="Times New Roman"/>
              </w:rPr>
              <w:t>Vicaria</w:t>
            </w:r>
          </w:p>
        </w:tc>
      </w:tr>
      <w:tr w:rsidR="00726D9C" w14:paraId="7985F805" w14:textId="77777777" w:rsidTr="00726D9C">
        <w:tc>
          <w:tcPr>
            <w:tcW w:w="576" w:type="dxa"/>
          </w:tcPr>
          <w:p w14:paraId="28A18886"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27</w:t>
            </w:r>
          </w:p>
        </w:tc>
        <w:tc>
          <w:tcPr>
            <w:tcW w:w="567" w:type="dxa"/>
          </w:tcPr>
          <w:p w14:paraId="57FF3CAB"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V</w:t>
            </w:r>
          </w:p>
        </w:tc>
        <w:tc>
          <w:tcPr>
            <w:tcW w:w="8479" w:type="dxa"/>
          </w:tcPr>
          <w:p w14:paraId="75C74A9A" w14:textId="77777777" w:rsidR="00726D9C" w:rsidRDefault="00726D9C" w:rsidP="00726D9C">
            <w:pPr>
              <w:rPr>
                <w:rFonts w:ascii="Times New Roman" w:hAnsi="Times New Roman" w:cs="Times New Roman"/>
              </w:rPr>
            </w:pPr>
          </w:p>
        </w:tc>
      </w:tr>
      <w:tr w:rsidR="00726D9C" w14:paraId="3876FFD6" w14:textId="77777777" w:rsidTr="00726D9C">
        <w:tc>
          <w:tcPr>
            <w:tcW w:w="576" w:type="dxa"/>
          </w:tcPr>
          <w:p w14:paraId="2388BE3F"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28</w:t>
            </w:r>
          </w:p>
        </w:tc>
        <w:tc>
          <w:tcPr>
            <w:tcW w:w="567" w:type="dxa"/>
          </w:tcPr>
          <w:p w14:paraId="4FF7360D"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S</w:t>
            </w:r>
          </w:p>
        </w:tc>
        <w:tc>
          <w:tcPr>
            <w:tcW w:w="8479" w:type="dxa"/>
          </w:tcPr>
          <w:p w14:paraId="59E16F48" w14:textId="77777777" w:rsidR="00726D9C" w:rsidRDefault="00726D9C" w:rsidP="00726D9C">
            <w:pPr>
              <w:rPr>
                <w:rFonts w:ascii="Times New Roman" w:hAnsi="Times New Roman" w:cs="Times New Roman"/>
              </w:rPr>
            </w:pPr>
          </w:p>
        </w:tc>
      </w:tr>
      <w:tr w:rsidR="00726D9C" w14:paraId="0056BA1E" w14:textId="77777777" w:rsidTr="00726D9C">
        <w:tc>
          <w:tcPr>
            <w:tcW w:w="576" w:type="dxa"/>
          </w:tcPr>
          <w:p w14:paraId="4841970C"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29</w:t>
            </w:r>
          </w:p>
        </w:tc>
        <w:tc>
          <w:tcPr>
            <w:tcW w:w="567" w:type="dxa"/>
          </w:tcPr>
          <w:p w14:paraId="174C8D31"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D</w:t>
            </w:r>
          </w:p>
        </w:tc>
        <w:tc>
          <w:tcPr>
            <w:tcW w:w="8479" w:type="dxa"/>
          </w:tcPr>
          <w:p w14:paraId="6ED13E81" w14:textId="77777777" w:rsidR="00726D9C" w:rsidRDefault="00726D9C" w:rsidP="00726D9C">
            <w:pPr>
              <w:rPr>
                <w:rFonts w:ascii="Times New Roman" w:hAnsi="Times New Roman" w:cs="Times New Roman"/>
                <w:b/>
                <w:color w:val="C00000"/>
              </w:rPr>
            </w:pPr>
            <w:r>
              <w:rPr>
                <w:rFonts w:ascii="Times New Roman" w:hAnsi="Times New Roman" w:cs="Times New Roman"/>
                <w:b/>
                <w:color w:val="C00000"/>
              </w:rPr>
              <w:t>Ascensione del Signore</w:t>
            </w:r>
          </w:p>
          <w:p w14:paraId="6C57D36C" w14:textId="77777777" w:rsidR="00726D9C" w:rsidRPr="00AA0DE3" w:rsidRDefault="00726D9C" w:rsidP="00726D9C">
            <w:pPr>
              <w:rPr>
                <w:rFonts w:ascii="Times New Roman" w:hAnsi="Times New Roman" w:cs="Times New Roman"/>
              </w:rPr>
            </w:pPr>
            <w:r w:rsidRPr="00AA0DE3">
              <w:rPr>
                <w:rFonts w:ascii="Times New Roman" w:hAnsi="Times New Roman" w:cs="Times New Roman"/>
              </w:rPr>
              <w:t>Incontro giovani coppie vicaria S. Maria in Montesanto</w:t>
            </w:r>
          </w:p>
        </w:tc>
      </w:tr>
      <w:tr w:rsidR="00726D9C" w14:paraId="1975EE10" w14:textId="77777777" w:rsidTr="00726D9C">
        <w:tc>
          <w:tcPr>
            <w:tcW w:w="576" w:type="dxa"/>
          </w:tcPr>
          <w:p w14:paraId="1A2EC952"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30</w:t>
            </w:r>
          </w:p>
        </w:tc>
        <w:tc>
          <w:tcPr>
            <w:tcW w:w="567" w:type="dxa"/>
          </w:tcPr>
          <w:p w14:paraId="0FEE2004"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L</w:t>
            </w:r>
          </w:p>
        </w:tc>
        <w:tc>
          <w:tcPr>
            <w:tcW w:w="8479" w:type="dxa"/>
          </w:tcPr>
          <w:p w14:paraId="3D4EF767" w14:textId="77777777" w:rsidR="00726D9C" w:rsidRDefault="00726D9C" w:rsidP="00726D9C">
            <w:pPr>
              <w:rPr>
                <w:rFonts w:ascii="Times New Roman" w:hAnsi="Times New Roman" w:cs="Times New Roman"/>
              </w:rPr>
            </w:pPr>
          </w:p>
        </w:tc>
      </w:tr>
      <w:tr w:rsidR="00726D9C" w14:paraId="73D62F90" w14:textId="77777777" w:rsidTr="00726D9C">
        <w:tc>
          <w:tcPr>
            <w:tcW w:w="576" w:type="dxa"/>
          </w:tcPr>
          <w:p w14:paraId="5C3A97FB"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31</w:t>
            </w:r>
          </w:p>
        </w:tc>
        <w:tc>
          <w:tcPr>
            <w:tcW w:w="567" w:type="dxa"/>
          </w:tcPr>
          <w:p w14:paraId="4EE54C8D"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79" w:type="dxa"/>
          </w:tcPr>
          <w:p w14:paraId="4DB6AB4B" w14:textId="77777777" w:rsidR="00726D9C" w:rsidRDefault="00726D9C" w:rsidP="00726D9C">
            <w:pPr>
              <w:rPr>
                <w:rFonts w:ascii="Times New Roman" w:hAnsi="Times New Roman" w:cs="Times New Roman"/>
              </w:rPr>
            </w:pPr>
          </w:p>
        </w:tc>
      </w:tr>
    </w:tbl>
    <w:p w14:paraId="7AEBA6EA" w14:textId="77777777" w:rsidR="00726D9C" w:rsidRDefault="00726D9C" w:rsidP="00726D9C">
      <w:pPr>
        <w:rPr>
          <w:rFonts w:ascii="Times New Roman" w:hAnsi="Times New Roman" w:cs="Times New Roman"/>
          <w:sz w:val="36"/>
          <w:szCs w:val="36"/>
        </w:rPr>
      </w:pPr>
      <w:r>
        <w:rPr>
          <w:noProof/>
        </w:rPr>
        <w:lastRenderedPageBreak/>
        <w:drawing>
          <wp:inline distT="0" distB="0" distL="0" distR="0" wp14:anchorId="13556504" wp14:editId="4E111442">
            <wp:extent cx="5934075" cy="7791450"/>
            <wp:effectExtent l="0" t="0" r="0" b="0"/>
            <wp:docPr id="1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pic:cNvPicPr>
                      <a:picLocks noChangeAspect="1" noChangeArrowheads="1"/>
                    </pic:cNvPicPr>
                  </pic:nvPicPr>
                  <pic:blipFill>
                    <a:blip r:embed="rId17"/>
                    <a:stretch>
                      <a:fillRect/>
                    </a:stretch>
                  </pic:blipFill>
                  <pic:spPr bwMode="auto">
                    <a:xfrm>
                      <a:off x="0" y="0"/>
                      <a:ext cx="5934075" cy="7791450"/>
                    </a:xfrm>
                    <a:prstGeom prst="rect">
                      <a:avLst/>
                    </a:prstGeom>
                  </pic:spPr>
                </pic:pic>
              </a:graphicData>
            </a:graphic>
          </wp:inline>
        </w:drawing>
      </w:r>
    </w:p>
    <w:p w14:paraId="3D6F45BC" w14:textId="77777777" w:rsidR="00726D9C" w:rsidRDefault="00726D9C" w:rsidP="00726D9C">
      <w:pPr>
        <w:rPr>
          <w:rFonts w:ascii="Times New Roman" w:hAnsi="Times New Roman" w:cs="Times New Roman"/>
          <w:sz w:val="36"/>
          <w:szCs w:val="36"/>
        </w:rPr>
      </w:pPr>
    </w:p>
    <w:p w14:paraId="634D9824" w14:textId="77777777" w:rsidR="00AA0DE3" w:rsidRDefault="00AA0DE3" w:rsidP="00726D9C">
      <w:pPr>
        <w:rPr>
          <w:rFonts w:ascii="Times New Roman" w:hAnsi="Times New Roman" w:cs="Times New Roman"/>
          <w:sz w:val="36"/>
          <w:szCs w:val="36"/>
        </w:rPr>
      </w:pPr>
    </w:p>
    <w:p w14:paraId="5081D786" w14:textId="77777777" w:rsidR="00AA0DE3" w:rsidRDefault="00AA0DE3" w:rsidP="00726D9C">
      <w:pPr>
        <w:rPr>
          <w:rFonts w:ascii="Times New Roman" w:hAnsi="Times New Roman" w:cs="Times New Roman"/>
          <w:b/>
          <w:sz w:val="28"/>
          <w:szCs w:val="28"/>
        </w:rPr>
      </w:pPr>
    </w:p>
    <w:p w14:paraId="2F7670D4" w14:textId="32D27FE9" w:rsidR="00726D9C" w:rsidRDefault="00726D9C" w:rsidP="00726D9C">
      <w:pPr>
        <w:rPr>
          <w:rFonts w:ascii="Times New Roman" w:hAnsi="Times New Roman" w:cs="Times New Roman"/>
          <w:b/>
          <w:sz w:val="28"/>
          <w:szCs w:val="28"/>
        </w:rPr>
      </w:pPr>
      <w:r>
        <w:rPr>
          <w:rFonts w:ascii="Times New Roman" w:hAnsi="Times New Roman" w:cs="Times New Roman"/>
          <w:b/>
          <w:sz w:val="28"/>
          <w:szCs w:val="28"/>
        </w:rPr>
        <w:lastRenderedPageBreak/>
        <w:t>GIUGNO 2022</w:t>
      </w:r>
    </w:p>
    <w:tbl>
      <w:tblPr>
        <w:tblStyle w:val="Grigliatabella"/>
        <w:tblW w:w="9622" w:type="dxa"/>
        <w:tblLook w:val="04A0" w:firstRow="1" w:lastRow="0" w:firstColumn="1" w:lastColumn="0" w:noHBand="0" w:noVBand="1"/>
      </w:tblPr>
      <w:tblGrid>
        <w:gridCol w:w="576"/>
        <w:gridCol w:w="567"/>
        <w:gridCol w:w="8479"/>
      </w:tblGrid>
      <w:tr w:rsidR="00726D9C" w14:paraId="0ADAF96C" w14:textId="77777777" w:rsidTr="00726D9C">
        <w:tc>
          <w:tcPr>
            <w:tcW w:w="576" w:type="dxa"/>
          </w:tcPr>
          <w:p w14:paraId="6DD34D34"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w:t>
            </w:r>
          </w:p>
        </w:tc>
        <w:tc>
          <w:tcPr>
            <w:tcW w:w="567" w:type="dxa"/>
          </w:tcPr>
          <w:p w14:paraId="5E45BC13"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79" w:type="dxa"/>
          </w:tcPr>
          <w:p w14:paraId="344D0C3B" w14:textId="77777777" w:rsidR="00726D9C" w:rsidRDefault="00726D9C" w:rsidP="00726D9C">
            <w:pPr>
              <w:rPr>
                <w:rFonts w:ascii="Times New Roman" w:hAnsi="Times New Roman" w:cs="Times New Roman"/>
                <w:sz w:val="36"/>
                <w:szCs w:val="36"/>
              </w:rPr>
            </w:pPr>
          </w:p>
        </w:tc>
      </w:tr>
      <w:tr w:rsidR="00726D9C" w14:paraId="1EC25E11" w14:textId="77777777" w:rsidTr="00726D9C">
        <w:tc>
          <w:tcPr>
            <w:tcW w:w="576" w:type="dxa"/>
          </w:tcPr>
          <w:p w14:paraId="0D9F4A60"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2</w:t>
            </w:r>
          </w:p>
        </w:tc>
        <w:tc>
          <w:tcPr>
            <w:tcW w:w="567" w:type="dxa"/>
          </w:tcPr>
          <w:p w14:paraId="32F509CF"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G</w:t>
            </w:r>
          </w:p>
        </w:tc>
        <w:tc>
          <w:tcPr>
            <w:tcW w:w="8479" w:type="dxa"/>
          </w:tcPr>
          <w:p w14:paraId="7D86283B" w14:textId="77777777" w:rsidR="00726D9C" w:rsidRDefault="00726D9C" w:rsidP="00726D9C">
            <w:pPr>
              <w:rPr>
                <w:rFonts w:ascii="Times New Roman" w:hAnsi="Times New Roman" w:cs="Times New Roman"/>
              </w:rPr>
            </w:pPr>
          </w:p>
        </w:tc>
      </w:tr>
      <w:tr w:rsidR="00726D9C" w14:paraId="7AC5ED80" w14:textId="77777777" w:rsidTr="00726D9C">
        <w:tc>
          <w:tcPr>
            <w:tcW w:w="576" w:type="dxa"/>
          </w:tcPr>
          <w:p w14:paraId="219F64C1"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3</w:t>
            </w:r>
          </w:p>
        </w:tc>
        <w:tc>
          <w:tcPr>
            <w:tcW w:w="567" w:type="dxa"/>
          </w:tcPr>
          <w:p w14:paraId="7AE90AE3"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V</w:t>
            </w:r>
          </w:p>
        </w:tc>
        <w:tc>
          <w:tcPr>
            <w:tcW w:w="8479" w:type="dxa"/>
          </w:tcPr>
          <w:p w14:paraId="5953B14E" w14:textId="77777777" w:rsidR="00726D9C" w:rsidRDefault="00726D9C" w:rsidP="00726D9C">
            <w:pPr>
              <w:rPr>
                <w:rFonts w:ascii="Times New Roman" w:hAnsi="Times New Roman" w:cs="Times New Roman"/>
              </w:rPr>
            </w:pPr>
          </w:p>
        </w:tc>
      </w:tr>
      <w:tr w:rsidR="00726D9C" w14:paraId="60C6C965" w14:textId="77777777" w:rsidTr="00726D9C">
        <w:tc>
          <w:tcPr>
            <w:tcW w:w="576" w:type="dxa"/>
          </w:tcPr>
          <w:p w14:paraId="1635447C"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4</w:t>
            </w:r>
          </w:p>
        </w:tc>
        <w:tc>
          <w:tcPr>
            <w:tcW w:w="567" w:type="dxa"/>
          </w:tcPr>
          <w:p w14:paraId="1490FBA0"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S</w:t>
            </w:r>
          </w:p>
        </w:tc>
        <w:tc>
          <w:tcPr>
            <w:tcW w:w="8479" w:type="dxa"/>
          </w:tcPr>
          <w:p w14:paraId="1911F3E8" w14:textId="77777777" w:rsidR="00726D9C" w:rsidRDefault="00726D9C" w:rsidP="00726D9C">
            <w:pPr>
              <w:rPr>
                <w:rFonts w:ascii="Times New Roman" w:hAnsi="Times New Roman" w:cs="Times New Roman"/>
              </w:rPr>
            </w:pPr>
          </w:p>
        </w:tc>
      </w:tr>
      <w:tr w:rsidR="00726D9C" w14:paraId="7C062351" w14:textId="77777777" w:rsidTr="00726D9C">
        <w:tc>
          <w:tcPr>
            <w:tcW w:w="576" w:type="dxa"/>
          </w:tcPr>
          <w:p w14:paraId="452917C9"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5</w:t>
            </w:r>
          </w:p>
        </w:tc>
        <w:tc>
          <w:tcPr>
            <w:tcW w:w="567" w:type="dxa"/>
          </w:tcPr>
          <w:p w14:paraId="548249AB"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D</w:t>
            </w:r>
          </w:p>
        </w:tc>
        <w:tc>
          <w:tcPr>
            <w:tcW w:w="8479" w:type="dxa"/>
          </w:tcPr>
          <w:p w14:paraId="2551022F" w14:textId="1F2BF29C" w:rsidR="00726D9C" w:rsidRPr="00AA0DE3" w:rsidRDefault="00726D9C" w:rsidP="00726D9C">
            <w:pPr>
              <w:rPr>
                <w:rFonts w:ascii="Times New Roman" w:hAnsi="Times New Roman" w:cs="Times New Roman"/>
                <w:b/>
              </w:rPr>
            </w:pPr>
            <w:r>
              <w:rPr>
                <w:rFonts w:ascii="Times New Roman" w:hAnsi="Times New Roman" w:cs="Times New Roman"/>
                <w:b/>
                <w:color w:val="C00000"/>
              </w:rPr>
              <w:t xml:space="preserve">Pentecoste </w:t>
            </w:r>
            <w:r w:rsidR="00AA0DE3">
              <w:rPr>
                <w:rFonts w:ascii="Times New Roman" w:hAnsi="Times New Roman" w:cs="Times New Roman"/>
                <w:b/>
                <w:color w:val="C00000"/>
              </w:rPr>
              <w:t xml:space="preserve">- </w:t>
            </w:r>
            <w:r w:rsidRPr="00AA0DE3">
              <w:rPr>
                <w:rFonts w:ascii="Times New Roman" w:hAnsi="Times New Roman" w:cs="Times New Roman"/>
              </w:rPr>
              <w:t>Gruppo Orchidea</w:t>
            </w:r>
          </w:p>
          <w:p w14:paraId="2FCD8F7B" w14:textId="77777777" w:rsidR="00726D9C" w:rsidRDefault="00726D9C" w:rsidP="00726D9C">
            <w:pPr>
              <w:rPr>
                <w:rFonts w:ascii="Times New Roman" w:hAnsi="Times New Roman" w:cs="Times New Roman"/>
                <w:b/>
              </w:rPr>
            </w:pPr>
          </w:p>
        </w:tc>
      </w:tr>
      <w:tr w:rsidR="00726D9C" w14:paraId="38747ECD" w14:textId="77777777" w:rsidTr="00726D9C">
        <w:tc>
          <w:tcPr>
            <w:tcW w:w="576" w:type="dxa"/>
          </w:tcPr>
          <w:p w14:paraId="1285DF20"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6</w:t>
            </w:r>
          </w:p>
        </w:tc>
        <w:tc>
          <w:tcPr>
            <w:tcW w:w="567" w:type="dxa"/>
          </w:tcPr>
          <w:p w14:paraId="34CD9C7A"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L</w:t>
            </w:r>
          </w:p>
        </w:tc>
        <w:tc>
          <w:tcPr>
            <w:tcW w:w="8479" w:type="dxa"/>
          </w:tcPr>
          <w:p w14:paraId="4EF8C398" w14:textId="77777777" w:rsidR="00726D9C" w:rsidRDefault="00726D9C" w:rsidP="00726D9C">
            <w:pPr>
              <w:rPr>
                <w:rFonts w:ascii="Times New Roman" w:hAnsi="Times New Roman" w:cs="Times New Roman"/>
              </w:rPr>
            </w:pPr>
            <w:r>
              <w:rPr>
                <w:rFonts w:ascii="Times New Roman" w:hAnsi="Times New Roman" w:cs="Times New Roman"/>
              </w:rPr>
              <w:t xml:space="preserve">Consigli Pastorali e CPAE vicaria S. Giacomo della Marca </w:t>
            </w:r>
          </w:p>
        </w:tc>
      </w:tr>
      <w:tr w:rsidR="00726D9C" w14:paraId="59A41327" w14:textId="77777777" w:rsidTr="00726D9C">
        <w:tc>
          <w:tcPr>
            <w:tcW w:w="576" w:type="dxa"/>
          </w:tcPr>
          <w:p w14:paraId="68315D7B"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7</w:t>
            </w:r>
          </w:p>
        </w:tc>
        <w:tc>
          <w:tcPr>
            <w:tcW w:w="567" w:type="dxa"/>
          </w:tcPr>
          <w:p w14:paraId="48DC1DD0"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79" w:type="dxa"/>
          </w:tcPr>
          <w:p w14:paraId="3F707E24" w14:textId="77777777" w:rsidR="00726D9C" w:rsidRDefault="00726D9C" w:rsidP="00726D9C">
            <w:pPr>
              <w:rPr>
                <w:rFonts w:ascii="Times New Roman" w:hAnsi="Times New Roman" w:cs="Times New Roman"/>
              </w:rPr>
            </w:pPr>
            <w:r>
              <w:rPr>
                <w:rFonts w:ascii="Times New Roman" w:hAnsi="Times New Roman" w:cs="Times New Roman"/>
              </w:rPr>
              <w:t xml:space="preserve">Consigli Pastorali e CPAE vicaria P. Giovanni </w:t>
            </w:r>
            <w:r w:rsidRPr="005A165F">
              <w:rPr>
                <w:rFonts w:ascii="Times New Roman" w:hAnsi="Times New Roman" w:cs="Times New Roman"/>
              </w:rPr>
              <w:t>Spirito Santo</w:t>
            </w:r>
          </w:p>
        </w:tc>
      </w:tr>
      <w:tr w:rsidR="00726D9C" w14:paraId="5376B7A9" w14:textId="77777777" w:rsidTr="00726D9C">
        <w:tc>
          <w:tcPr>
            <w:tcW w:w="576" w:type="dxa"/>
          </w:tcPr>
          <w:p w14:paraId="067FA47A"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8</w:t>
            </w:r>
          </w:p>
        </w:tc>
        <w:tc>
          <w:tcPr>
            <w:tcW w:w="567" w:type="dxa"/>
          </w:tcPr>
          <w:p w14:paraId="69D57F9C"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79" w:type="dxa"/>
          </w:tcPr>
          <w:p w14:paraId="3E8D72B7" w14:textId="77777777" w:rsidR="00726D9C" w:rsidRDefault="00726D9C" w:rsidP="00726D9C">
            <w:pPr>
              <w:rPr>
                <w:rFonts w:ascii="Times New Roman" w:hAnsi="Times New Roman" w:cs="Times New Roman"/>
              </w:rPr>
            </w:pPr>
            <w:r>
              <w:rPr>
                <w:rFonts w:ascii="Times New Roman" w:hAnsi="Times New Roman" w:cs="Times New Roman"/>
              </w:rPr>
              <w:t>Consigli Pastorali e CPAE vicaria Madonna di S. Giovanni</w:t>
            </w:r>
          </w:p>
        </w:tc>
      </w:tr>
      <w:tr w:rsidR="00726D9C" w14:paraId="2C9B05C0" w14:textId="77777777" w:rsidTr="00726D9C">
        <w:tc>
          <w:tcPr>
            <w:tcW w:w="576" w:type="dxa"/>
          </w:tcPr>
          <w:p w14:paraId="0C70BECA"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9</w:t>
            </w:r>
          </w:p>
        </w:tc>
        <w:tc>
          <w:tcPr>
            <w:tcW w:w="567" w:type="dxa"/>
          </w:tcPr>
          <w:p w14:paraId="5C54108A"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G</w:t>
            </w:r>
          </w:p>
        </w:tc>
        <w:tc>
          <w:tcPr>
            <w:tcW w:w="8479" w:type="dxa"/>
          </w:tcPr>
          <w:p w14:paraId="71FDB1CD" w14:textId="2871F927" w:rsidR="00726D9C" w:rsidRDefault="00726D9C" w:rsidP="00726D9C">
            <w:pPr>
              <w:rPr>
                <w:rFonts w:ascii="Times New Roman" w:hAnsi="Times New Roman" w:cs="Times New Roman"/>
              </w:rPr>
            </w:pPr>
            <w:r>
              <w:rPr>
                <w:rFonts w:ascii="Times New Roman" w:hAnsi="Times New Roman" w:cs="Times New Roman"/>
              </w:rPr>
              <w:t xml:space="preserve">Consiglio </w:t>
            </w:r>
            <w:proofErr w:type="gramStart"/>
            <w:r>
              <w:rPr>
                <w:rFonts w:ascii="Times New Roman" w:hAnsi="Times New Roman" w:cs="Times New Roman"/>
              </w:rPr>
              <w:t xml:space="preserve">presbiterale </w:t>
            </w:r>
            <w:r w:rsidR="00AA0DE3">
              <w:rPr>
                <w:rFonts w:ascii="Times New Roman" w:hAnsi="Times New Roman" w:cs="Times New Roman"/>
              </w:rPr>
              <w:t xml:space="preserve"> -</w:t>
            </w:r>
            <w:proofErr w:type="gramEnd"/>
            <w:r w:rsidR="00AA0DE3">
              <w:rPr>
                <w:rFonts w:ascii="Times New Roman" w:hAnsi="Times New Roman" w:cs="Times New Roman"/>
              </w:rPr>
              <w:t xml:space="preserve"> </w:t>
            </w:r>
            <w:r>
              <w:rPr>
                <w:rFonts w:ascii="Times New Roman" w:hAnsi="Times New Roman" w:cs="Times New Roman"/>
              </w:rPr>
              <w:t>Consigli Pastorali e CPAE vicaria B. Assunta Pallotta</w:t>
            </w:r>
          </w:p>
        </w:tc>
      </w:tr>
      <w:tr w:rsidR="00726D9C" w14:paraId="34ED634E" w14:textId="77777777" w:rsidTr="00726D9C">
        <w:tc>
          <w:tcPr>
            <w:tcW w:w="576" w:type="dxa"/>
          </w:tcPr>
          <w:p w14:paraId="52386F64"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10</w:t>
            </w:r>
          </w:p>
        </w:tc>
        <w:tc>
          <w:tcPr>
            <w:tcW w:w="567" w:type="dxa"/>
          </w:tcPr>
          <w:p w14:paraId="5A162498"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V</w:t>
            </w:r>
          </w:p>
        </w:tc>
        <w:tc>
          <w:tcPr>
            <w:tcW w:w="8479" w:type="dxa"/>
          </w:tcPr>
          <w:p w14:paraId="1E86D02F" w14:textId="77777777" w:rsidR="00726D9C" w:rsidRDefault="00726D9C" w:rsidP="00726D9C">
            <w:pPr>
              <w:rPr>
                <w:rFonts w:ascii="Times New Roman" w:hAnsi="Times New Roman" w:cs="Times New Roman"/>
              </w:rPr>
            </w:pPr>
            <w:r>
              <w:rPr>
                <w:rFonts w:ascii="Times New Roman" w:hAnsi="Times New Roman" w:cs="Times New Roman"/>
              </w:rPr>
              <w:t>Consigli Pastorali e CPAE vicaria S. Maria Montesanto</w:t>
            </w:r>
          </w:p>
        </w:tc>
      </w:tr>
      <w:tr w:rsidR="00726D9C" w14:paraId="4CD53406" w14:textId="77777777" w:rsidTr="00726D9C">
        <w:tc>
          <w:tcPr>
            <w:tcW w:w="576" w:type="dxa"/>
          </w:tcPr>
          <w:p w14:paraId="12078513"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11</w:t>
            </w:r>
          </w:p>
        </w:tc>
        <w:tc>
          <w:tcPr>
            <w:tcW w:w="567" w:type="dxa"/>
          </w:tcPr>
          <w:p w14:paraId="4588E64B"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S</w:t>
            </w:r>
          </w:p>
        </w:tc>
        <w:tc>
          <w:tcPr>
            <w:tcW w:w="8479" w:type="dxa"/>
          </w:tcPr>
          <w:p w14:paraId="2FF7B486" w14:textId="77777777" w:rsidR="00726D9C" w:rsidRDefault="00726D9C" w:rsidP="00726D9C">
            <w:pPr>
              <w:rPr>
                <w:rFonts w:ascii="Times New Roman" w:hAnsi="Times New Roman" w:cs="Times New Roman"/>
                <w:highlight w:val="yellow"/>
              </w:rPr>
            </w:pPr>
          </w:p>
        </w:tc>
      </w:tr>
      <w:tr w:rsidR="00726D9C" w14:paraId="3019C92D" w14:textId="77777777" w:rsidTr="00726D9C">
        <w:tc>
          <w:tcPr>
            <w:tcW w:w="576" w:type="dxa"/>
          </w:tcPr>
          <w:p w14:paraId="2A399EA0"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12</w:t>
            </w:r>
          </w:p>
        </w:tc>
        <w:tc>
          <w:tcPr>
            <w:tcW w:w="567" w:type="dxa"/>
          </w:tcPr>
          <w:p w14:paraId="7F872ECC"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D</w:t>
            </w:r>
          </w:p>
        </w:tc>
        <w:tc>
          <w:tcPr>
            <w:tcW w:w="8479" w:type="dxa"/>
          </w:tcPr>
          <w:p w14:paraId="001B3DAD" w14:textId="77777777" w:rsidR="00726D9C" w:rsidRDefault="00726D9C" w:rsidP="00726D9C">
            <w:pPr>
              <w:rPr>
                <w:rFonts w:ascii="Times New Roman" w:hAnsi="Times New Roman" w:cs="Times New Roman"/>
                <w:b/>
              </w:rPr>
            </w:pPr>
            <w:r>
              <w:rPr>
                <w:rFonts w:ascii="Times New Roman" w:hAnsi="Times New Roman" w:cs="Times New Roman"/>
                <w:b/>
                <w:color w:val="C00000"/>
              </w:rPr>
              <w:t>Santissima Trinità</w:t>
            </w:r>
          </w:p>
        </w:tc>
      </w:tr>
      <w:tr w:rsidR="00726D9C" w14:paraId="08CFCCBC" w14:textId="77777777" w:rsidTr="00726D9C">
        <w:tc>
          <w:tcPr>
            <w:tcW w:w="576" w:type="dxa"/>
          </w:tcPr>
          <w:p w14:paraId="68478715"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13</w:t>
            </w:r>
          </w:p>
        </w:tc>
        <w:tc>
          <w:tcPr>
            <w:tcW w:w="567" w:type="dxa"/>
          </w:tcPr>
          <w:p w14:paraId="1B1620A6"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L</w:t>
            </w:r>
          </w:p>
        </w:tc>
        <w:tc>
          <w:tcPr>
            <w:tcW w:w="8479" w:type="dxa"/>
          </w:tcPr>
          <w:p w14:paraId="3AEF48FC" w14:textId="77777777" w:rsidR="00726D9C" w:rsidRDefault="00726D9C" w:rsidP="00726D9C">
            <w:pPr>
              <w:rPr>
                <w:rFonts w:ascii="Times New Roman" w:hAnsi="Times New Roman" w:cs="Times New Roman"/>
              </w:rPr>
            </w:pPr>
            <w:r>
              <w:rPr>
                <w:rFonts w:ascii="Times New Roman" w:hAnsi="Times New Roman" w:cs="Times New Roman"/>
              </w:rPr>
              <w:t>Consulta laicale</w:t>
            </w:r>
          </w:p>
        </w:tc>
      </w:tr>
      <w:tr w:rsidR="00726D9C" w14:paraId="19D1BBB0" w14:textId="77777777" w:rsidTr="00726D9C">
        <w:tc>
          <w:tcPr>
            <w:tcW w:w="576" w:type="dxa"/>
          </w:tcPr>
          <w:p w14:paraId="26EDEBF7"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14</w:t>
            </w:r>
          </w:p>
        </w:tc>
        <w:tc>
          <w:tcPr>
            <w:tcW w:w="567" w:type="dxa"/>
          </w:tcPr>
          <w:p w14:paraId="108227E4"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79" w:type="dxa"/>
          </w:tcPr>
          <w:p w14:paraId="6C412267" w14:textId="77777777" w:rsidR="00726D9C" w:rsidRDefault="00726D9C" w:rsidP="00726D9C">
            <w:pPr>
              <w:rPr>
                <w:rFonts w:ascii="Times New Roman" w:hAnsi="Times New Roman" w:cs="Times New Roman"/>
              </w:rPr>
            </w:pPr>
          </w:p>
        </w:tc>
      </w:tr>
      <w:tr w:rsidR="00726D9C" w14:paraId="3A88B814" w14:textId="77777777" w:rsidTr="00726D9C">
        <w:tc>
          <w:tcPr>
            <w:tcW w:w="576" w:type="dxa"/>
          </w:tcPr>
          <w:p w14:paraId="1E1A0291"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15</w:t>
            </w:r>
          </w:p>
        </w:tc>
        <w:tc>
          <w:tcPr>
            <w:tcW w:w="567" w:type="dxa"/>
          </w:tcPr>
          <w:p w14:paraId="66E12DEB"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79" w:type="dxa"/>
          </w:tcPr>
          <w:p w14:paraId="67AB87E1" w14:textId="77777777" w:rsidR="00726D9C" w:rsidRDefault="00726D9C" w:rsidP="00726D9C">
            <w:pPr>
              <w:rPr>
                <w:rFonts w:ascii="Times New Roman" w:hAnsi="Times New Roman" w:cs="Times New Roman"/>
              </w:rPr>
            </w:pPr>
          </w:p>
        </w:tc>
      </w:tr>
      <w:tr w:rsidR="00726D9C" w14:paraId="1DF07006" w14:textId="77777777" w:rsidTr="00726D9C">
        <w:tc>
          <w:tcPr>
            <w:tcW w:w="576" w:type="dxa"/>
          </w:tcPr>
          <w:p w14:paraId="2A0A9BFA"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16</w:t>
            </w:r>
          </w:p>
        </w:tc>
        <w:tc>
          <w:tcPr>
            <w:tcW w:w="567" w:type="dxa"/>
          </w:tcPr>
          <w:p w14:paraId="740E8EF3"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G</w:t>
            </w:r>
          </w:p>
        </w:tc>
        <w:tc>
          <w:tcPr>
            <w:tcW w:w="8479" w:type="dxa"/>
          </w:tcPr>
          <w:p w14:paraId="6D8EE4E7" w14:textId="77777777" w:rsidR="00726D9C" w:rsidRDefault="00726D9C" w:rsidP="00726D9C">
            <w:pPr>
              <w:rPr>
                <w:rFonts w:ascii="Times New Roman" w:hAnsi="Times New Roman" w:cs="Times New Roman"/>
              </w:rPr>
            </w:pPr>
            <w:r>
              <w:rPr>
                <w:rFonts w:ascii="Times New Roman" w:hAnsi="Times New Roman" w:cs="Times New Roman"/>
              </w:rPr>
              <w:t>Ritiro del clero</w:t>
            </w:r>
          </w:p>
        </w:tc>
      </w:tr>
      <w:tr w:rsidR="00726D9C" w14:paraId="54A0B4E0" w14:textId="77777777" w:rsidTr="00726D9C">
        <w:tc>
          <w:tcPr>
            <w:tcW w:w="576" w:type="dxa"/>
          </w:tcPr>
          <w:p w14:paraId="2C0664A2"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17</w:t>
            </w:r>
          </w:p>
        </w:tc>
        <w:tc>
          <w:tcPr>
            <w:tcW w:w="567" w:type="dxa"/>
          </w:tcPr>
          <w:p w14:paraId="0C4F5526"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V</w:t>
            </w:r>
          </w:p>
        </w:tc>
        <w:tc>
          <w:tcPr>
            <w:tcW w:w="8479" w:type="dxa"/>
          </w:tcPr>
          <w:p w14:paraId="5A82526B" w14:textId="77777777" w:rsidR="00726D9C" w:rsidRDefault="00726D9C" w:rsidP="00726D9C">
            <w:pPr>
              <w:rPr>
                <w:rFonts w:ascii="Times New Roman" w:hAnsi="Times New Roman" w:cs="Times New Roman"/>
              </w:rPr>
            </w:pPr>
            <w:r>
              <w:rPr>
                <w:rFonts w:ascii="Times New Roman" w:hAnsi="Times New Roman" w:cs="Times New Roman"/>
              </w:rPr>
              <w:t>Consiglio Pastorale Diocesano</w:t>
            </w:r>
          </w:p>
        </w:tc>
      </w:tr>
      <w:tr w:rsidR="00726D9C" w14:paraId="313A3C81" w14:textId="77777777" w:rsidTr="00726D9C">
        <w:tc>
          <w:tcPr>
            <w:tcW w:w="576" w:type="dxa"/>
          </w:tcPr>
          <w:p w14:paraId="3447E5B2"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18</w:t>
            </w:r>
          </w:p>
        </w:tc>
        <w:tc>
          <w:tcPr>
            <w:tcW w:w="567" w:type="dxa"/>
          </w:tcPr>
          <w:p w14:paraId="45439BDB"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S</w:t>
            </w:r>
          </w:p>
        </w:tc>
        <w:tc>
          <w:tcPr>
            <w:tcW w:w="8479" w:type="dxa"/>
          </w:tcPr>
          <w:p w14:paraId="4DBEF141" w14:textId="77777777" w:rsidR="00726D9C" w:rsidRDefault="00726D9C" w:rsidP="00726D9C">
            <w:pPr>
              <w:rPr>
                <w:rFonts w:ascii="Times New Roman" w:hAnsi="Times New Roman" w:cs="Times New Roman"/>
              </w:rPr>
            </w:pPr>
          </w:p>
        </w:tc>
      </w:tr>
      <w:tr w:rsidR="00726D9C" w14:paraId="2DA4CADA" w14:textId="77777777" w:rsidTr="00726D9C">
        <w:tc>
          <w:tcPr>
            <w:tcW w:w="576" w:type="dxa"/>
          </w:tcPr>
          <w:p w14:paraId="222FFE4D"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19</w:t>
            </w:r>
          </w:p>
        </w:tc>
        <w:tc>
          <w:tcPr>
            <w:tcW w:w="567" w:type="dxa"/>
          </w:tcPr>
          <w:p w14:paraId="263B96DB"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D</w:t>
            </w:r>
          </w:p>
        </w:tc>
        <w:tc>
          <w:tcPr>
            <w:tcW w:w="8479" w:type="dxa"/>
          </w:tcPr>
          <w:p w14:paraId="571722F4" w14:textId="77777777" w:rsidR="00726D9C" w:rsidRDefault="00726D9C" w:rsidP="00726D9C">
            <w:pPr>
              <w:rPr>
                <w:rFonts w:ascii="Times New Roman" w:hAnsi="Times New Roman" w:cs="Times New Roman"/>
                <w:b/>
              </w:rPr>
            </w:pPr>
            <w:r>
              <w:rPr>
                <w:rFonts w:ascii="Times New Roman" w:hAnsi="Times New Roman" w:cs="Times New Roman"/>
                <w:b/>
                <w:color w:val="C00000"/>
              </w:rPr>
              <w:t>Santissimo Corpo e Sangue di Cristo</w:t>
            </w:r>
          </w:p>
        </w:tc>
      </w:tr>
      <w:tr w:rsidR="00726D9C" w14:paraId="372DB68E" w14:textId="77777777" w:rsidTr="00726D9C">
        <w:tc>
          <w:tcPr>
            <w:tcW w:w="576" w:type="dxa"/>
          </w:tcPr>
          <w:p w14:paraId="2606C95D"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20</w:t>
            </w:r>
          </w:p>
        </w:tc>
        <w:tc>
          <w:tcPr>
            <w:tcW w:w="567" w:type="dxa"/>
          </w:tcPr>
          <w:p w14:paraId="6D67C927"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L</w:t>
            </w:r>
          </w:p>
        </w:tc>
        <w:tc>
          <w:tcPr>
            <w:tcW w:w="8479" w:type="dxa"/>
          </w:tcPr>
          <w:p w14:paraId="419CCB3D" w14:textId="77777777" w:rsidR="00726D9C" w:rsidRDefault="00726D9C" w:rsidP="00726D9C">
            <w:pPr>
              <w:rPr>
                <w:rFonts w:ascii="Times New Roman" w:hAnsi="Times New Roman" w:cs="Times New Roman"/>
              </w:rPr>
            </w:pPr>
            <w:r>
              <w:rPr>
                <w:rFonts w:ascii="Times New Roman" w:hAnsi="Times New Roman" w:cs="Times New Roman"/>
              </w:rPr>
              <w:t>Esercizi spirituali clero (20/24 giugno)</w:t>
            </w:r>
          </w:p>
        </w:tc>
      </w:tr>
      <w:tr w:rsidR="00726D9C" w14:paraId="79B121D5" w14:textId="77777777" w:rsidTr="00726D9C">
        <w:tc>
          <w:tcPr>
            <w:tcW w:w="576" w:type="dxa"/>
          </w:tcPr>
          <w:p w14:paraId="6FC145CB"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21</w:t>
            </w:r>
          </w:p>
        </w:tc>
        <w:tc>
          <w:tcPr>
            <w:tcW w:w="567" w:type="dxa"/>
          </w:tcPr>
          <w:p w14:paraId="649F5F46"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79" w:type="dxa"/>
          </w:tcPr>
          <w:p w14:paraId="5116FB3D" w14:textId="77777777" w:rsidR="00726D9C" w:rsidRDefault="00726D9C" w:rsidP="00726D9C">
            <w:pPr>
              <w:rPr>
                <w:rFonts w:ascii="Times New Roman" w:hAnsi="Times New Roman" w:cs="Times New Roman"/>
              </w:rPr>
            </w:pPr>
          </w:p>
        </w:tc>
      </w:tr>
      <w:tr w:rsidR="00726D9C" w14:paraId="75BE1B9B" w14:textId="77777777" w:rsidTr="00726D9C">
        <w:tc>
          <w:tcPr>
            <w:tcW w:w="576" w:type="dxa"/>
          </w:tcPr>
          <w:p w14:paraId="1B6BDDF2"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22</w:t>
            </w:r>
          </w:p>
        </w:tc>
        <w:tc>
          <w:tcPr>
            <w:tcW w:w="567" w:type="dxa"/>
          </w:tcPr>
          <w:p w14:paraId="142E403E"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79" w:type="dxa"/>
          </w:tcPr>
          <w:p w14:paraId="4D634E42" w14:textId="77777777" w:rsidR="00726D9C" w:rsidRDefault="00726D9C" w:rsidP="00726D9C">
            <w:pPr>
              <w:rPr>
                <w:rFonts w:ascii="Times New Roman" w:hAnsi="Times New Roman" w:cs="Times New Roman"/>
              </w:rPr>
            </w:pPr>
            <w:r>
              <w:rPr>
                <w:rFonts w:ascii="Times New Roman" w:hAnsi="Times New Roman" w:cs="Times New Roman"/>
              </w:rPr>
              <w:t>X Incontro mondiale delle famiglie “L’amore familiare, vocazione e via di santità” (22/26 giugno)</w:t>
            </w:r>
          </w:p>
        </w:tc>
      </w:tr>
      <w:tr w:rsidR="00726D9C" w14:paraId="42FFE57C" w14:textId="77777777" w:rsidTr="00726D9C">
        <w:tc>
          <w:tcPr>
            <w:tcW w:w="576" w:type="dxa"/>
          </w:tcPr>
          <w:p w14:paraId="1935FD27"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23</w:t>
            </w:r>
          </w:p>
        </w:tc>
        <w:tc>
          <w:tcPr>
            <w:tcW w:w="567" w:type="dxa"/>
          </w:tcPr>
          <w:p w14:paraId="473D6DC0"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G</w:t>
            </w:r>
          </w:p>
        </w:tc>
        <w:tc>
          <w:tcPr>
            <w:tcW w:w="8479" w:type="dxa"/>
          </w:tcPr>
          <w:p w14:paraId="1AA83B84" w14:textId="77777777" w:rsidR="00726D9C" w:rsidRDefault="00726D9C" w:rsidP="00726D9C">
            <w:pPr>
              <w:rPr>
                <w:rFonts w:ascii="Times New Roman" w:hAnsi="Times New Roman" w:cs="Times New Roman"/>
                <w:strike/>
              </w:rPr>
            </w:pPr>
          </w:p>
        </w:tc>
      </w:tr>
      <w:tr w:rsidR="00726D9C" w14:paraId="69E04E05" w14:textId="77777777" w:rsidTr="00726D9C">
        <w:tc>
          <w:tcPr>
            <w:tcW w:w="576" w:type="dxa"/>
          </w:tcPr>
          <w:p w14:paraId="6E13982A"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24</w:t>
            </w:r>
          </w:p>
        </w:tc>
        <w:tc>
          <w:tcPr>
            <w:tcW w:w="567" w:type="dxa"/>
          </w:tcPr>
          <w:p w14:paraId="00C18676"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V</w:t>
            </w:r>
          </w:p>
        </w:tc>
        <w:tc>
          <w:tcPr>
            <w:tcW w:w="8479" w:type="dxa"/>
          </w:tcPr>
          <w:p w14:paraId="1B501272" w14:textId="77777777" w:rsidR="00726D9C" w:rsidRDefault="00726D9C" w:rsidP="00726D9C">
            <w:pPr>
              <w:rPr>
                <w:rFonts w:ascii="Times New Roman" w:hAnsi="Times New Roman" w:cs="Times New Roman"/>
                <w:strike/>
              </w:rPr>
            </w:pPr>
          </w:p>
        </w:tc>
      </w:tr>
      <w:tr w:rsidR="00726D9C" w14:paraId="42E053ED" w14:textId="77777777" w:rsidTr="00726D9C">
        <w:tc>
          <w:tcPr>
            <w:tcW w:w="576" w:type="dxa"/>
          </w:tcPr>
          <w:p w14:paraId="5D1DFA68"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25</w:t>
            </w:r>
          </w:p>
        </w:tc>
        <w:tc>
          <w:tcPr>
            <w:tcW w:w="567" w:type="dxa"/>
          </w:tcPr>
          <w:p w14:paraId="621C4F2E"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S</w:t>
            </w:r>
          </w:p>
        </w:tc>
        <w:tc>
          <w:tcPr>
            <w:tcW w:w="8479" w:type="dxa"/>
          </w:tcPr>
          <w:p w14:paraId="73168B06" w14:textId="77777777" w:rsidR="00726D9C" w:rsidRDefault="00726D9C" w:rsidP="00726D9C">
            <w:pPr>
              <w:rPr>
                <w:rFonts w:ascii="Times New Roman" w:hAnsi="Times New Roman" w:cs="Times New Roman"/>
                <w:strike/>
              </w:rPr>
            </w:pPr>
          </w:p>
        </w:tc>
      </w:tr>
      <w:tr w:rsidR="00726D9C" w14:paraId="04589246" w14:textId="77777777" w:rsidTr="00726D9C">
        <w:tc>
          <w:tcPr>
            <w:tcW w:w="576" w:type="dxa"/>
          </w:tcPr>
          <w:p w14:paraId="3300708F"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26</w:t>
            </w:r>
          </w:p>
        </w:tc>
        <w:tc>
          <w:tcPr>
            <w:tcW w:w="567" w:type="dxa"/>
          </w:tcPr>
          <w:p w14:paraId="32EAE009"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D</w:t>
            </w:r>
          </w:p>
        </w:tc>
        <w:tc>
          <w:tcPr>
            <w:tcW w:w="8479" w:type="dxa"/>
          </w:tcPr>
          <w:p w14:paraId="0DC61D23" w14:textId="4AD52F0A" w:rsidR="00726D9C" w:rsidRPr="00AA0DE3" w:rsidRDefault="00726D9C" w:rsidP="00726D9C">
            <w:pPr>
              <w:rPr>
                <w:rFonts w:ascii="Times New Roman" w:hAnsi="Times New Roman" w:cs="Times New Roman"/>
                <w:b/>
                <w:color w:val="C00000"/>
              </w:rPr>
            </w:pPr>
            <w:r>
              <w:rPr>
                <w:rFonts w:ascii="Times New Roman" w:hAnsi="Times New Roman" w:cs="Times New Roman"/>
                <w:b/>
                <w:color w:val="C00000"/>
              </w:rPr>
              <w:t xml:space="preserve">Giornata della carità del Papa </w:t>
            </w:r>
          </w:p>
        </w:tc>
      </w:tr>
      <w:tr w:rsidR="00726D9C" w14:paraId="5644B65A" w14:textId="77777777" w:rsidTr="00726D9C">
        <w:tc>
          <w:tcPr>
            <w:tcW w:w="576" w:type="dxa"/>
          </w:tcPr>
          <w:p w14:paraId="54F030A4"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27</w:t>
            </w:r>
          </w:p>
        </w:tc>
        <w:tc>
          <w:tcPr>
            <w:tcW w:w="567" w:type="dxa"/>
          </w:tcPr>
          <w:p w14:paraId="1D86D9AC"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L</w:t>
            </w:r>
          </w:p>
        </w:tc>
        <w:tc>
          <w:tcPr>
            <w:tcW w:w="8479" w:type="dxa"/>
          </w:tcPr>
          <w:p w14:paraId="59596A02" w14:textId="77777777" w:rsidR="00726D9C" w:rsidRPr="005A165F" w:rsidRDefault="00726D9C" w:rsidP="00726D9C">
            <w:pPr>
              <w:rPr>
                <w:rFonts w:ascii="Times New Roman" w:hAnsi="Times New Roman" w:cs="Times New Roman"/>
              </w:rPr>
            </w:pPr>
            <w:r>
              <w:rPr>
                <w:rFonts w:ascii="Times New Roman" w:hAnsi="Times New Roman" w:cs="Times New Roman"/>
              </w:rPr>
              <w:t>U</w:t>
            </w:r>
            <w:r w:rsidRPr="005A165F">
              <w:rPr>
                <w:rFonts w:ascii="Times New Roman" w:hAnsi="Times New Roman" w:cs="Times New Roman"/>
              </w:rPr>
              <w:t>ffici pastorali</w:t>
            </w:r>
          </w:p>
        </w:tc>
      </w:tr>
      <w:tr w:rsidR="00726D9C" w14:paraId="646F0FF8" w14:textId="77777777" w:rsidTr="00726D9C">
        <w:tc>
          <w:tcPr>
            <w:tcW w:w="576" w:type="dxa"/>
          </w:tcPr>
          <w:p w14:paraId="25147C8E"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28</w:t>
            </w:r>
          </w:p>
        </w:tc>
        <w:tc>
          <w:tcPr>
            <w:tcW w:w="567" w:type="dxa"/>
          </w:tcPr>
          <w:p w14:paraId="1DFB0F9B"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79" w:type="dxa"/>
          </w:tcPr>
          <w:p w14:paraId="439273BE" w14:textId="77777777" w:rsidR="00726D9C" w:rsidRPr="005A165F" w:rsidRDefault="00726D9C" w:rsidP="00726D9C">
            <w:pPr>
              <w:rPr>
                <w:rFonts w:ascii="Times New Roman" w:hAnsi="Times New Roman" w:cs="Times New Roman"/>
              </w:rPr>
            </w:pPr>
            <w:r w:rsidRPr="005A165F">
              <w:rPr>
                <w:rFonts w:ascii="Times New Roman" w:hAnsi="Times New Roman" w:cs="Times New Roman"/>
              </w:rPr>
              <w:t xml:space="preserve">Verifica segretari </w:t>
            </w:r>
            <w:proofErr w:type="spellStart"/>
            <w:r w:rsidRPr="005A165F">
              <w:rPr>
                <w:rFonts w:ascii="Times New Roman" w:hAnsi="Times New Roman" w:cs="Times New Roman"/>
              </w:rPr>
              <w:t>caritas</w:t>
            </w:r>
            <w:proofErr w:type="spellEnd"/>
            <w:r w:rsidRPr="005A165F">
              <w:rPr>
                <w:rFonts w:ascii="Times New Roman" w:hAnsi="Times New Roman" w:cs="Times New Roman"/>
              </w:rPr>
              <w:t xml:space="preserve"> parrocchiali</w:t>
            </w:r>
          </w:p>
        </w:tc>
      </w:tr>
      <w:tr w:rsidR="00726D9C" w14:paraId="49A14A6A" w14:textId="77777777" w:rsidTr="00726D9C">
        <w:tc>
          <w:tcPr>
            <w:tcW w:w="576" w:type="dxa"/>
          </w:tcPr>
          <w:p w14:paraId="13C49608"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29</w:t>
            </w:r>
          </w:p>
        </w:tc>
        <w:tc>
          <w:tcPr>
            <w:tcW w:w="567" w:type="dxa"/>
          </w:tcPr>
          <w:p w14:paraId="77BC6AD3"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79" w:type="dxa"/>
          </w:tcPr>
          <w:p w14:paraId="125B0A28" w14:textId="77777777" w:rsidR="00726D9C" w:rsidRDefault="00726D9C" w:rsidP="00726D9C">
            <w:pPr>
              <w:rPr>
                <w:rFonts w:ascii="Times New Roman" w:hAnsi="Times New Roman" w:cs="Times New Roman"/>
              </w:rPr>
            </w:pPr>
          </w:p>
        </w:tc>
      </w:tr>
      <w:tr w:rsidR="00726D9C" w14:paraId="06AB031A" w14:textId="77777777" w:rsidTr="00726D9C">
        <w:tc>
          <w:tcPr>
            <w:tcW w:w="576" w:type="dxa"/>
          </w:tcPr>
          <w:p w14:paraId="4BB0B2F4"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30</w:t>
            </w:r>
          </w:p>
        </w:tc>
        <w:tc>
          <w:tcPr>
            <w:tcW w:w="567" w:type="dxa"/>
          </w:tcPr>
          <w:p w14:paraId="54CE0A70"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G</w:t>
            </w:r>
          </w:p>
        </w:tc>
        <w:tc>
          <w:tcPr>
            <w:tcW w:w="8479" w:type="dxa"/>
          </w:tcPr>
          <w:p w14:paraId="7F7355AE" w14:textId="77777777" w:rsidR="00726D9C" w:rsidRDefault="00726D9C" w:rsidP="00726D9C">
            <w:pPr>
              <w:rPr>
                <w:rFonts w:ascii="Times New Roman" w:hAnsi="Times New Roman" w:cs="Times New Roman"/>
              </w:rPr>
            </w:pPr>
          </w:p>
        </w:tc>
      </w:tr>
    </w:tbl>
    <w:p w14:paraId="69A2BEE8" w14:textId="77777777" w:rsidR="00726D9C" w:rsidRDefault="00726D9C" w:rsidP="00726D9C">
      <w:pPr>
        <w:rPr>
          <w:rFonts w:ascii="Times New Roman" w:hAnsi="Times New Roman" w:cs="Times New Roman"/>
          <w:b/>
          <w:sz w:val="28"/>
          <w:szCs w:val="28"/>
        </w:rPr>
      </w:pPr>
    </w:p>
    <w:p w14:paraId="6688A34D" w14:textId="77777777" w:rsidR="00726D9C" w:rsidRDefault="00726D9C" w:rsidP="00726D9C">
      <w:pPr>
        <w:rPr>
          <w:rFonts w:ascii="Times New Roman" w:hAnsi="Times New Roman" w:cs="Times New Roman"/>
          <w:b/>
          <w:sz w:val="28"/>
          <w:szCs w:val="28"/>
        </w:rPr>
      </w:pPr>
      <w:r>
        <w:rPr>
          <w:rFonts w:ascii="Times New Roman" w:hAnsi="Times New Roman" w:cs="Times New Roman"/>
          <w:b/>
          <w:sz w:val="28"/>
          <w:szCs w:val="28"/>
        </w:rPr>
        <w:lastRenderedPageBreak/>
        <w:t>LUGLIO 2022</w:t>
      </w:r>
    </w:p>
    <w:tbl>
      <w:tblPr>
        <w:tblStyle w:val="Grigliatabella"/>
        <w:tblW w:w="9628" w:type="dxa"/>
        <w:tblLook w:val="04A0" w:firstRow="1" w:lastRow="0" w:firstColumn="1" w:lastColumn="0" w:noHBand="0" w:noVBand="1"/>
      </w:tblPr>
      <w:tblGrid>
        <w:gridCol w:w="576"/>
        <w:gridCol w:w="567"/>
        <w:gridCol w:w="8485"/>
      </w:tblGrid>
      <w:tr w:rsidR="00726D9C" w14:paraId="4978152F" w14:textId="77777777" w:rsidTr="00726D9C">
        <w:tc>
          <w:tcPr>
            <w:tcW w:w="575" w:type="dxa"/>
          </w:tcPr>
          <w:p w14:paraId="22EDB3C4"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w:t>
            </w:r>
          </w:p>
        </w:tc>
        <w:tc>
          <w:tcPr>
            <w:tcW w:w="567" w:type="dxa"/>
          </w:tcPr>
          <w:p w14:paraId="1416242C"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V</w:t>
            </w:r>
          </w:p>
        </w:tc>
        <w:tc>
          <w:tcPr>
            <w:tcW w:w="8486" w:type="dxa"/>
          </w:tcPr>
          <w:p w14:paraId="307667C7" w14:textId="77777777" w:rsidR="00726D9C" w:rsidRDefault="00726D9C" w:rsidP="00726D9C">
            <w:pPr>
              <w:rPr>
                <w:rFonts w:ascii="Times New Roman" w:hAnsi="Times New Roman" w:cs="Times New Roman"/>
              </w:rPr>
            </w:pPr>
          </w:p>
        </w:tc>
      </w:tr>
      <w:tr w:rsidR="00726D9C" w14:paraId="6597FFDC" w14:textId="77777777" w:rsidTr="00726D9C">
        <w:tc>
          <w:tcPr>
            <w:tcW w:w="575" w:type="dxa"/>
          </w:tcPr>
          <w:p w14:paraId="1ED18863"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w:t>
            </w:r>
          </w:p>
        </w:tc>
        <w:tc>
          <w:tcPr>
            <w:tcW w:w="567" w:type="dxa"/>
          </w:tcPr>
          <w:p w14:paraId="676A0F69"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S</w:t>
            </w:r>
          </w:p>
        </w:tc>
        <w:tc>
          <w:tcPr>
            <w:tcW w:w="8486" w:type="dxa"/>
          </w:tcPr>
          <w:p w14:paraId="6ADE19FD" w14:textId="77777777" w:rsidR="00726D9C" w:rsidRDefault="00726D9C" w:rsidP="00726D9C">
            <w:pPr>
              <w:rPr>
                <w:rFonts w:ascii="Times New Roman" w:hAnsi="Times New Roman" w:cs="Times New Roman"/>
              </w:rPr>
            </w:pPr>
          </w:p>
        </w:tc>
      </w:tr>
      <w:tr w:rsidR="00726D9C" w14:paraId="28C4FA45" w14:textId="77777777" w:rsidTr="00726D9C">
        <w:tc>
          <w:tcPr>
            <w:tcW w:w="575" w:type="dxa"/>
          </w:tcPr>
          <w:p w14:paraId="133F8BFE"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3</w:t>
            </w:r>
          </w:p>
        </w:tc>
        <w:tc>
          <w:tcPr>
            <w:tcW w:w="567" w:type="dxa"/>
          </w:tcPr>
          <w:p w14:paraId="07EA466D"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D</w:t>
            </w:r>
          </w:p>
        </w:tc>
        <w:tc>
          <w:tcPr>
            <w:tcW w:w="8486" w:type="dxa"/>
          </w:tcPr>
          <w:p w14:paraId="419C6B16" w14:textId="77777777" w:rsidR="00726D9C" w:rsidRDefault="00726D9C" w:rsidP="00726D9C">
            <w:pPr>
              <w:rPr>
                <w:rFonts w:ascii="Times New Roman" w:hAnsi="Times New Roman" w:cs="Times New Roman"/>
              </w:rPr>
            </w:pPr>
          </w:p>
        </w:tc>
      </w:tr>
      <w:tr w:rsidR="00726D9C" w14:paraId="04A85491" w14:textId="77777777" w:rsidTr="00726D9C">
        <w:tc>
          <w:tcPr>
            <w:tcW w:w="575" w:type="dxa"/>
          </w:tcPr>
          <w:p w14:paraId="27C1E34A"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4</w:t>
            </w:r>
          </w:p>
        </w:tc>
        <w:tc>
          <w:tcPr>
            <w:tcW w:w="567" w:type="dxa"/>
          </w:tcPr>
          <w:p w14:paraId="54394687"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L</w:t>
            </w:r>
          </w:p>
        </w:tc>
        <w:tc>
          <w:tcPr>
            <w:tcW w:w="8486" w:type="dxa"/>
          </w:tcPr>
          <w:p w14:paraId="34538F2C" w14:textId="77777777" w:rsidR="00726D9C" w:rsidRDefault="00726D9C" w:rsidP="00726D9C">
            <w:pPr>
              <w:rPr>
                <w:rFonts w:ascii="Times New Roman" w:hAnsi="Times New Roman" w:cs="Times New Roman"/>
              </w:rPr>
            </w:pPr>
            <w:r w:rsidRPr="005A165F">
              <w:rPr>
                <w:rFonts w:ascii="Times New Roman" w:hAnsi="Times New Roman" w:cs="Times New Roman"/>
              </w:rPr>
              <w:t>Pellegrinaggio in Turchia (4-10 luglio)</w:t>
            </w:r>
          </w:p>
        </w:tc>
      </w:tr>
      <w:tr w:rsidR="00726D9C" w14:paraId="5BE8F4E3" w14:textId="77777777" w:rsidTr="00726D9C">
        <w:tc>
          <w:tcPr>
            <w:tcW w:w="575" w:type="dxa"/>
          </w:tcPr>
          <w:p w14:paraId="48C10063"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5</w:t>
            </w:r>
          </w:p>
        </w:tc>
        <w:tc>
          <w:tcPr>
            <w:tcW w:w="567" w:type="dxa"/>
          </w:tcPr>
          <w:p w14:paraId="2F38BB45"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86" w:type="dxa"/>
          </w:tcPr>
          <w:p w14:paraId="2E750FB9" w14:textId="77777777" w:rsidR="00726D9C" w:rsidRDefault="00726D9C" w:rsidP="00726D9C">
            <w:pPr>
              <w:rPr>
                <w:rFonts w:ascii="Times New Roman" w:hAnsi="Times New Roman" w:cs="Times New Roman"/>
              </w:rPr>
            </w:pPr>
          </w:p>
        </w:tc>
      </w:tr>
      <w:tr w:rsidR="00726D9C" w14:paraId="64A06AFE" w14:textId="77777777" w:rsidTr="00726D9C">
        <w:tc>
          <w:tcPr>
            <w:tcW w:w="575" w:type="dxa"/>
          </w:tcPr>
          <w:p w14:paraId="130789A6"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6</w:t>
            </w:r>
          </w:p>
        </w:tc>
        <w:tc>
          <w:tcPr>
            <w:tcW w:w="567" w:type="dxa"/>
          </w:tcPr>
          <w:p w14:paraId="23386F56"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86" w:type="dxa"/>
          </w:tcPr>
          <w:p w14:paraId="4713FB67" w14:textId="77777777" w:rsidR="00726D9C" w:rsidRDefault="00726D9C" w:rsidP="00726D9C">
            <w:pPr>
              <w:rPr>
                <w:rFonts w:ascii="Times New Roman" w:hAnsi="Times New Roman" w:cs="Times New Roman"/>
              </w:rPr>
            </w:pPr>
          </w:p>
        </w:tc>
      </w:tr>
      <w:tr w:rsidR="00726D9C" w14:paraId="1BC42245" w14:textId="77777777" w:rsidTr="00726D9C">
        <w:tc>
          <w:tcPr>
            <w:tcW w:w="575" w:type="dxa"/>
          </w:tcPr>
          <w:p w14:paraId="79358489"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7</w:t>
            </w:r>
          </w:p>
        </w:tc>
        <w:tc>
          <w:tcPr>
            <w:tcW w:w="567" w:type="dxa"/>
          </w:tcPr>
          <w:p w14:paraId="152A7C0D"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G</w:t>
            </w:r>
          </w:p>
        </w:tc>
        <w:tc>
          <w:tcPr>
            <w:tcW w:w="8486" w:type="dxa"/>
          </w:tcPr>
          <w:p w14:paraId="19E5B101" w14:textId="77777777" w:rsidR="00726D9C" w:rsidRDefault="00726D9C" w:rsidP="00726D9C">
            <w:pPr>
              <w:rPr>
                <w:rFonts w:ascii="Times New Roman" w:hAnsi="Times New Roman" w:cs="Times New Roman"/>
              </w:rPr>
            </w:pPr>
          </w:p>
        </w:tc>
      </w:tr>
      <w:tr w:rsidR="00726D9C" w14:paraId="112533B8" w14:textId="77777777" w:rsidTr="00726D9C">
        <w:tc>
          <w:tcPr>
            <w:tcW w:w="575" w:type="dxa"/>
          </w:tcPr>
          <w:p w14:paraId="4E637FAA"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8</w:t>
            </w:r>
          </w:p>
        </w:tc>
        <w:tc>
          <w:tcPr>
            <w:tcW w:w="567" w:type="dxa"/>
          </w:tcPr>
          <w:p w14:paraId="5A258B5A"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V</w:t>
            </w:r>
          </w:p>
        </w:tc>
        <w:tc>
          <w:tcPr>
            <w:tcW w:w="8486" w:type="dxa"/>
          </w:tcPr>
          <w:p w14:paraId="6D5FD96E" w14:textId="77777777" w:rsidR="00726D9C" w:rsidRDefault="00726D9C" w:rsidP="00726D9C">
            <w:pPr>
              <w:rPr>
                <w:rFonts w:ascii="Times New Roman" w:hAnsi="Times New Roman" w:cs="Times New Roman"/>
              </w:rPr>
            </w:pPr>
          </w:p>
        </w:tc>
      </w:tr>
      <w:tr w:rsidR="00726D9C" w14:paraId="27617874" w14:textId="77777777" w:rsidTr="00726D9C">
        <w:tc>
          <w:tcPr>
            <w:tcW w:w="575" w:type="dxa"/>
          </w:tcPr>
          <w:p w14:paraId="5B3DDCE7"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9</w:t>
            </w:r>
          </w:p>
        </w:tc>
        <w:tc>
          <w:tcPr>
            <w:tcW w:w="567" w:type="dxa"/>
          </w:tcPr>
          <w:p w14:paraId="6F50798F"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S</w:t>
            </w:r>
          </w:p>
        </w:tc>
        <w:tc>
          <w:tcPr>
            <w:tcW w:w="8486" w:type="dxa"/>
          </w:tcPr>
          <w:p w14:paraId="7D545583" w14:textId="77777777" w:rsidR="00726D9C" w:rsidRDefault="00726D9C" w:rsidP="00726D9C">
            <w:pPr>
              <w:rPr>
                <w:rFonts w:ascii="Times New Roman" w:hAnsi="Times New Roman" w:cs="Times New Roman"/>
              </w:rPr>
            </w:pPr>
          </w:p>
        </w:tc>
      </w:tr>
      <w:tr w:rsidR="00726D9C" w14:paraId="3A07FAB6" w14:textId="77777777" w:rsidTr="00726D9C">
        <w:tc>
          <w:tcPr>
            <w:tcW w:w="575" w:type="dxa"/>
          </w:tcPr>
          <w:p w14:paraId="6156C957"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10</w:t>
            </w:r>
          </w:p>
        </w:tc>
        <w:tc>
          <w:tcPr>
            <w:tcW w:w="567" w:type="dxa"/>
          </w:tcPr>
          <w:p w14:paraId="5976E838"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D</w:t>
            </w:r>
          </w:p>
        </w:tc>
        <w:tc>
          <w:tcPr>
            <w:tcW w:w="8486" w:type="dxa"/>
          </w:tcPr>
          <w:p w14:paraId="41B78F79" w14:textId="77777777" w:rsidR="00726D9C" w:rsidRDefault="00726D9C" w:rsidP="00726D9C">
            <w:pPr>
              <w:rPr>
                <w:rFonts w:ascii="Times New Roman" w:hAnsi="Times New Roman" w:cs="Times New Roman"/>
              </w:rPr>
            </w:pPr>
          </w:p>
        </w:tc>
      </w:tr>
      <w:tr w:rsidR="00726D9C" w14:paraId="2F481AEB" w14:textId="77777777" w:rsidTr="00726D9C">
        <w:tc>
          <w:tcPr>
            <w:tcW w:w="575" w:type="dxa"/>
          </w:tcPr>
          <w:p w14:paraId="5F29E538"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11</w:t>
            </w:r>
          </w:p>
        </w:tc>
        <w:tc>
          <w:tcPr>
            <w:tcW w:w="567" w:type="dxa"/>
          </w:tcPr>
          <w:p w14:paraId="654B6BA9"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L</w:t>
            </w:r>
          </w:p>
        </w:tc>
        <w:tc>
          <w:tcPr>
            <w:tcW w:w="8486" w:type="dxa"/>
          </w:tcPr>
          <w:p w14:paraId="196E15D4" w14:textId="77777777" w:rsidR="00726D9C" w:rsidRDefault="00726D9C" w:rsidP="00726D9C">
            <w:pPr>
              <w:rPr>
                <w:rFonts w:ascii="Times New Roman" w:hAnsi="Times New Roman" w:cs="Times New Roman"/>
              </w:rPr>
            </w:pPr>
          </w:p>
        </w:tc>
      </w:tr>
      <w:tr w:rsidR="00726D9C" w14:paraId="7922CC93" w14:textId="77777777" w:rsidTr="00726D9C">
        <w:tc>
          <w:tcPr>
            <w:tcW w:w="575" w:type="dxa"/>
          </w:tcPr>
          <w:p w14:paraId="7C3D65FC"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12</w:t>
            </w:r>
          </w:p>
        </w:tc>
        <w:tc>
          <w:tcPr>
            <w:tcW w:w="567" w:type="dxa"/>
          </w:tcPr>
          <w:p w14:paraId="5A7E72BA"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86" w:type="dxa"/>
          </w:tcPr>
          <w:p w14:paraId="40041EEA" w14:textId="77777777" w:rsidR="00726D9C" w:rsidRDefault="00726D9C" w:rsidP="00726D9C">
            <w:pPr>
              <w:rPr>
                <w:rFonts w:ascii="Times New Roman" w:hAnsi="Times New Roman" w:cs="Times New Roman"/>
              </w:rPr>
            </w:pPr>
          </w:p>
        </w:tc>
      </w:tr>
      <w:tr w:rsidR="00726D9C" w14:paraId="5BDE94B7" w14:textId="77777777" w:rsidTr="00726D9C">
        <w:tc>
          <w:tcPr>
            <w:tcW w:w="575" w:type="dxa"/>
          </w:tcPr>
          <w:p w14:paraId="470F0DE0"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13</w:t>
            </w:r>
          </w:p>
        </w:tc>
        <w:tc>
          <w:tcPr>
            <w:tcW w:w="567" w:type="dxa"/>
          </w:tcPr>
          <w:p w14:paraId="27942890"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86" w:type="dxa"/>
          </w:tcPr>
          <w:p w14:paraId="79E4DC26" w14:textId="77777777" w:rsidR="00726D9C" w:rsidRDefault="00726D9C" w:rsidP="00726D9C">
            <w:pPr>
              <w:rPr>
                <w:rFonts w:ascii="Times New Roman" w:hAnsi="Times New Roman" w:cs="Times New Roman"/>
              </w:rPr>
            </w:pPr>
          </w:p>
        </w:tc>
      </w:tr>
      <w:tr w:rsidR="00726D9C" w14:paraId="714A1AC6" w14:textId="77777777" w:rsidTr="00726D9C">
        <w:tc>
          <w:tcPr>
            <w:tcW w:w="575" w:type="dxa"/>
          </w:tcPr>
          <w:p w14:paraId="04FC1483"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14</w:t>
            </w:r>
          </w:p>
        </w:tc>
        <w:tc>
          <w:tcPr>
            <w:tcW w:w="567" w:type="dxa"/>
          </w:tcPr>
          <w:p w14:paraId="55ABABDF"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G</w:t>
            </w:r>
          </w:p>
        </w:tc>
        <w:tc>
          <w:tcPr>
            <w:tcW w:w="8486" w:type="dxa"/>
          </w:tcPr>
          <w:p w14:paraId="35ED7263" w14:textId="77777777" w:rsidR="00726D9C" w:rsidRDefault="00726D9C" w:rsidP="00726D9C">
            <w:pPr>
              <w:rPr>
                <w:rFonts w:ascii="Times New Roman" w:hAnsi="Times New Roman" w:cs="Times New Roman"/>
              </w:rPr>
            </w:pPr>
          </w:p>
        </w:tc>
      </w:tr>
      <w:tr w:rsidR="00726D9C" w14:paraId="23669B91" w14:textId="77777777" w:rsidTr="00726D9C">
        <w:tc>
          <w:tcPr>
            <w:tcW w:w="575" w:type="dxa"/>
          </w:tcPr>
          <w:p w14:paraId="42F223D4"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15</w:t>
            </w:r>
          </w:p>
        </w:tc>
        <w:tc>
          <w:tcPr>
            <w:tcW w:w="567" w:type="dxa"/>
          </w:tcPr>
          <w:p w14:paraId="5E554645"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V</w:t>
            </w:r>
          </w:p>
        </w:tc>
        <w:tc>
          <w:tcPr>
            <w:tcW w:w="8486" w:type="dxa"/>
          </w:tcPr>
          <w:p w14:paraId="08759F22" w14:textId="77777777" w:rsidR="00726D9C" w:rsidRDefault="00726D9C" w:rsidP="00726D9C">
            <w:pPr>
              <w:rPr>
                <w:rFonts w:ascii="Times New Roman" w:hAnsi="Times New Roman" w:cs="Times New Roman"/>
              </w:rPr>
            </w:pPr>
          </w:p>
        </w:tc>
      </w:tr>
      <w:tr w:rsidR="00726D9C" w14:paraId="55D53A81" w14:textId="77777777" w:rsidTr="00726D9C">
        <w:tc>
          <w:tcPr>
            <w:tcW w:w="575" w:type="dxa"/>
          </w:tcPr>
          <w:p w14:paraId="326AD6B4"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16</w:t>
            </w:r>
          </w:p>
        </w:tc>
        <w:tc>
          <w:tcPr>
            <w:tcW w:w="567" w:type="dxa"/>
          </w:tcPr>
          <w:p w14:paraId="47BB86BD"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S</w:t>
            </w:r>
          </w:p>
        </w:tc>
        <w:tc>
          <w:tcPr>
            <w:tcW w:w="8486" w:type="dxa"/>
          </w:tcPr>
          <w:p w14:paraId="002CE837" w14:textId="77777777" w:rsidR="00726D9C" w:rsidRDefault="00726D9C" w:rsidP="00726D9C">
            <w:pPr>
              <w:rPr>
                <w:rFonts w:ascii="Times New Roman" w:hAnsi="Times New Roman" w:cs="Times New Roman"/>
              </w:rPr>
            </w:pPr>
          </w:p>
        </w:tc>
      </w:tr>
      <w:tr w:rsidR="00726D9C" w14:paraId="70445C42" w14:textId="77777777" w:rsidTr="00726D9C">
        <w:tc>
          <w:tcPr>
            <w:tcW w:w="575" w:type="dxa"/>
          </w:tcPr>
          <w:p w14:paraId="70324D5D"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17</w:t>
            </w:r>
          </w:p>
        </w:tc>
        <w:tc>
          <w:tcPr>
            <w:tcW w:w="567" w:type="dxa"/>
          </w:tcPr>
          <w:p w14:paraId="54CEE397"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D</w:t>
            </w:r>
          </w:p>
        </w:tc>
        <w:tc>
          <w:tcPr>
            <w:tcW w:w="8486" w:type="dxa"/>
          </w:tcPr>
          <w:p w14:paraId="1FFE0CF8" w14:textId="77777777" w:rsidR="00726D9C" w:rsidRDefault="00726D9C" w:rsidP="00726D9C">
            <w:pPr>
              <w:rPr>
                <w:rFonts w:ascii="Times New Roman" w:hAnsi="Times New Roman" w:cs="Times New Roman"/>
              </w:rPr>
            </w:pPr>
          </w:p>
        </w:tc>
      </w:tr>
      <w:tr w:rsidR="00726D9C" w14:paraId="519CFAA1" w14:textId="77777777" w:rsidTr="00726D9C">
        <w:tc>
          <w:tcPr>
            <w:tcW w:w="575" w:type="dxa"/>
          </w:tcPr>
          <w:p w14:paraId="09944BD6"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18</w:t>
            </w:r>
          </w:p>
        </w:tc>
        <w:tc>
          <w:tcPr>
            <w:tcW w:w="567" w:type="dxa"/>
          </w:tcPr>
          <w:p w14:paraId="192E0DF6"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L</w:t>
            </w:r>
          </w:p>
        </w:tc>
        <w:tc>
          <w:tcPr>
            <w:tcW w:w="8486" w:type="dxa"/>
          </w:tcPr>
          <w:p w14:paraId="16DA5935" w14:textId="77777777" w:rsidR="00726D9C" w:rsidRDefault="00726D9C" w:rsidP="00726D9C">
            <w:pPr>
              <w:rPr>
                <w:rFonts w:ascii="Times New Roman" w:hAnsi="Times New Roman" w:cs="Times New Roman"/>
              </w:rPr>
            </w:pPr>
          </w:p>
        </w:tc>
      </w:tr>
      <w:tr w:rsidR="00726D9C" w14:paraId="566085CB" w14:textId="77777777" w:rsidTr="00726D9C">
        <w:tc>
          <w:tcPr>
            <w:tcW w:w="575" w:type="dxa"/>
          </w:tcPr>
          <w:p w14:paraId="0E47CB0F"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19</w:t>
            </w:r>
          </w:p>
        </w:tc>
        <w:tc>
          <w:tcPr>
            <w:tcW w:w="567" w:type="dxa"/>
          </w:tcPr>
          <w:p w14:paraId="7345A662"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86" w:type="dxa"/>
          </w:tcPr>
          <w:p w14:paraId="520CF6AF" w14:textId="77777777" w:rsidR="00726D9C" w:rsidRDefault="00726D9C" w:rsidP="00726D9C">
            <w:pPr>
              <w:rPr>
                <w:rFonts w:ascii="Times New Roman" w:hAnsi="Times New Roman" w:cs="Times New Roman"/>
              </w:rPr>
            </w:pPr>
          </w:p>
        </w:tc>
      </w:tr>
      <w:tr w:rsidR="00726D9C" w14:paraId="4FD7609A" w14:textId="77777777" w:rsidTr="00726D9C">
        <w:tc>
          <w:tcPr>
            <w:tcW w:w="575" w:type="dxa"/>
          </w:tcPr>
          <w:p w14:paraId="4FF99E01"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20</w:t>
            </w:r>
          </w:p>
        </w:tc>
        <w:tc>
          <w:tcPr>
            <w:tcW w:w="567" w:type="dxa"/>
          </w:tcPr>
          <w:p w14:paraId="362F5D5D"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86" w:type="dxa"/>
          </w:tcPr>
          <w:p w14:paraId="521D79D2" w14:textId="77777777" w:rsidR="00726D9C" w:rsidRDefault="00726D9C" w:rsidP="00726D9C">
            <w:pPr>
              <w:rPr>
                <w:rFonts w:ascii="Times New Roman" w:hAnsi="Times New Roman" w:cs="Times New Roman"/>
              </w:rPr>
            </w:pPr>
          </w:p>
        </w:tc>
      </w:tr>
      <w:tr w:rsidR="00726D9C" w14:paraId="46F1B119" w14:textId="77777777" w:rsidTr="00726D9C">
        <w:tc>
          <w:tcPr>
            <w:tcW w:w="575" w:type="dxa"/>
          </w:tcPr>
          <w:p w14:paraId="14A1E2B1"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21</w:t>
            </w:r>
          </w:p>
        </w:tc>
        <w:tc>
          <w:tcPr>
            <w:tcW w:w="567" w:type="dxa"/>
          </w:tcPr>
          <w:p w14:paraId="2182659D"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G</w:t>
            </w:r>
          </w:p>
        </w:tc>
        <w:tc>
          <w:tcPr>
            <w:tcW w:w="8486" w:type="dxa"/>
          </w:tcPr>
          <w:p w14:paraId="2280EC30" w14:textId="77777777" w:rsidR="00726D9C" w:rsidRDefault="00726D9C" w:rsidP="00726D9C">
            <w:pPr>
              <w:rPr>
                <w:rFonts w:ascii="Times New Roman" w:hAnsi="Times New Roman" w:cs="Times New Roman"/>
              </w:rPr>
            </w:pPr>
          </w:p>
        </w:tc>
      </w:tr>
      <w:tr w:rsidR="00726D9C" w14:paraId="5D4C8B70" w14:textId="77777777" w:rsidTr="00726D9C">
        <w:tc>
          <w:tcPr>
            <w:tcW w:w="575" w:type="dxa"/>
          </w:tcPr>
          <w:p w14:paraId="4123E6BF"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22</w:t>
            </w:r>
          </w:p>
        </w:tc>
        <w:tc>
          <w:tcPr>
            <w:tcW w:w="567" w:type="dxa"/>
          </w:tcPr>
          <w:p w14:paraId="1957FEFC"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V</w:t>
            </w:r>
          </w:p>
        </w:tc>
        <w:tc>
          <w:tcPr>
            <w:tcW w:w="8486" w:type="dxa"/>
          </w:tcPr>
          <w:p w14:paraId="5FDDDBF7" w14:textId="77777777" w:rsidR="00726D9C" w:rsidRDefault="00726D9C" w:rsidP="00726D9C">
            <w:pPr>
              <w:rPr>
                <w:rFonts w:ascii="Times New Roman" w:hAnsi="Times New Roman" w:cs="Times New Roman"/>
              </w:rPr>
            </w:pPr>
          </w:p>
        </w:tc>
      </w:tr>
      <w:tr w:rsidR="00726D9C" w14:paraId="41824BEB" w14:textId="77777777" w:rsidTr="00726D9C">
        <w:tc>
          <w:tcPr>
            <w:tcW w:w="575" w:type="dxa"/>
          </w:tcPr>
          <w:p w14:paraId="5C8E396D"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23</w:t>
            </w:r>
          </w:p>
        </w:tc>
        <w:tc>
          <w:tcPr>
            <w:tcW w:w="567" w:type="dxa"/>
          </w:tcPr>
          <w:p w14:paraId="573E0075"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S</w:t>
            </w:r>
          </w:p>
        </w:tc>
        <w:tc>
          <w:tcPr>
            <w:tcW w:w="8486" w:type="dxa"/>
          </w:tcPr>
          <w:p w14:paraId="00A47DFF" w14:textId="77777777" w:rsidR="00726D9C" w:rsidRDefault="00726D9C" w:rsidP="00726D9C">
            <w:pPr>
              <w:rPr>
                <w:rFonts w:ascii="Times New Roman" w:hAnsi="Times New Roman" w:cs="Times New Roman"/>
              </w:rPr>
            </w:pPr>
          </w:p>
        </w:tc>
      </w:tr>
      <w:tr w:rsidR="00726D9C" w14:paraId="210F5A39" w14:textId="77777777" w:rsidTr="00726D9C">
        <w:tc>
          <w:tcPr>
            <w:tcW w:w="575" w:type="dxa"/>
          </w:tcPr>
          <w:p w14:paraId="3EA75DA0"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24</w:t>
            </w:r>
          </w:p>
        </w:tc>
        <w:tc>
          <w:tcPr>
            <w:tcW w:w="567" w:type="dxa"/>
          </w:tcPr>
          <w:p w14:paraId="35BF8D9B"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D</w:t>
            </w:r>
          </w:p>
        </w:tc>
        <w:tc>
          <w:tcPr>
            <w:tcW w:w="8486" w:type="dxa"/>
          </w:tcPr>
          <w:p w14:paraId="10A83BEB" w14:textId="77777777" w:rsidR="00726D9C" w:rsidRDefault="00726D9C" w:rsidP="00726D9C">
            <w:pPr>
              <w:rPr>
                <w:rFonts w:ascii="Times New Roman" w:hAnsi="Times New Roman" w:cs="Times New Roman"/>
                <w:b/>
                <w:color w:val="C00000"/>
              </w:rPr>
            </w:pPr>
            <w:r>
              <w:rPr>
                <w:rFonts w:ascii="Times New Roman" w:hAnsi="Times New Roman" w:cs="Times New Roman"/>
                <w:b/>
                <w:color w:val="C00000"/>
              </w:rPr>
              <w:t>Giornata mondiale dei nonni</w:t>
            </w:r>
          </w:p>
        </w:tc>
      </w:tr>
      <w:tr w:rsidR="00726D9C" w14:paraId="6BC72CB3" w14:textId="77777777" w:rsidTr="00726D9C">
        <w:tc>
          <w:tcPr>
            <w:tcW w:w="575" w:type="dxa"/>
          </w:tcPr>
          <w:p w14:paraId="65050ADB"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25</w:t>
            </w:r>
          </w:p>
        </w:tc>
        <w:tc>
          <w:tcPr>
            <w:tcW w:w="567" w:type="dxa"/>
          </w:tcPr>
          <w:p w14:paraId="0D7E5EB6"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L</w:t>
            </w:r>
          </w:p>
        </w:tc>
        <w:tc>
          <w:tcPr>
            <w:tcW w:w="8486" w:type="dxa"/>
          </w:tcPr>
          <w:p w14:paraId="440415DA" w14:textId="77777777" w:rsidR="00726D9C" w:rsidRDefault="00726D9C" w:rsidP="00726D9C">
            <w:pPr>
              <w:rPr>
                <w:rFonts w:ascii="Times New Roman" w:hAnsi="Times New Roman" w:cs="Times New Roman"/>
              </w:rPr>
            </w:pPr>
          </w:p>
        </w:tc>
      </w:tr>
      <w:tr w:rsidR="00726D9C" w14:paraId="180944C8" w14:textId="77777777" w:rsidTr="00726D9C">
        <w:tc>
          <w:tcPr>
            <w:tcW w:w="575" w:type="dxa"/>
          </w:tcPr>
          <w:p w14:paraId="530ACD6E"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26</w:t>
            </w:r>
          </w:p>
        </w:tc>
        <w:tc>
          <w:tcPr>
            <w:tcW w:w="567" w:type="dxa"/>
          </w:tcPr>
          <w:p w14:paraId="6077DF48"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86" w:type="dxa"/>
          </w:tcPr>
          <w:p w14:paraId="71BDC3B1" w14:textId="77777777" w:rsidR="00726D9C" w:rsidRDefault="00726D9C" w:rsidP="00726D9C">
            <w:pPr>
              <w:rPr>
                <w:rFonts w:ascii="Times New Roman" w:hAnsi="Times New Roman" w:cs="Times New Roman"/>
              </w:rPr>
            </w:pPr>
          </w:p>
        </w:tc>
      </w:tr>
      <w:tr w:rsidR="00726D9C" w14:paraId="052F3C74" w14:textId="77777777" w:rsidTr="00726D9C">
        <w:tc>
          <w:tcPr>
            <w:tcW w:w="575" w:type="dxa"/>
          </w:tcPr>
          <w:p w14:paraId="36A05A4A"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27</w:t>
            </w:r>
          </w:p>
        </w:tc>
        <w:tc>
          <w:tcPr>
            <w:tcW w:w="567" w:type="dxa"/>
          </w:tcPr>
          <w:p w14:paraId="40B4941C"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86" w:type="dxa"/>
          </w:tcPr>
          <w:p w14:paraId="6AA2DE18" w14:textId="77777777" w:rsidR="00726D9C" w:rsidRDefault="00726D9C" w:rsidP="00726D9C">
            <w:pPr>
              <w:rPr>
                <w:rFonts w:ascii="Times New Roman" w:hAnsi="Times New Roman" w:cs="Times New Roman"/>
              </w:rPr>
            </w:pPr>
          </w:p>
        </w:tc>
      </w:tr>
      <w:tr w:rsidR="00726D9C" w14:paraId="76FBEC93" w14:textId="77777777" w:rsidTr="00726D9C">
        <w:tc>
          <w:tcPr>
            <w:tcW w:w="575" w:type="dxa"/>
          </w:tcPr>
          <w:p w14:paraId="002ED9AE"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28</w:t>
            </w:r>
          </w:p>
        </w:tc>
        <w:tc>
          <w:tcPr>
            <w:tcW w:w="567" w:type="dxa"/>
          </w:tcPr>
          <w:p w14:paraId="206189C8"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G</w:t>
            </w:r>
          </w:p>
        </w:tc>
        <w:tc>
          <w:tcPr>
            <w:tcW w:w="8486" w:type="dxa"/>
          </w:tcPr>
          <w:p w14:paraId="58EF7F85" w14:textId="77777777" w:rsidR="00726D9C" w:rsidRDefault="00726D9C" w:rsidP="00726D9C">
            <w:pPr>
              <w:rPr>
                <w:rFonts w:ascii="Times New Roman" w:hAnsi="Times New Roman" w:cs="Times New Roman"/>
              </w:rPr>
            </w:pPr>
          </w:p>
        </w:tc>
      </w:tr>
      <w:tr w:rsidR="00726D9C" w14:paraId="44D2C841" w14:textId="77777777" w:rsidTr="00726D9C">
        <w:tc>
          <w:tcPr>
            <w:tcW w:w="575" w:type="dxa"/>
          </w:tcPr>
          <w:p w14:paraId="39AFCCBF"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29</w:t>
            </w:r>
          </w:p>
        </w:tc>
        <w:tc>
          <w:tcPr>
            <w:tcW w:w="567" w:type="dxa"/>
          </w:tcPr>
          <w:p w14:paraId="284E9348"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V</w:t>
            </w:r>
          </w:p>
        </w:tc>
        <w:tc>
          <w:tcPr>
            <w:tcW w:w="8486" w:type="dxa"/>
          </w:tcPr>
          <w:p w14:paraId="6974E71A" w14:textId="77777777" w:rsidR="00726D9C" w:rsidRDefault="00726D9C" w:rsidP="00726D9C">
            <w:pPr>
              <w:rPr>
                <w:rFonts w:ascii="Times New Roman" w:hAnsi="Times New Roman" w:cs="Times New Roman"/>
              </w:rPr>
            </w:pPr>
          </w:p>
        </w:tc>
      </w:tr>
      <w:tr w:rsidR="00726D9C" w14:paraId="33C536E5" w14:textId="77777777" w:rsidTr="00726D9C">
        <w:tc>
          <w:tcPr>
            <w:tcW w:w="575" w:type="dxa"/>
          </w:tcPr>
          <w:p w14:paraId="65595076"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30</w:t>
            </w:r>
          </w:p>
        </w:tc>
        <w:tc>
          <w:tcPr>
            <w:tcW w:w="567" w:type="dxa"/>
          </w:tcPr>
          <w:p w14:paraId="2E709975"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S</w:t>
            </w:r>
          </w:p>
        </w:tc>
        <w:tc>
          <w:tcPr>
            <w:tcW w:w="8486" w:type="dxa"/>
          </w:tcPr>
          <w:p w14:paraId="30BBE822" w14:textId="77777777" w:rsidR="00726D9C" w:rsidRDefault="00726D9C" w:rsidP="00726D9C">
            <w:pPr>
              <w:rPr>
                <w:rFonts w:ascii="Times New Roman" w:hAnsi="Times New Roman" w:cs="Times New Roman"/>
              </w:rPr>
            </w:pPr>
          </w:p>
        </w:tc>
      </w:tr>
      <w:tr w:rsidR="00726D9C" w14:paraId="11BD8379" w14:textId="77777777" w:rsidTr="00726D9C">
        <w:tc>
          <w:tcPr>
            <w:tcW w:w="575" w:type="dxa"/>
          </w:tcPr>
          <w:p w14:paraId="2FD7C12A"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31</w:t>
            </w:r>
          </w:p>
        </w:tc>
        <w:tc>
          <w:tcPr>
            <w:tcW w:w="567" w:type="dxa"/>
          </w:tcPr>
          <w:p w14:paraId="031A3729"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D</w:t>
            </w:r>
          </w:p>
        </w:tc>
        <w:tc>
          <w:tcPr>
            <w:tcW w:w="8486" w:type="dxa"/>
          </w:tcPr>
          <w:p w14:paraId="1FC2DDA3" w14:textId="77777777" w:rsidR="00726D9C" w:rsidRDefault="00726D9C" w:rsidP="00726D9C">
            <w:pPr>
              <w:rPr>
                <w:rFonts w:ascii="Times New Roman" w:hAnsi="Times New Roman" w:cs="Times New Roman"/>
              </w:rPr>
            </w:pPr>
          </w:p>
        </w:tc>
      </w:tr>
    </w:tbl>
    <w:p w14:paraId="2E69677D" w14:textId="77777777" w:rsidR="00726D9C" w:rsidRDefault="00726D9C" w:rsidP="00726D9C">
      <w:pPr>
        <w:rPr>
          <w:rFonts w:ascii="Times New Roman" w:hAnsi="Times New Roman" w:cs="Times New Roman"/>
          <w:sz w:val="36"/>
          <w:szCs w:val="36"/>
        </w:rPr>
      </w:pPr>
      <w:r>
        <w:br w:type="page"/>
      </w:r>
      <w:r>
        <w:rPr>
          <w:rFonts w:ascii="Times New Roman" w:hAnsi="Times New Roman" w:cs="Times New Roman"/>
          <w:b/>
          <w:sz w:val="28"/>
          <w:szCs w:val="28"/>
        </w:rPr>
        <w:lastRenderedPageBreak/>
        <w:t>AGOSTO 2022</w:t>
      </w:r>
    </w:p>
    <w:tbl>
      <w:tblPr>
        <w:tblStyle w:val="Grigliatabella"/>
        <w:tblW w:w="9628" w:type="dxa"/>
        <w:tblLook w:val="04A0" w:firstRow="1" w:lastRow="0" w:firstColumn="1" w:lastColumn="0" w:noHBand="0" w:noVBand="1"/>
      </w:tblPr>
      <w:tblGrid>
        <w:gridCol w:w="576"/>
        <w:gridCol w:w="567"/>
        <w:gridCol w:w="8485"/>
      </w:tblGrid>
      <w:tr w:rsidR="00726D9C" w14:paraId="66EEF7F7" w14:textId="77777777" w:rsidTr="00726D9C">
        <w:tc>
          <w:tcPr>
            <w:tcW w:w="575" w:type="dxa"/>
          </w:tcPr>
          <w:p w14:paraId="1CB3F889"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w:t>
            </w:r>
          </w:p>
        </w:tc>
        <w:tc>
          <w:tcPr>
            <w:tcW w:w="567" w:type="dxa"/>
          </w:tcPr>
          <w:p w14:paraId="3F52563E"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L</w:t>
            </w:r>
          </w:p>
        </w:tc>
        <w:tc>
          <w:tcPr>
            <w:tcW w:w="8486" w:type="dxa"/>
          </w:tcPr>
          <w:p w14:paraId="54C36462" w14:textId="77777777" w:rsidR="00726D9C" w:rsidRDefault="00726D9C" w:rsidP="00726D9C">
            <w:pPr>
              <w:rPr>
                <w:rFonts w:ascii="Times New Roman" w:hAnsi="Times New Roman" w:cs="Times New Roman"/>
              </w:rPr>
            </w:pPr>
          </w:p>
        </w:tc>
      </w:tr>
      <w:tr w:rsidR="00726D9C" w14:paraId="6D7C3F72" w14:textId="77777777" w:rsidTr="00726D9C">
        <w:tc>
          <w:tcPr>
            <w:tcW w:w="575" w:type="dxa"/>
          </w:tcPr>
          <w:p w14:paraId="78AB9BF0"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w:t>
            </w:r>
          </w:p>
        </w:tc>
        <w:tc>
          <w:tcPr>
            <w:tcW w:w="567" w:type="dxa"/>
          </w:tcPr>
          <w:p w14:paraId="6A8A44E4"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86" w:type="dxa"/>
          </w:tcPr>
          <w:p w14:paraId="5581BEA9" w14:textId="77777777" w:rsidR="00726D9C" w:rsidRDefault="00726D9C" w:rsidP="00726D9C">
            <w:pPr>
              <w:rPr>
                <w:rFonts w:ascii="Times New Roman" w:hAnsi="Times New Roman" w:cs="Times New Roman"/>
              </w:rPr>
            </w:pPr>
          </w:p>
        </w:tc>
      </w:tr>
      <w:tr w:rsidR="00726D9C" w14:paraId="4786D1B8" w14:textId="77777777" w:rsidTr="00726D9C">
        <w:tc>
          <w:tcPr>
            <w:tcW w:w="575" w:type="dxa"/>
          </w:tcPr>
          <w:p w14:paraId="529AE163"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3</w:t>
            </w:r>
          </w:p>
        </w:tc>
        <w:tc>
          <w:tcPr>
            <w:tcW w:w="567" w:type="dxa"/>
          </w:tcPr>
          <w:p w14:paraId="1AC57F3D"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86" w:type="dxa"/>
          </w:tcPr>
          <w:p w14:paraId="25AF0CB2" w14:textId="77777777" w:rsidR="00726D9C" w:rsidRDefault="00726D9C" w:rsidP="00726D9C">
            <w:pPr>
              <w:rPr>
                <w:rFonts w:ascii="Times New Roman" w:hAnsi="Times New Roman" w:cs="Times New Roman"/>
              </w:rPr>
            </w:pPr>
          </w:p>
        </w:tc>
      </w:tr>
      <w:tr w:rsidR="00726D9C" w14:paraId="2678AE5C" w14:textId="77777777" w:rsidTr="00726D9C">
        <w:tc>
          <w:tcPr>
            <w:tcW w:w="575" w:type="dxa"/>
          </w:tcPr>
          <w:p w14:paraId="1A285D82"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4</w:t>
            </w:r>
          </w:p>
        </w:tc>
        <w:tc>
          <w:tcPr>
            <w:tcW w:w="567" w:type="dxa"/>
          </w:tcPr>
          <w:p w14:paraId="1997F9A7"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G</w:t>
            </w:r>
          </w:p>
        </w:tc>
        <w:tc>
          <w:tcPr>
            <w:tcW w:w="8486" w:type="dxa"/>
          </w:tcPr>
          <w:p w14:paraId="765142B2" w14:textId="77777777" w:rsidR="00726D9C" w:rsidRDefault="00726D9C" w:rsidP="00726D9C">
            <w:pPr>
              <w:rPr>
                <w:rFonts w:ascii="Times New Roman" w:hAnsi="Times New Roman" w:cs="Times New Roman"/>
              </w:rPr>
            </w:pPr>
          </w:p>
        </w:tc>
      </w:tr>
      <w:tr w:rsidR="00726D9C" w14:paraId="48DE0CC9" w14:textId="77777777" w:rsidTr="00726D9C">
        <w:tc>
          <w:tcPr>
            <w:tcW w:w="575" w:type="dxa"/>
          </w:tcPr>
          <w:p w14:paraId="7EC5D776"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5</w:t>
            </w:r>
          </w:p>
        </w:tc>
        <w:tc>
          <w:tcPr>
            <w:tcW w:w="567" w:type="dxa"/>
          </w:tcPr>
          <w:p w14:paraId="06E7B41F"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V</w:t>
            </w:r>
          </w:p>
        </w:tc>
        <w:tc>
          <w:tcPr>
            <w:tcW w:w="8486" w:type="dxa"/>
          </w:tcPr>
          <w:p w14:paraId="01F5AC42" w14:textId="77777777" w:rsidR="00726D9C" w:rsidRDefault="00726D9C" w:rsidP="00726D9C">
            <w:pPr>
              <w:rPr>
                <w:rFonts w:ascii="Times New Roman" w:hAnsi="Times New Roman" w:cs="Times New Roman"/>
              </w:rPr>
            </w:pPr>
          </w:p>
        </w:tc>
      </w:tr>
      <w:tr w:rsidR="00726D9C" w14:paraId="707BF924" w14:textId="77777777" w:rsidTr="00726D9C">
        <w:tc>
          <w:tcPr>
            <w:tcW w:w="575" w:type="dxa"/>
          </w:tcPr>
          <w:p w14:paraId="099D4654"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6</w:t>
            </w:r>
          </w:p>
        </w:tc>
        <w:tc>
          <w:tcPr>
            <w:tcW w:w="567" w:type="dxa"/>
          </w:tcPr>
          <w:p w14:paraId="719FBDAF"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S</w:t>
            </w:r>
          </w:p>
        </w:tc>
        <w:tc>
          <w:tcPr>
            <w:tcW w:w="8486" w:type="dxa"/>
          </w:tcPr>
          <w:p w14:paraId="183CD31F" w14:textId="77777777" w:rsidR="00726D9C" w:rsidRDefault="00726D9C" w:rsidP="00726D9C">
            <w:pPr>
              <w:rPr>
                <w:rFonts w:ascii="Times New Roman" w:hAnsi="Times New Roman" w:cs="Times New Roman"/>
              </w:rPr>
            </w:pPr>
          </w:p>
        </w:tc>
      </w:tr>
      <w:tr w:rsidR="00726D9C" w14:paraId="7CD7EE4E" w14:textId="77777777" w:rsidTr="00726D9C">
        <w:tc>
          <w:tcPr>
            <w:tcW w:w="575" w:type="dxa"/>
          </w:tcPr>
          <w:p w14:paraId="5F11D2B6"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7</w:t>
            </w:r>
          </w:p>
        </w:tc>
        <w:tc>
          <w:tcPr>
            <w:tcW w:w="567" w:type="dxa"/>
          </w:tcPr>
          <w:p w14:paraId="49CD7B0A"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D</w:t>
            </w:r>
          </w:p>
        </w:tc>
        <w:tc>
          <w:tcPr>
            <w:tcW w:w="8486" w:type="dxa"/>
          </w:tcPr>
          <w:p w14:paraId="6AF61030" w14:textId="77777777" w:rsidR="00726D9C" w:rsidRDefault="00726D9C" w:rsidP="00726D9C">
            <w:pPr>
              <w:rPr>
                <w:rFonts w:ascii="Times New Roman" w:hAnsi="Times New Roman" w:cs="Times New Roman"/>
              </w:rPr>
            </w:pPr>
          </w:p>
        </w:tc>
      </w:tr>
      <w:tr w:rsidR="00726D9C" w14:paraId="1F50657C" w14:textId="77777777" w:rsidTr="00726D9C">
        <w:tc>
          <w:tcPr>
            <w:tcW w:w="575" w:type="dxa"/>
          </w:tcPr>
          <w:p w14:paraId="02DE23B2"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8</w:t>
            </w:r>
          </w:p>
        </w:tc>
        <w:tc>
          <w:tcPr>
            <w:tcW w:w="567" w:type="dxa"/>
          </w:tcPr>
          <w:p w14:paraId="1F0C12CC"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L</w:t>
            </w:r>
          </w:p>
        </w:tc>
        <w:tc>
          <w:tcPr>
            <w:tcW w:w="8486" w:type="dxa"/>
          </w:tcPr>
          <w:p w14:paraId="2D39D941" w14:textId="77777777" w:rsidR="00726D9C" w:rsidRDefault="00726D9C" w:rsidP="00726D9C">
            <w:pPr>
              <w:rPr>
                <w:rFonts w:ascii="Times New Roman" w:hAnsi="Times New Roman" w:cs="Times New Roman"/>
              </w:rPr>
            </w:pPr>
          </w:p>
        </w:tc>
      </w:tr>
      <w:tr w:rsidR="00726D9C" w14:paraId="4CB14829" w14:textId="77777777" w:rsidTr="00726D9C">
        <w:tc>
          <w:tcPr>
            <w:tcW w:w="575" w:type="dxa"/>
          </w:tcPr>
          <w:p w14:paraId="6A521BD6"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9</w:t>
            </w:r>
          </w:p>
        </w:tc>
        <w:tc>
          <w:tcPr>
            <w:tcW w:w="567" w:type="dxa"/>
          </w:tcPr>
          <w:p w14:paraId="6B02E01E"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86" w:type="dxa"/>
          </w:tcPr>
          <w:p w14:paraId="685CD702" w14:textId="77777777" w:rsidR="00726D9C" w:rsidRDefault="00726D9C" w:rsidP="00726D9C">
            <w:pPr>
              <w:rPr>
                <w:rFonts w:ascii="Times New Roman" w:hAnsi="Times New Roman" w:cs="Times New Roman"/>
              </w:rPr>
            </w:pPr>
          </w:p>
        </w:tc>
      </w:tr>
      <w:tr w:rsidR="00726D9C" w14:paraId="6856358C" w14:textId="77777777" w:rsidTr="00726D9C">
        <w:tc>
          <w:tcPr>
            <w:tcW w:w="575" w:type="dxa"/>
          </w:tcPr>
          <w:p w14:paraId="482A1DF7"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10</w:t>
            </w:r>
          </w:p>
        </w:tc>
        <w:tc>
          <w:tcPr>
            <w:tcW w:w="567" w:type="dxa"/>
          </w:tcPr>
          <w:p w14:paraId="12CC7B1A"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86" w:type="dxa"/>
          </w:tcPr>
          <w:p w14:paraId="499B5D46" w14:textId="77777777" w:rsidR="00726D9C" w:rsidRDefault="00726D9C" w:rsidP="00726D9C">
            <w:pPr>
              <w:rPr>
                <w:rFonts w:ascii="Times New Roman" w:hAnsi="Times New Roman" w:cs="Times New Roman"/>
              </w:rPr>
            </w:pPr>
          </w:p>
        </w:tc>
      </w:tr>
      <w:tr w:rsidR="00726D9C" w14:paraId="732F56D2" w14:textId="77777777" w:rsidTr="00726D9C">
        <w:tc>
          <w:tcPr>
            <w:tcW w:w="575" w:type="dxa"/>
          </w:tcPr>
          <w:p w14:paraId="4E512402"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11</w:t>
            </w:r>
          </w:p>
        </w:tc>
        <w:tc>
          <w:tcPr>
            <w:tcW w:w="567" w:type="dxa"/>
          </w:tcPr>
          <w:p w14:paraId="19DF4D00"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G</w:t>
            </w:r>
          </w:p>
        </w:tc>
        <w:tc>
          <w:tcPr>
            <w:tcW w:w="8486" w:type="dxa"/>
          </w:tcPr>
          <w:p w14:paraId="2699BE89" w14:textId="77777777" w:rsidR="00726D9C" w:rsidRDefault="00726D9C" w:rsidP="00726D9C">
            <w:pPr>
              <w:rPr>
                <w:rFonts w:ascii="Times New Roman" w:hAnsi="Times New Roman" w:cs="Times New Roman"/>
              </w:rPr>
            </w:pPr>
          </w:p>
        </w:tc>
      </w:tr>
      <w:tr w:rsidR="00726D9C" w14:paraId="2E0AEA0E" w14:textId="77777777" w:rsidTr="00726D9C">
        <w:tc>
          <w:tcPr>
            <w:tcW w:w="575" w:type="dxa"/>
          </w:tcPr>
          <w:p w14:paraId="7A22BA4F"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12</w:t>
            </w:r>
          </w:p>
        </w:tc>
        <w:tc>
          <w:tcPr>
            <w:tcW w:w="567" w:type="dxa"/>
          </w:tcPr>
          <w:p w14:paraId="21526B00"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V</w:t>
            </w:r>
          </w:p>
        </w:tc>
        <w:tc>
          <w:tcPr>
            <w:tcW w:w="8486" w:type="dxa"/>
          </w:tcPr>
          <w:p w14:paraId="71DFB40A" w14:textId="77777777" w:rsidR="00726D9C" w:rsidRDefault="00726D9C" w:rsidP="00726D9C">
            <w:pPr>
              <w:rPr>
                <w:rFonts w:ascii="Times New Roman" w:hAnsi="Times New Roman" w:cs="Times New Roman"/>
              </w:rPr>
            </w:pPr>
          </w:p>
        </w:tc>
      </w:tr>
      <w:tr w:rsidR="00726D9C" w14:paraId="3B679E42" w14:textId="77777777" w:rsidTr="00726D9C">
        <w:tc>
          <w:tcPr>
            <w:tcW w:w="575" w:type="dxa"/>
          </w:tcPr>
          <w:p w14:paraId="73C1EFD4"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13</w:t>
            </w:r>
          </w:p>
        </w:tc>
        <w:tc>
          <w:tcPr>
            <w:tcW w:w="567" w:type="dxa"/>
          </w:tcPr>
          <w:p w14:paraId="721A8290"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S</w:t>
            </w:r>
          </w:p>
        </w:tc>
        <w:tc>
          <w:tcPr>
            <w:tcW w:w="8486" w:type="dxa"/>
          </w:tcPr>
          <w:p w14:paraId="7E0FB38A" w14:textId="77777777" w:rsidR="00726D9C" w:rsidRDefault="00726D9C" w:rsidP="00726D9C">
            <w:pPr>
              <w:rPr>
                <w:rFonts w:ascii="Times New Roman" w:hAnsi="Times New Roman" w:cs="Times New Roman"/>
              </w:rPr>
            </w:pPr>
          </w:p>
        </w:tc>
      </w:tr>
      <w:tr w:rsidR="00726D9C" w14:paraId="497E2676" w14:textId="77777777" w:rsidTr="00726D9C">
        <w:tc>
          <w:tcPr>
            <w:tcW w:w="575" w:type="dxa"/>
          </w:tcPr>
          <w:p w14:paraId="112F1DD3"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14</w:t>
            </w:r>
          </w:p>
        </w:tc>
        <w:tc>
          <w:tcPr>
            <w:tcW w:w="567" w:type="dxa"/>
          </w:tcPr>
          <w:p w14:paraId="5797E4F1"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D</w:t>
            </w:r>
          </w:p>
        </w:tc>
        <w:tc>
          <w:tcPr>
            <w:tcW w:w="8486" w:type="dxa"/>
          </w:tcPr>
          <w:p w14:paraId="7936E1B7" w14:textId="77777777" w:rsidR="00726D9C" w:rsidRDefault="00726D9C" w:rsidP="00726D9C">
            <w:pPr>
              <w:rPr>
                <w:rFonts w:ascii="Times New Roman" w:hAnsi="Times New Roman" w:cs="Times New Roman"/>
              </w:rPr>
            </w:pPr>
          </w:p>
        </w:tc>
      </w:tr>
      <w:tr w:rsidR="00726D9C" w14:paraId="3B7592B4" w14:textId="77777777" w:rsidTr="00726D9C">
        <w:tc>
          <w:tcPr>
            <w:tcW w:w="575" w:type="dxa"/>
          </w:tcPr>
          <w:p w14:paraId="079655D0"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15</w:t>
            </w:r>
          </w:p>
        </w:tc>
        <w:tc>
          <w:tcPr>
            <w:tcW w:w="567" w:type="dxa"/>
          </w:tcPr>
          <w:p w14:paraId="2D66B0FB"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L</w:t>
            </w:r>
          </w:p>
        </w:tc>
        <w:tc>
          <w:tcPr>
            <w:tcW w:w="8486" w:type="dxa"/>
          </w:tcPr>
          <w:p w14:paraId="57A04B4C" w14:textId="77777777" w:rsidR="00726D9C" w:rsidRDefault="00726D9C" w:rsidP="00726D9C">
            <w:pPr>
              <w:rPr>
                <w:rFonts w:ascii="Times New Roman" w:hAnsi="Times New Roman" w:cs="Times New Roman"/>
                <w:b/>
              </w:rPr>
            </w:pPr>
            <w:r>
              <w:rPr>
                <w:rFonts w:ascii="Times New Roman" w:hAnsi="Times New Roman" w:cs="Times New Roman"/>
                <w:b/>
                <w:color w:val="C00000"/>
              </w:rPr>
              <w:t xml:space="preserve">Assunzione di Maria </w:t>
            </w:r>
          </w:p>
        </w:tc>
      </w:tr>
      <w:tr w:rsidR="00726D9C" w14:paraId="30CB0A2D" w14:textId="77777777" w:rsidTr="00726D9C">
        <w:tc>
          <w:tcPr>
            <w:tcW w:w="575" w:type="dxa"/>
          </w:tcPr>
          <w:p w14:paraId="2889D30B"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16</w:t>
            </w:r>
          </w:p>
        </w:tc>
        <w:tc>
          <w:tcPr>
            <w:tcW w:w="567" w:type="dxa"/>
          </w:tcPr>
          <w:p w14:paraId="4A7203B2"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86" w:type="dxa"/>
          </w:tcPr>
          <w:p w14:paraId="13048E12" w14:textId="77777777" w:rsidR="00726D9C" w:rsidRDefault="00726D9C" w:rsidP="00726D9C">
            <w:pPr>
              <w:rPr>
                <w:rFonts w:ascii="Times New Roman" w:hAnsi="Times New Roman" w:cs="Times New Roman"/>
              </w:rPr>
            </w:pPr>
          </w:p>
        </w:tc>
      </w:tr>
      <w:tr w:rsidR="00726D9C" w14:paraId="68B66A71" w14:textId="77777777" w:rsidTr="00726D9C">
        <w:tc>
          <w:tcPr>
            <w:tcW w:w="575" w:type="dxa"/>
          </w:tcPr>
          <w:p w14:paraId="78523EAE"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17</w:t>
            </w:r>
          </w:p>
        </w:tc>
        <w:tc>
          <w:tcPr>
            <w:tcW w:w="567" w:type="dxa"/>
          </w:tcPr>
          <w:p w14:paraId="063B8D5B"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86" w:type="dxa"/>
          </w:tcPr>
          <w:p w14:paraId="35AA7E27" w14:textId="77777777" w:rsidR="00726D9C" w:rsidRDefault="00726D9C" w:rsidP="00726D9C">
            <w:pPr>
              <w:rPr>
                <w:rFonts w:ascii="Times New Roman" w:hAnsi="Times New Roman" w:cs="Times New Roman"/>
              </w:rPr>
            </w:pPr>
          </w:p>
        </w:tc>
      </w:tr>
      <w:tr w:rsidR="00726D9C" w14:paraId="091CD08C" w14:textId="77777777" w:rsidTr="00726D9C">
        <w:tc>
          <w:tcPr>
            <w:tcW w:w="575" w:type="dxa"/>
          </w:tcPr>
          <w:p w14:paraId="391E6DCF"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18</w:t>
            </w:r>
          </w:p>
        </w:tc>
        <w:tc>
          <w:tcPr>
            <w:tcW w:w="567" w:type="dxa"/>
          </w:tcPr>
          <w:p w14:paraId="5F67623C"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G</w:t>
            </w:r>
          </w:p>
        </w:tc>
        <w:tc>
          <w:tcPr>
            <w:tcW w:w="8486" w:type="dxa"/>
          </w:tcPr>
          <w:p w14:paraId="1C306EF1" w14:textId="77777777" w:rsidR="00726D9C" w:rsidRDefault="00726D9C" w:rsidP="00726D9C">
            <w:pPr>
              <w:rPr>
                <w:rFonts w:ascii="Times New Roman" w:hAnsi="Times New Roman" w:cs="Times New Roman"/>
              </w:rPr>
            </w:pPr>
          </w:p>
        </w:tc>
      </w:tr>
      <w:tr w:rsidR="00726D9C" w14:paraId="7B117446" w14:textId="77777777" w:rsidTr="00726D9C">
        <w:tc>
          <w:tcPr>
            <w:tcW w:w="575" w:type="dxa"/>
          </w:tcPr>
          <w:p w14:paraId="317938CB"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19</w:t>
            </w:r>
          </w:p>
        </w:tc>
        <w:tc>
          <w:tcPr>
            <w:tcW w:w="567" w:type="dxa"/>
          </w:tcPr>
          <w:p w14:paraId="1284847D"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V</w:t>
            </w:r>
          </w:p>
        </w:tc>
        <w:tc>
          <w:tcPr>
            <w:tcW w:w="8486" w:type="dxa"/>
          </w:tcPr>
          <w:p w14:paraId="00DB607E" w14:textId="77777777" w:rsidR="00726D9C" w:rsidRDefault="00726D9C" w:rsidP="00726D9C">
            <w:pPr>
              <w:rPr>
                <w:rFonts w:ascii="Times New Roman" w:hAnsi="Times New Roman" w:cs="Times New Roman"/>
              </w:rPr>
            </w:pPr>
          </w:p>
        </w:tc>
      </w:tr>
      <w:tr w:rsidR="00726D9C" w14:paraId="5638F55A" w14:textId="77777777" w:rsidTr="00726D9C">
        <w:tc>
          <w:tcPr>
            <w:tcW w:w="575" w:type="dxa"/>
          </w:tcPr>
          <w:p w14:paraId="67A68B9A"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20</w:t>
            </w:r>
          </w:p>
        </w:tc>
        <w:tc>
          <w:tcPr>
            <w:tcW w:w="567" w:type="dxa"/>
          </w:tcPr>
          <w:p w14:paraId="7B468728"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S</w:t>
            </w:r>
          </w:p>
        </w:tc>
        <w:tc>
          <w:tcPr>
            <w:tcW w:w="8486" w:type="dxa"/>
          </w:tcPr>
          <w:p w14:paraId="5BBBFF2B" w14:textId="77777777" w:rsidR="00726D9C" w:rsidRDefault="00726D9C" w:rsidP="00726D9C">
            <w:pPr>
              <w:rPr>
                <w:rFonts w:ascii="Times New Roman" w:hAnsi="Times New Roman" w:cs="Times New Roman"/>
              </w:rPr>
            </w:pPr>
          </w:p>
        </w:tc>
      </w:tr>
      <w:tr w:rsidR="00726D9C" w14:paraId="684DDCFB" w14:textId="77777777" w:rsidTr="00726D9C">
        <w:tc>
          <w:tcPr>
            <w:tcW w:w="575" w:type="dxa"/>
          </w:tcPr>
          <w:p w14:paraId="62296AA4"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21</w:t>
            </w:r>
          </w:p>
        </w:tc>
        <w:tc>
          <w:tcPr>
            <w:tcW w:w="567" w:type="dxa"/>
          </w:tcPr>
          <w:p w14:paraId="69ECF376"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D</w:t>
            </w:r>
          </w:p>
        </w:tc>
        <w:tc>
          <w:tcPr>
            <w:tcW w:w="8486" w:type="dxa"/>
          </w:tcPr>
          <w:p w14:paraId="4244E68F" w14:textId="77777777" w:rsidR="00726D9C" w:rsidRDefault="00726D9C" w:rsidP="00726D9C">
            <w:pPr>
              <w:rPr>
                <w:rFonts w:ascii="Times New Roman" w:hAnsi="Times New Roman" w:cs="Times New Roman"/>
              </w:rPr>
            </w:pPr>
          </w:p>
        </w:tc>
      </w:tr>
      <w:tr w:rsidR="00726D9C" w14:paraId="2374E20A" w14:textId="77777777" w:rsidTr="00726D9C">
        <w:tc>
          <w:tcPr>
            <w:tcW w:w="575" w:type="dxa"/>
          </w:tcPr>
          <w:p w14:paraId="0E236BA5"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22</w:t>
            </w:r>
          </w:p>
        </w:tc>
        <w:tc>
          <w:tcPr>
            <w:tcW w:w="567" w:type="dxa"/>
          </w:tcPr>
          <w:p w14:paraId="7FE53FFA"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L</w:t>
            </w:r>
          </w:p>
        </w:tc>
        <w:tc>
          <w:tcPr>
            <w:tcW w:w="8486" w:type="dxa"/>
          </w:tcPr>
          <w:p w14:paraId="18D44C04" w14:textId="77777777" w:rsidR="00726D9C" w:rsidRDefault="00726D9C" w:rsidP="00726D9C">
            <w:pPr>
              <w:rPr>
                <w:rFonts w:ascii="Times New Roman" w:hAnsi="Times New Roman" w:cs="Times New Roman"/>
              </w:rPr>
            </w:pPr>
          </w:p>
        </w:tc>
      </w:tr>
      <w:tr w:rsidR="00726D9C" w14:paraId="1F70D50F" w14:textId="77777777" w:rsidTr="00726D9C">
        <w:tc>
          <w:tcPr>
            <w:tcW w:w="575" w:type="dxa"/>
          </w:tcPr>
          <w:p w14:paraId="56105008"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23</w:t>
            </w:r>
          </w:p>
        </w:tc>
        <w:tc>
          <w:tcPr>
            <w:tcW w:w="567" w:type="dxa"/>
          </w:tcPr>
          <w:p w14:paraId="4ADB17CD"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86" w:type="dxa"/>
          </w:tcPr>
          <w:p w14:paraId="522CE598" w14:textId="77777777" w:rsidR="00726D9C" w:rsidRDefault="00726D9C" w:rsidP="00726D9C">
            <w:pPr>
              <w:rPr>
                <w:rFonts w:ascii="Times New Roman" w:hAnsi="Times New Roman" w:cs="Times New Roman"/>
              </w:rPr>
            </w:pPr>
          </w:p>
        </w:tc>
      </w:tr>
      <w:tr w:rsidR="00726D9C" w14:paraId="6A757CB4" w14:textId="77777777" w:rsidTr="00726D9C">
        <w:tc>
          <w:tcPr>
            <w:tcW w:w="575" w:type="dxa"/>
          </w:tcPr>
          <w:p w14:paraId="46AA55F3"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24</w:t>
            </w:r>
          </w:p>
        </w:tc>
        <w:tc>
          <w:tcPr>
            <w:tcW w:w="567" w:type="dxa"/>
          </w:tcPr>
          <w:p w14:paraId="0FB01948"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86" w:type="dxa"/>
          </w:tcPr>
          <w:p w14:paraId="71C69600" w14:textId="77777777" w:rsidR="00726D9C" w:rsidRDefault="00726D9C" w:rsidP="00726D9C">
            <w:pPr>
              <w:rPr>
                <w:rFonts w:ascii="Times New Roman" w:hAnsi="Times New Roman" w:cs="Times New Roman"/>
              </w:rPr>
            </w:pPr>
          </w:p>
        </w:tc>
      </w:tr>
      <w:tr w:rsidR="00726D9C" w14:paraId="0F42BFFA" w14:textId="77777777" w:rsidTr="00726D9C">
        <w:tc>
          <w:tcPr>
            <w:tcW w:w="575" w:type="dxa"/>
          </w:tcPr>
          <w:p w14:paraId="383DE53A"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25</w:t>
            </w:r>
          </w:p>
        </w:tc>
        <w:tc>
          <w:tcPr>
            <w:tcW w:w="567" w:type="dxa"/>
          </w:tcPr>
          <w:p w14:paraId="398FA1C3"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G</w:t>
            </w:r>
          </w:p>
        </w:tc>
        <w:tc>
          <w:tcPr>
            <w:tcW w:w="8486" w:type="dxa"/>
          </w:tcPr>
          <w:p w14:paraId="563D7873" w14:textId="77777777" w:rsidR="00726D9C" w:rsidRDefault="00726D9C" w:rsidP="00726D9C">
            <w:pPr>
              <w:rPr>
                <w:rFonts w:ascii="Times New Roman" w:hAnsi="Times New Roman" w:cs="Times New Roman"/>
              </w:rPr>
            </w:pPr>
          </w:p>
        </w:tc>
      </w:tr>
      <w:tr w:rsidR="00726D9C" w14:paraId="144CBC19" w14:textId="77777777" w:rsidTr="00726D9C">
        <w:tc>
          <w:tcPr>
            <w:tcW w:w="575" w:type="dxa"/>
          </w:tcPr>
          <w:p w14:paraId="0ECB9864"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26</w:t>
            </w:r>
          </w:p>
        </w:tc>
        <w:tc>
          <w:tcPr>
            <w:tcW w:w="567" w:type="dxa"/>
          </w:tcPr>
          <w:p w14:paraId="33A1DB24"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V</w:t>
            </w:r>
          </w:p>
        </w:tc>
        <w:tc>
          <w:tcPr>
            <w:tcW w:w="8486" w:type="dxa"/>
          </w:tcPr>
          <w:p w14:paraId="6360D15D" w14:textId="77777777" w:rsidR="00726D9C" w:rsidRDefault="00726D9C" w:rsidP="00726D9C">
            <w:pPr>
              <w:rPr>
                <w:rFonts w:ascii="Times New Roman" w:hAnsi="Times New Roman" w:cs="Times New Roman"/>
              </w:rPr>
            </w:pPr>
          </w:p>
        </w:tc>
      </w:tr>
      <w:tr w:rsidR="00726D9C" w14:paraId="184D3143" w14:textId="77777777" w:rsidTr="00726D9C">
        <w:tc>
          <w:tcPr>
            <w:tcW w:w="575" w:type="dxa"/>
          </w:tcPr>
          <w:p w14:paraId="5ED8C05B"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27</w:t>
            </w:r>
          </w:p>
        </w:tc>
        <w:tc>
          <w:tcPr>
            <w:tcW w:w="567" w:type="dxa"/>
          </w:tcPr>
          <w:p w14:paraId="3C584285"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S</w:t>
            </w:r>
          </w:p>
        </w:tc>
        <w:tc>
          <w:tcPr>
            <w:tcW w:w="8486" w:type="dxa"/>
          </w:tcPr>
          <w:p w14:paraId="20FCAB88" w14:textId="77777777" w:rsidR="00726D9C" w:rsidRDefault="00726D9C" w:rsidP="00726D9C">
            <w:pPr>
              <w:rPr>
                <w:rFonts w:ascii="Times New Roman" w:hAnsi="Times New Roman" w:cs="Times New Roman"/>
              </w:rPr>
            </w:pPr>
          </w:p>
        </w:tc>
      </w:tr>
      <w:tr w:rsidR="00726D9C" w14:paraId="3C7E265E" w14:textId="77777777" w:rsidTr="00726D9C">
        <w:tc>
          <w:tcPr>
            <w:tcW w:w="575" w:type="dxa"/>
          </w:tcPr>
          <w:p w14:paraId="64679B4C"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28</w:t>
            </w:r>
          </w:p>
        </w:tc>
        <w:tc>
          <w:tcPr>
            <w:tcW w:w="567" w:type="dxa"/>
          </w:tcPr>
          <w:p w14:paraId="75BDA925" w14:textId="77777777" w:rsidR="00726D9C" w:rsidRDefault="00726D9C" w:rsidP="00726D9C">
            <w:pPr>
              <w:rPr>
                <w:rFonts w:ascii="Times New Roman" w:hAnsi="Times New Roman" w:cs="Times New Roman"/>
                <w:b/>
                <w:bCs/>
                <w:color w:val="FF0000"/>
                <w:sz w:val="36"/>
                <w:szCs w:val="36"/>
              </w:rPr>
            </w:pPr>
            <w:r>
              <w:rPr>
                <w:rFonts w:ascii="Times New Roman" w:hAnsi="Times New Roman" w:cs="Times New Roman"/>
                <w:b/>
                <w:bCs/>
                <w:color w:val="FF0000"/>
                <w:sz w:val="36"/>
                <w:szCs w:val="36"/>
              </w:rPr>
              <w:t>D</w:t>
            </w:r>
          </w:p>
        </w:tc>
        <w:tc>
          <w:tcPr>
            <w:tcW w:w="8486" w:type="dxa"/>
          </w:tcPr>
          <w:p w14:paraId="080ED7EC" w14:textId="77777777" w:rsidR="00726D9C" w:rsidRDefault="00726D9C" w:rsidP="00726D9C">
            <w:pPr>
              <w:rPr>
                <w:rFonts w:ascii="Times New Roman" w:hAnsi="Times New Roman" w:cs="Times New Roman"/>
              </w:rPr>
            </w:pPr>
          </w:p>
        </w:tc>
      </w:tr>
      <w:tr w:rsidR="00726D9C" w14:paraId="73DE8226" w14:textId="77777777" w:rsidTr="00726D9C">
        <w:tc>
          <w:tcPr>
            <w:tcW w:w="575" w:type="dxa"/>
          </w:tcPr>
          <w:p w14:paraId="4E92AF60"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29</w:t>
            </w:r>
          </w:p>
        </w:tc>
        <w:tc>
          <w:tcPr>
            <w:tcW w:w="567" w:type="dxa"/>
          </w:tcPr>
          <w:p w14:paraId="6C5EDDCC"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L</w:t>
            </w:r>
          </w:p>
        </w:tc>
        <w:tc>
          <w:tcPr>
            <w:tcW w:w="8486" w:type="dxa"/>
          </w:tcPr>
          <w:p w14:paraId="0E6FD8D8" w14:textId="77777777" w:rsidR="00726D9C" w:rsidRDefault="00726D9C" w:rsidP="00726D9C">
            <w:pPr>
              <w:rPr>
                <w:rFonts w:ascii="Times New Roman" w:hAnsi="Times New Roman" w:cs="Times New Roman"/>
              </w:rPr>
            </w:pPr>
          </w:p>
        </w:tc>
      </w:tr>
      <w:tr w:rsidR="00726D9C" w14:paraId="54F8A0D3" w14:textId="77777777" w:rsidTr="00726D9C">
        <w:tc>
          <w:tcPr>
            <w:tcW w:w="575" w:type="dxa"/>
          </w:tcPr>
          <w:p w14:paraId="3A33E809"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30</w:t>
            </w:r>
          </w:p>
        </w:tc>
        <w:tc>
          <w:tcPr>
            <w:tcW w:w="567" w:type="dxa"/>
          </w:tcPr>
          <w:p w14:paraId="74598166"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86" w:type="dxa"/>
          </w:tcPr>
          <w:p w14:paraId="28C627FB" w14:textId="77777777" w:rsidR="00726D9C" w:rsidRDefault="00726D9C" w:rsidP="00726D9C">
            <w:pPr>
              <w:rPr>
                <w:rFonts w:ascii="Times New Roman" w:hAnsi="Times New Roman" w:cs="Times New Roman"/>
              </w:rPr>
            </w:pPr>
          </w:p>
        </w:tc>
      </w:tr>
      <w:tr w:rsidR="00726D9C" w14:paraId="723389B1" w14:textId="77777777" w:rsidTr="00726D9C">
        <w:tc>
          <w:tcPr>
            <w:tcW w:w="575" w:type="dxa"/>
          </w:tcPr>
          <w:p w14:paraId="613E93EB"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31</w:t>
            </w:r>
          </w:p>
        </w:tc>
        <w:tc>
          <w:tcPr>
            <w:tcW w:w="567" w:type="dxa"/>
          </w:tcPr>
          <w:p w14:paraId="38BD9356" w14:textId="77777777" w:rsidR="00726D9C" w:rsidRDefault="00726D9C" w:rsidP="00726D9C">
            <w:pPr>
              <w:rPr>
                <w:rFonts w:ascii="Times New Roman" w:hAnsi="Times New Roman" w:cs="Times New Roman"/>
                <w:sz w:val="36"/>
                <w:szCs w:val="36"/>
              </w:rPr>
            </w:pPr>
            <w:r>
              <w:rPr>
                <w:rFonts w:ascii="Times New Roman" w:hAnsi="Times New Roman" w:cs="Times New Roman"/>
                <w:sz w:val="36"/>
                <w:szCs w:val="36"/>
              </w:rPr>
              <w:t>M</w:t>
            </w:r>
          </w:p>
        </w:tc>
        <w:tc>
          <w:tcPr>
            <w:tcW w:w="8486" w:type="dxa"/>
          </w:tcPr>
          <w:p w14:paraId="5BCA1279" w14:textId="77777777" w:rsidR="00726D9C" w:rsidRDefault="00726D9C" w:rsidP="00726D9C">
            <w:pPr>
              <w:rPr>
                <w:rFonts w:ascii="Times New Roman" w:hAnsi="Times New Roman" w:cs="Times New Roman"/>
              </w:rPr>
            </w:pPr>
          </w:p>
        </w:tc>
      </w:tr>
    </w:tbl>
    <w:p w14:paraId="3F91B883" w14:textId="77777777" w:rsidR="00726D9C" w:rsidRDefault="00726D9C" w:rsidP="00726D9C">
      <w:pPr>
        <w:rPr>
          <w:rFonts w:ascii="Times New Roman" w:hAnsi="Times New Roman" w:cs="Times New Roman"/>
          <w:sz w:val="36"/>
          <w:szCs w:val="36"/>
        </w:rPr>
      </w:pPr>
    </w:p>
    <w:p w14:paraId="546042DE" w14:textId="77777777" w:rsidR="00726D9C" w:rsidRDefault="00726D9C" w:rsidP="00726D9C">
      <w:pPr>
        <w:spacing w:after="160" w:line="254" w:lineRule="auto"/>
        <w:jc w:val="center"/>
        <w:rPr>
          <w:rFonts w:ascii="Rockwell Extra Bold" w:hAnsi="Rockwell Extra Bold" w:cs="Times New Roman"/>
          <w:sz w:val="48"/>
          <w:szCs w:val="48"/>
        </w:rPr>
      </w:pPr>
      <w:r>
        <w:rPr>
          <w:noProof/>
        </w:rPr>
        <w:lastRenderedPageBreak/>
        <w:drawing>
          <wp:inline distT="0" distB="0" distL="0" distR="0" wp14:anchorId="0042FE99" wp14:editId="252DE629">
            <wp:extent cx="6315075" cy="7448550"/>
            <wp:effectExtent l="0" t="0" r="0" b="0"/>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1"/>
                    <pic:cNvPicPr>
                      <a:picLocks noChangeAspect="1" noChangeArrowheads="1"/>
                    </pic:cNvPicPr>
                  </pic:nvPicPr>
                  <pic:blipFill>
                    <a:blip r:embed="rId18"/>
                    <a:stretch>
                      <a:fillRect/>
                    </a:stretch>
                  </pic:blipFill>
                  <pic:spPr bwMode="auto">
                    <a:xfrm>
                      <a:off x="0" y="0"/>
                      <a:ext cx="6315075" cy="7448550"/>
                    </a:xfrm>
                    <a:prstGeom prst="rect">
                      <a:avLst/>
                    </a:prstGeom>
                  </pic:spPr>
                </pic:pic>
              </a:graphicData>
            </a:graphic>
          </wp:inline>
        </w:drawing>
      </w:r>
    </w:p>
    <w:p w14:paraId="0BF23138" w14:textId="7B01360A" w:rsidR="00726D9C" w:rsidRDefault="00726D9C" w:rsidP="00726D9C">
      <w:pPr>
        <w:spacing w:after="160" w:line="254" w:lineRule="auto"/>
        <w:jc w:val="center"/>
        <w:rPr>
          <w:rFonts w:ascii="Rockwell Extra Bold" w:hAnsi="Rockwell Extra Bold" w:cs="Times New Roman"/>
          <w:sz w:val="48"/>
          <w:szCs w:val="48"/>
        </w:rPr>
      </w:pPr>
    </w:p>
    <w:p w14:paraId="78831C42" w14:textId="77777777" w:rsidR="00D8486D" w:rsidRDefault="00D8486D" w:rsidP="00726D9C">
      <w:pPr>
        <w:spacing w:after="160" w:line="254" w:lineRule="auto"/>
        <w:jc w:val="center"/>
        <w:rPr>
          <w:rFonts w:ascii="Rockwell Extra Bold" w:hAnsi="Rockwell Extra Bold" w:cs="Times New Roman"/>
          <w:sz w:val="48"/>
          <w:szCs w:val="48"/>
        </w:rPr>
      </w:pPr>
    </w:p>
    <w:p w14:paraId="6556DA67" w14:textId="77777777" w:rsidR="00726D9C" w:rsidRDefault="00726D9C" w:rsidP="00726D9C">
      <w:pPr>
        <w:spacing w:after="160" w:line="254" w:lineRule="auto"/>
        <w:jc w:val="center"/>
        <w:rPr>
          <w:rFonts w:ascii="Rockwell Extra Bold" w:hAnsi="Rockwell Extra Bold" w:cs="Times New Roman"/>
          <w:sz w:val="48"/>
          <w:szCs w:val="48"/>
        </w:rPr>
      </w:pPr>
    </w:p>
    <w:p w14:paraId="1D2DD361" w14:textId="58E00F47" w:rsidR="00915123" w:rsidRDefault="00915123" w:rsidP="00915123">
      <w:pPr>
        <w:jc w:val="both"/>
        <w:rPr>
          <w:rFonts w:ascii="Times New Roman" w:hAnsi="Times New Roman" w:cs="Times New Roman"/>
          <w:color w:val="002060"/>
          <w:sz w:val="28"/>
          <w:szCs w:val="28"/>
          <w:shd w:val="clear" w:color="auto" w:fill="FFFFFF"/>
        </w:rPr>
      </w:pPr>
      <w:r w:rsidRPr="00915123">
        <w:rPr>
          <w:rFonts w:ascii="Times New Roman" w:hAnsi="Times New Roman" w:cs="Times New Roman"/>
          <w:color w:val="002060"/>
          <w:sz w:val="28"/>
          <w:szCs w:val="28"/>
          <w:shd w:val="clear" w:color="auto" w:fill="FFFFFF"/>
        </w:rPr>
        <w:lastRenderedPageBreak/>
        <w:t>Le comunità spirituali, certamente quelle più autentiche e sane, nascono sulla strada. Però nel corso del tempo è quasi inevitabile che il calore della casa vinca sul freddo della strada, e così poco alla volta da comunità fatte di annunciatori diventano comunità di consumatori di beni spirituali, e qualche volta questo consumo interno diventa così importante da non sentire più il freddo di coloro che stanno lungo la strada. È così che le comunità muoiono, ma possono risorgere se un giorno reimparano la disciplina della strada (Luigino Bruni).</w:t>
      </w:r>
    </w:p>
    <w:p w14:paraId="26B70803" w14:textId="77777777" w:rsidR="00D8486D" w:rsidRPr="00915123" w:rsidRDefault="00D8486D" w:rsidP="00915123">
      <w:pPr>
        <w:jc w:val="both"/>
        <w:rPr>
          <w:rFonts w:ascii="Times New Roman" w:hAnsi="Times New Roman" w:cs="Times New Roman"/>
          <w:b/>
          <w:color w:val="002060"/>
          <w:sz w:val="28"/>
          <w:szCs w:val="28"/>
        </w:rPr>
      </w:pPr>
    </w:p>
    <w:p w14:paraId="5B68A106" w14:textId="5CE6BB08" w:rsidR="00915123" w:rsidRPr="00915123" w:rsidRDefault="00726D9C" w:rsidP="00506632">
      <w:pPr>
        <w:spacing w:after="160" w:line="254" w:lineRule="auto"/>
        <w:jc w:val="center"/>
        <w:rPr>
          <w:rFonts w:ascii="Rockwell Extra Bold" w:hAnsi="Rockwell Extra Bold" w:cs="Times New Roman"/>
          <w:sz w:val="48"/>
          <w:szCs w:val="48"/>
        </w:rPr>
      </w:pPr>
      <w:r>
        <w:rPr>
          <w:rFonts w:ascii="Rockwell Extra Bold" w:hAnsi="Rockwell Extra Bold" w:cs="Times New Roman"/>
          <w:sz w:val="48"/>
          <w:szCs w:val="48"/>
        </w:rPr>
        <w:t>PLANNING</w:t>
      </w:r>
    </w:p>
    <w:p w14:paraId="5A4A3784" w14:textId="77777777" w:rsidR="00726D9C" w:rsidRDefault="00726D9C" w:rsidP="00726D9C">
      <w:pPr>
        <w:spacing w:after="160" w:line="254" w:lineRule="auto"/>
        <w:rPr>
          <w:rFonts w:ascii="Times New Roman" w:hAnsi="Times New Roman" w:cs="Times New Roman"/>
          <w:b/>
          <w:sz w:val="28"/>
          <w:szCs w:val="28"/>
        </w:rPr>
      </w:pPr>
      <w:r>
        <w:rPr>
          <w:rFonts w:ascii="Times New Roman" w:hAnsi="Times New Roman" w:cs="Times New Roman"/>
          <w:b/>
          <w:sz w:val="28"/>
          <w:szCs w:val="28"/>
        </w:rPr>
        <w:t xml:space="preserve">CONSIGLIO PREBITERALE </w:t>
      </w:r>
    </w:p>
    <w:p w14:paraId="5EBDB317" w14:textId="77777777" w:rsidR="00506632" w:rsidRDefault="00506632" w:rsidP="00726D9C">
      <w:pPr>
        <w:numPr>
          <w:ilvl w:val="0"/>
          <w:numId w:val="38"/>
        </w:numPr>
        <w:suppressAutoHyphens/>
        <w:spacing w:after="160" w:line="254" w:lineRule="auto"/>
        <w:contextualSpacing/>
        <w:rPr>
          <w:rFonts w:ascii="Times New Roman" w:hAnsi="Times New Roman" w:cs="Times New Roman"/>
          <w:sz w:val="28"/>
          <w:szCs w:val="28"/>
        </w:rPr>
        <w:sectPr w:rsidR="00506632" w:rsidSect="00001E68">
          <w:footerReference w:type="default" r:id="rId19"/>
          <w:pgSz w:w="11906" w:h="16838"/>
          <w:pgMar w:top="1418" w:right="1134" w:bottom="1134" w:left="1134" w:header="708" w:footer="708" w:gutter="0"/>
          <w:cols w:space="708"/>
          <w:docGrid w:linePitch="360"/>
        </w:sectPr>
      </w:pPr>
    </w:p>
    <w:p w14:paraId="6C40ABDA" w14:textId="087A8144" w:rsidR="00726D9C" w:rsidRDefault="00726D9C" w:rsidP="00726D9C">
      <w:pPr>
        <w:numPr>
          <w:ilvl w:val="0"/>
          <w:numId w:val="38"/>
        </w:numPr>
        <w:suppressAutoHyphens/>
        <w:spacing w:after="160" w:line="254" w:lineRule="auto"/>
        <w:contextualSpacing/>
        <w:rPr>
          <w:rFonts w:ascii="Times New Roman" w:hAnsi="Times New Roman" w:cs="Times New Roman"/>
          <w:sz w:val="28"/>
          <w:szCs w:val="28"/>
        </w:rPr>
      </w:pPr>
      <w:r>
        <w:rPr>
          <w:rFonts w:ascii="Times New Roman" w:hAnsi="Times New Roman" w:cs="Times New Roman"/>
          <w:sz w:val="28"/>
          <w:szCs w:val="28"/>
        </w:rPr>
        <w:t>9 SETTEMBRE 2021</w:t>
      </w:r>
    </w:p>
    <w:p w14:paraId="080DBAE4" w14:textId="77777777" w:rsidR="00726D9C" w:rsidRDefault="00726D9C" w:rsidP="00726D9C">
      <w:pPr>
        <w:numPr>
          <w:ilvl w:val="0"/>
          <w:numId w:val="38"/>
        </w:numPr>
        <w:suppressAutoHyphens/>
        <w:spacing w:after="160" w:line="254" w:lineRule="auto"/>
        <w:contextualSpacing/>
        <w:rPr>
          <w:rFonts w:ascii="Times New Roman" w:hAnsi="Times New Roman" w:cs="Times New Roman"/>
          <w:sz w:val="28"/>
          <w:szCs w:val="28"/>
        </w:rPr>
      </w:pPr>
      <w:r>
        <w:rPr>
          <w:rFonts w:ascii="Times New Roman" w:hAnsi="Times New Roman" w:cs="Times New Roman"/>
          <w:sz w:val="28"/>
          <w:szCs w:val="28"/>
        </w:rPr>
        <w:t>9 DICEMBRE 2021</w:t>
      </w:r>
    </w:p>
    <w:p w14:paraId="11C77780" w14:textId="77777777" w:rsidR="00726D9C" w:rsidRDefault="00726D9C" w:rsidP="00726D9C">
      <w:pPr>
        <w:numPr>
          <w:ilvl w:val="0"/>
          <w:numId w:val="38"/>
        </w:numPr>
        <w:suppressAutoHyphens/>
        <w:spacing w:after="160" w:line="254" w:lineRule="auto"/>
        <w:contextualSpacing/>
        <w:rPr>
          <w:rFonts w:ascii="Times New Roman" w:hAnsi="Times New Roman" w:cs="Times New Roman"/>
          <w:sz w:val="28"/>
          <w:szCs w:val="28"/>
        </w:rPr>
      </w:pPr>
      <w:r>
        <w:rPr>
          <w:rFonts w:ascii="Times New Roman" w:hAnsi="Times New Roman" w:cs="Times New Roman"/>
          <w:sz w:val="28"/>
          <w:szCs w:val="28"/>
        </w:rPr>
        <w:t>3 FEBBRAIO 2022</w:t>
      </w:r>
    </w:p>
    <w:p w14:paraId="2C402598" w14:textId="77777777" w:rsidR="00726D9C" w:rsidRDefault="00726D9C" w:rsidP="00726D9C">
      <w:pPr>
        <w:numPr>
          <w:ilvl w:val="0"/>
          <w:numId w:val="38"/>
        </w:numPr>
        <w:suppressAutoHyphens/>
        <w:spacing w:after="160" w:line="254" w:lineRule="auto"/>
        <w:contextualSpacing/>
      </w:pPr>
      <w:r>
        <w:rPr>
          <w:rFonts w:ascii="Times New Roman" w:hAnsi="Times New Roman" w:cs="Times New Roman"/>
          <w:sz w:val="28"/>
          <w:szCs w:val="28"/>
        </w:rPr>
        <w:t>7 APRILE 2022</w:t>
      </w:r>
    </w:p>
    <w:p w14:paraId="33EF059F" w14:textId="77777777" w:rsidR="00726D9C" w:rsidRDefault="00726D9C" w:rsidP="00726D9C">
      <w:pPr>
        <w:numPr>
          <w:ilvl w:val="0"/>
          <w:numId w:val="38"/>
        </w:numPr>
        <w:suppressAutoHyphens/>
        <w:spacing w:after="160" w:line="254" w:lineRule="auto"/>
        <w:contextualSpacing/>
        <w:rPr>
          <w:rFonts w:ascii="Times New Roman" w:hAnsi="Times New Roman" w:cs="Times New Roman"/>
          <w:sz w:val="28"/>
          <w:szCs w:val="28"/>
        </w:rPr>
      </w:pPr>
      <w:r>
        <w:rPr>
          <w:rFonts w:ascii="Times New Roman" w:hAnsi="Times New Roman" w:cs="Times New Roman"/>
          <w:sz w:val="28"/>
          <w:szCs w:val="28"/>
        </w:rPr>
        <w:t>9 GIUGNO 2022</w:t>
      </w:r>
    </w:p>
    <w:p w14:paraId="5C0C6C8C" w14:textId="77777777" w:rsidR="00506632" w:rsidRDefault="00506632" w:rsidP="00726D9C">
      <w:pPr>
        <w:spacing w:after="160" w:line="254" w:lineRule="auto"/>
        <w:ind w:left="720"/>
        <w:contextualSpacing/>
        <w:rPr>
          <w:rFonts w:ascii="Times New Roman" w:hAnsi="Times New Roman" w:cs="Times New Roman"/>
          <w:sz w:val="28"/>
          <w:szCs w:val="28"/>
        </w:rPr>
        <w:sectPr w:rsidR="00506632" w:rsidSect="00506632">
          <w:type w:val="continuous"/>
          <w:pgSz w:w="11906" w:h="16838"/>
          <w:pgMar w:top="1418" w:right="1134" w:bottom="1134" w:left="1134" w:header="708" w:footer="708" w:gutter="0"/>
          <w:cols w:num="2" w:space="708"/>
          <w:docGrid w:linePitch="360"/>
        </w:sectPr>
      </w:pPr>
    </w:p>
    <w:p w14:paraId="73B77096" w14:textId="56BB202C" w:rsidR="00726D9C" w:rsidRDefault="00726D9C" w:rsidP="00726D9C">
      <w:pPr>
        <w:spacing w:after="160" w:line="254" w:lineRule="auto"/>
        <w:ind w:left="720"/>
        <w:contextualSpacing/>
        <w:rPr>
          <w:rFonts w:ascii="Times New Roman" w:hAnsi="Times New Roman" w:cs="Times New Roman"/>
          <w:sz w:val="28"/>
          <w:szCs w:val="28"/>
        </w:rPr>
      </w:pPr>
    </w:p>
    <w:p w14:paraId="63CE23F4" w14:textId="77777777" w:rsidR="00D8486D" w:rsidRDefault="00D8486D" w:rsidP="00726D9C">
      <w:pPr>
        <w:spacing w:after="160" w:line="254" w:lineRule="auto"/>
        <w:ind w:left="720"/>
        <w:contextualSpacing/>
        <w:rPr>
          <w:rFonts w:ascii="Times New Roman" w:hAnsi="Times New Roman" w:cs="Times New Roman"/>
          <w:sz w:val="28"/>
          <w:szCs w:val="28"/>
        </w:rPr>
      </w:pPr>
    </w:p>
    <w:p w14:paraId="5F6723CD" w14:textId="77777777" w:rsidR="00726D9C" w:rsidRDefault="00726D9C" w:rsidP="00726D9C">
      <w:pPr>
        <w:spacing w:after="160" w:line="254" w:lineRule="auto"/>
        <w:rPr>
          <w:rFonts w:ascii="Times New Roman" w:hAnsi="Times New Roman" w:cs="Times New Roman"/>
          <w:b/>
          <w:sz w:val="28"/>
          <w:szCs w:val="28"/>
        </w:rPr>
      </w:pPr>
      <w:r>
        <w:rPr>
          <w:rFonts w:ascii="Times New Roman" w:hAnsi="Times New Roman" w:cs="Times New Roman"/>
          <w:b/>
          <w:sz w:val="28"/>
          <w:szCs w:val="28"/>
        </w:rPr>
        <w:t xml:space="preserve">CONSIGLIO PASTORALE DIOCESANO </w:t>
      </w:r>
      <w:r>
        <w:rPr>
          <w:rFonts w:ascii="Times New Roman" w:hAnsi="Times New Roman" w:cs="Times New Roman"/>
          <w:sz w:val="28"/>
          <w:szCs w:val="28"/>
        </w:rPr>
        <w:tab/>
      </w:r>
    </w:p>
    <w:p w14:paraId="12D54C50" w14:textId="77777777" w:rsidR="00726D9C" w:rsidRDefault="00726D9C" w:rsidP="00726D9C">
      <w:pPr>
        <w:pStyle w:val="Paragrafoelenco"/>
        <w:numPr>
          <w:ilvl w:val="0"/>
          <w:numId w:val="39"/>
        </w:numPr>
        <w:suppressAutoHyphens/>
        <w:spacing w:line="254" w:lineRule="auto"/>
        <w:rPr>
          <w:rFonts w:ascii="Times New Roman" w:hAnsi="Times New Roman" w:cs="Times New Roman"/>
          <w:sz w:val="28"/>
          <w:szCs w:val="28"/>
        </w:rPr>
      </w:pPr>
      <w:r>
        <w:rPr>
          <w:rFonts w:ascii="Times New Roman" w:hAnsi="Times New Roman" w:cs="Times New Roman"/>
          <w:sz w:val="28"/>
          <w:szCs w:val="28"/>
        </w:rPr>
        <w:t>31 OTTOBRE 2021</w:t>
      </w:r>
      <w:r>
        <w:rPr>
          <w:rFonts w:ascii="Times New Roman" w:hAnsi="Times New Roman" w:cs="Times New Roman"/>
          <w:sz w:val="28"/>
          <w:szCs w:val="28"/>
        </w:rPr>
        <w:tab/>
        <w:t xml:space="preserve">Elezione dei nuovi Consigli Pastorale Parrocchiali </w:t>
      </w:r>
    </w:p>
    <w:p w14:paraId="1BDD4E90" w14:textId="164208B6" w:rsidR="00726D9C" w:rsidRDefault="00506632" w:rsidP="00726D9C">
      <w:pPr>
        <w:spacing w:after="160" w:line="254" w:lineRule="auto"/>
        <w:rPr>
          <w:rFonts w:ascii="Times New Roman" w:hAnsi="Times New Roman" w:cs="Times New Roman"/>
          <w:sz w:val="28"/>
          <w:szCs w:val="28"/>
        </w:rPr>
      </w:pPr>
      <w:r>
        <w:rPr>
          <w:rFonts w:ascii="Times New Roman" w:hAnsi="Times New Roman" w:cs="Times New Roman"/>
          <w:sz w:val="28"/>
          <w:szCs w:val="28"/>
        </w:rPr>
        <w:t xml:space="preserve">                                        </w:t>
      </w:r>
      <w:r w:rsidR="00726D9C">
        <w:rPr>
          <w:rFonts w:ascii="Times New Roman" w:hAnsi="Times New Roman" w:cs="Times New Roman"/>
          <w:sz w:val="28"/>
          <w:szCs w:val="28"/>
        </w:rPr>
        <w:t>Consiglio per Affari Economici Parrocchiale</w:t>
      </w:r>
    </w:p>
    <w:p w14:paraId="141BB851" w14:textId="77777777" w:rsidR="00726D9C" w:rsidRDefault="00726D9C" w:rsidP="00726D9C">
      <w:pPr>
        <w:pStyle w:val="Paragrafoelenco"/>
        <w:numPr>
          <w:ilvl w:val="0"/>
          <w:numId w:val="39"/>
        </w:numPr>
        <w:suppressAutoHyphens/>
        <w:spacing w:line="254" w:lineRule="auto"/>
        <w:rPr>
          <w:rFonts w:ascii="Times New Roman" w:hAnsi="Times New Roman" w:cs="Times New Roman"/>
          <w:sz w:val="28"/>
          <w:szCs w:val="28"/>
        </w:rPr>
      </w:pPr>
      <w:r>
        <w:rPr>
          <w:rFonts w:ascii="Times New Roman" w:hAnsi="Times New Roman" w:cs="Times New Roman"/>
          <w:sz w:val="28"/>
          <w:szCs w:val="28"/>
        </w:rPr>
        <w:t>17 NOVEMBRE 2021   Costituzione del nuovo Consiglio Pastorale Diocesano</w:t>
      </w:r>
    </w:p>
    <w:p w14:paraId="067AB247" w14:textId="77777777" w:rsidR="00726D9C" w:rsidRDefault="00726D9C" w:rsidP="00726D9C">
      <w:pPr>
        <w:pStyle w:val="Paragrafoelenco"/>
        <w:numPr>
          <w:ilvl w:val="0"/>
          <w:numId w:val="39"/>
        </w:numPr>
        <w:suppressAutoHyphens/>
        <w:spacing w:line="254" w:lineRule="auto"/>
        <w:rPr>
          <w:rFonts w:ascii="Times New Roman" w:hAnsi="Times New Roman" w:cs="Times New Roman"/>
          <w:sz w:val="28"/>
          <w:szCs w:val="28"/>
        </w:rPr>
      </w:pPr>
      <w:r>
        <w:rPr>
          <w:rFonts w:ascii="Times New Roman" w:hAnsi="Times New Roman" w:cs="Times New Roman"/>
          <w:sz w:val="28"/>
          <w:szCs w:val="28"/>
        </w:rPr>
        <w:t>16 GENNAIO 2022</w:t>
      </w:r>
      <w:r>
        <w:rPr>
          <w:rFonts w:ascii="Times New Roman" w:hAnsi="Times New Roman" w:cs="Times New Roman"/>
          <w:sz w:val="28"/>
          <w:szCs w:val="28"/>
        </w:rPr>
        <w:tab/>
      </w:r>
    </w:p>
    <w:p w14:paraId="2C15FFC6" w14:textId="77777777" w:rsidR="00726D9C" w:rsidRDefault="00726D9C" w:rsidP="00726D9C">
      <w:pPr>
        <w:pStyle w:val="Paragrafoelenco"/>
        <w:numPr>
          <w:ilvl w:val="0"/>
          <w:numId w:val="39"/>
        </w:numPr>
        <w:suppressAutoHyphens/>
        <w:spacing w:line="254" w:lineRule="auto"/>
        <w:rPr>
          <w:rFonts w:ascii="Times New Roman" w:hAnsi="Times New Roman" w:cs="Times New Roman"/>
          <w:sz w:val="28"/>
          <w:szCs w:val="28"/>
        </w:rPr>
      </w:pPr>
      <w:r>
        <w:rPr>
          <w:rFonts w:ascii="Times New Roman" w:hAnsi="Times New Roman" w:cs="Times New Roman"/>
          <w:sz w:val="28"/>
          <w:szCs w:val="28"/>
        </w:rPr>
        <w:t xml:space="preserve">31 MARZO 2022 </w:t>
      </w:r>
    </w:p>
    <w:p w14:paraId="6006373C" w14:textId="76463E06" w:rsidR="00726D9C" w:rsidRDefault="00726D9C" w:rsidP="00726D9C">
      <w:pPr>
        <w:pStyle w:val="Paragrafoelenco"/>
        <w:numPr>
          <w:ilvl w:val="0"/>
          <w:numId w:val="39"/>
        </w:numPr>
        <w:suppressAutoHyphens/>
        <w:spacing w:line="254" w:lineRule="auto"/>
        <w:rPr>
          <w:rFonts w:ascii="Times New Roman" w:hAnsi="Times New Roman" w:cs="Times New Roman"/>
          <w:sz w:val="28"/>
          <w:szCs w:val="28"/>
        </w:rPr>
      </w:pPr>
      <w:r>
        <w:rPr>
          <w:rFonts w:ascii="Times New Roman" w:hAnsi="Times New Roman" w:cs="Times New Roman"/>
          <w:sz w:val="28"/>
          <w:szCs w:val="28"/>
        </w:rPr>
        <w:t xml:space="preserve">17 GIUGNO 2022 </w:t>
      </w:r>
    </w:p>
    <w:p w14:paraId="7FC66C14" w14:textId="77777777" w:rsidR="00D8486D" w:rsidRPr="00506632" w:rsidRDefault="00D8486D" w:rsidP="00D8486D">
      <w:pPr>
        <w:pStyle w:val="Paragrafoelenco"/>
        <w:suppressAutoHyphens/>
        <w:spacing w:line="254" w:lineRule="auto"/>
        <w:ind w:left="360"/>
        <w:rPr>
          <w:rFonts w:ascii="Times New Roman" w:hAnsi="Times New Roman" w:cs="Times New Roman"/>
          <w:sz w:val="28"/>
          <w:szCs w:val="28"/>
        </w:rPr>
      </w:pPr>
    </w:p>
    <w:p w14:paraId="6981E5E4" w14:textId="77777777" w:rsidR="00726D9C" w:rsidRDefault="00726D9C" w:rsidP="00726D9C">
      <w:pPr>
        <w:spacing w:after="160" w:line="254" w:lineRule="auto"/>
        <w:rPr>
          <w:rFonts w:ascii="Times New Roman" w:hAnsi="Times New Roman" w:cs="Times New Roman"/>
          <w:b/>
          <w:sz w:val="28"/>
          <w:szCs w:val="28"/>
        </w:rPr>
      </w:pPr>
      <w:r>
        <w:rPr>
          <w:rFonts w:ascii="Times New Roman" w:hAnsi="Times New Roman" w:cs="Times New Roman"/>
          <w:b/>
          <w:sz w:val="28"/>
          <w:szCs w:val="28"/>
        </w:rPr>
        <w:t>UFFICI PASTORALI</w:t>
      </w:r>
    </w:p>
    <w:p w14:paraId="375D47A7" w14:textId="77777777" w:rsidR="00726D9C" w:rsidRDefault="00726D9C" w:rsidP="00726D9C">
      <w:pPr>
        <w:numPr>
          <w:ilvl w:val="0"/>
          <w:numId w:val="40"/>
        </w:numPr>
        <w:suppressAutoHyphens/>
        <w:spacing w:after="160" w:line="254" w:lineRule="auto"/>
        <w:contextualSpacing/>
        <w:rPr>
          <w:rFonts w:ascii="Times New Roman" w:hAnsi="Times New Roman" w:cs="Times New Roman"/>
          <w:sz w:val="28"/>
          <w:szCs w:val="28"/>
        </w:rPr>
      </w:pPr>
      <w:r>
        <w:rPr>
          <w:rFonts w:ascii="Times New Roman" w:hAnsi="Times New Roman" w:cs="Times New Roman"/>
          <w:sz w:val="28"/>
          <w:szCs w:val="28"/>
        </w:rPr>
        <w:t>6 SETTEMBRE 2021</w:t>
      </w:r>
    </w:p>
    <w:p w14:paraId="109293C2" w14:textId="77777777" w:rsidR="00726D9C" w:rsidRPr="005A165F" w:rsidRDefault="00726D9C" w:rsidP="00726D9C">
      <w:pPr>
        <w:numPr>
          <w:ilvl w:val="0"/>
          <w:numId w:val="40"/>
        </w:numPr>
        <w:suppressAutoHyphens/>
        <w:spacing w:after="160" w:line="254" w:lineRule="auto"/>
        <w:contextualSpacing/>
        <w:rPr>
          <w:rFonts w:ascii="Times New Roman" w:hAnsi="Times New Roman" w:cs="Times New Roman"/>
          <w:sz w:val="28"/>
          <w:szCs w:val="28"/>
        </w:rPr>
      </w:pPr>
      <w:r w:rsidRPr="005A165F">
        <w:rPr>
          <w:rFonts w:ascii="Times New Roman" w:hAnsi="Times New Roman" w:cs="Times New Roman"/>
          <w:sz w:val="28"/>
          <w:szCs w:val="28"/>
        </w:rPr>
        <w:t xml:space="preserve">26 </w:t>
      </w:r>
      <w:proofErr w:type="gramStart"/>
      <w:r w:rsidRPr="005A165F">
        <w:rPr>
          <w:rFonts w:ascii="Times New Roman" w:hAnsi="Times New Roman" w:cs="Times New Roman"/>
          <w:sz w:val="28"/>
          <w:szCs w:val="28"/>
        </w:rPr>
        <w:t>ottobre  2021</w:t>
      </w:r>
      <w:proofErr w:type="gramEnd"/>
    </w:p>
    <w:p w14:paraId="623B34E5" w14:textId="77777777" w:rsidR="00726D9C" w:rsidRDefault="00726D9C" w:rsidP="00726D9C">
      <w:pPr>
        <w:numPr>
          <w:ilvl w:val="0"/>
          <w:numId w:val="40"/>
        </w:numPr>
        <w:suppressAutoHyphens/>
        <w:spacing w:after="160" w:line="254" w:lineRule="auto"/>
        <w:contextualSpacing/>
        <w:rPr>
          <w:rFonts w:ascii="Times New Roman" w:hAnsi="Times New Roman" w:cs="Times New Roman"/>
          <w:sz w:val="28"/>
          <w:szCs w:val="28"/>
        </w:rPr>
      </w:pPr>
      <w:r>
        <w:rPr>
          <w:rFonts w:ascii="Times New Roman" w:hAnsi="Times New Roman" w:cs="Times New Roman"/>
          <w:sz w:val="28"/>
          <w:szCs w:val="28"/>
        </w:rPr>
        <w:t>10 GENNAIO 2022</w:t>
      </w:r>
    </w:p>
    <w:p w14:paraId="1469109B" w14:textId="77777777" w:rsidR="00726D9C" w:rsidRDefault="00726D9C" w:rsidP="00726D9C">
      <w:pPr>
        <w:numPr>
          <w:ilvl w:val="0"/>
          <w:numId w:val="40"/>
        </w:numPr>
        <w:suppressAutoHyphens/>
        <w:spacing w:after="160" w:line="254" w:lineRule="auto"/>
        <w:contextualSpacing/>
        <w:rPr>
          <w:rFonts w:ascii="Times New Roman" w:hAnsi="Times New Roman" w:cs="Times New Roman"/>
          <w:sz w:val="28"/>
          <w:szCs w:val="28"/>
        </w:rPr>
      </w:pPr>
      <w:r>
        <w:rPr>
          <w:rFonts w:ascii="Times New Roman" w:hAnsi="Times New Roman" w:cs="Times New Roman"/>
          <w:sz w:val="28"/>
          <w:szCs w:val="28"/>
        </w:rPr>
        <w:t>07 FEBBRAIO 2022</w:t>
      </w:r>
    </w:p>
    <w:p w14:paraId="1DAED4DD" w14:textId="77777777" w:rsidR="00726D9C" w:rsidRDefault="00726D9C" w:rsidP="00726D9C">
      <w:pPr>
        <w:numPr>
          <w:ilvl w:val="0"/>
          <w:numId w:val="40"/>
        </w:numPr>
        <w:suppressAutoHyphens/>
        <w:spacing w:after="160" w:line="254" w:lineRule="auto"/>
        <w:contextualSpacing/>
        <w:rPr>
          <w:rFonts w:ascii="Times New Roman" w:hAnsi="Times New Roman" w:cs="Times New Roman"/>
          <w:sz w:val="28"/>
          <w:szCs w:val="28"/>
        </w:rPr>
      </w:pPr>
      <w:r>
        <w:rPr>
          <w:rFonts w:ascii="Times New Roman" w:hAnsi="Times New Roman" w:cs="Times New Roman"/>
          <w:sz w:val="28"/>
          <w:szCs w:val="28"/>
        </w:rPr>
        <w:t>27 GIUGNO 2022</w:t>
      </w:r>
    </w:p>
    <w:p w14:paraId="5728F1DC" w14:textId="7A2D3DDD" w:rsidR="00726D9C" w:rsidRDefault="00726D9C" w:rsidP="00726D9C">
      <w:pPr>
        <w:spacing w:after="160" w:line="254" w:lineRule="auto"/>
        <w:ind w:left="720"/>
        <w:contextualSpacing/>
        <w:rPr>
          <w:rFonts w:ascii="Times New Roman" w:hAnsi="Times New Roman" w:cs="Times New Roman"/>
          <w:sz w:val="28"/>
          <w:szCs w:val="28"/>
        </w:rPr>
      </w:pPr>
    </w:p>
    <w:p w14:paraId="34AB3834" w14:textId="2797F28B" w:rsidR="00D8486D" w:rsidRDefault="00D8486D" w:rsidP="00726D9C">
      <w:pPr>
        <w:spacing w:after="160" w:line="254" w:lineRule="auto"/>
        <w:ind w:left="720"/>
        <w:contextualSpacing/>
        <w:rPr>
          <w:rFonts w:ascii="Times New Roman" w:hAnsi="Times New Roman" w:cs="Times New Roman"/>
          <w:sz w:val="28"/>
          <w:szCs w:val="28"/>
        </w:rPr>
      </w:pPr>
    </w:p>
    <w:p w14:paraId="0B407533" w14:textId="42DCC991" w:rsidR="00D8486D" w:rsidRDefault="00D8486D" w:rsidP="00726D9C">
      <w:pPr>
        <w:spacing w:after="160" w:line="254" w:lineRule="auto"/>
        <w:ind w:left="720"/>
        <w:contextualSpacing/>
        <w:rPr>
          <w:rFonts w:ascii="Times New Roman" w:hAnsi="Times New Roman" w:cs="Times New Roman"/>
          <w:sz w:val="28"/>
          <w:szCs w:val="28"/>
        </w:rPr>
      </w:pPr>
    </w:p>
    <w:p w14:paraId="2B2DA7AE" w14:textId="1186762F" w:rsidR="00D8486D" w:rsidRDefault="00D8486D" w:rsidP="00726D9C">
      <w:pPr>
        <w:spacing w:after="160" w:line="254" w:lineRule="auto"/>
        <w:ind w:left="720"/>
        <w:contextualSpacing/>
        <w:rPr>
          <w:rFonts w:ascii="Times New Roman" w:hAnsi="Times New Roman" w:cs="Times New Roman"/>
          <w:sz w:val="28"/>
          <w:szCs w:val="28"/>
        </w:rPr>
      </w:pPr>
    </w:p>
    <w:p w14:paraId="6E70B6D9" w14:textId="75239180" w:rsidR="00D8486D" w:rsidRDefault="00D8486D" w:rsidP="00726D9C">
      <w:pPr>
        <w:spacing w:after="160" w:line="254" w:lineRule="auto"/>
        <w:ind w:left="720"/>
        <w:contextualSpacing/>
        <w:rPr>
          <w:rFonts w:ascii="Times New Roman" w:hAnsi="Times New Roman" w:cs="Times New Roman"/>
          <w:sz w:val="28"/>
          <w:szCs w:val="28"/>
        </w:rPr>
      </w:pPr>
    </w:p>
    <w:p w14:paraId="7091C047" w14:textId="77777777" w:rsidR="00D8486D" w:rsidRDefault="00D8486D" w:rsidP="00726D9C">
      <w:pPr>
        <w:spacing w:after="160" w:line="254" w:lineRule="auto"/>
        <w:ind w:left="720"/>
        <w:contextualSpacing/>
        <w:rPr>
          <w:rFonts w:ascii="Times New Roman" w:hAnsi="Times New Roman" w:cs="Times New Roman"/>
          <w:sz w:val="28"/>
          <w:szCs w:val="28"/>
        </w:rPr>
      </w:pPr>
    </w:p>
    <w:p w14:paraId="58D35B03" w14:textId="77777777" w:rsidR="00726D9C" w:rsidRDefault="00726D9C" w:rsidP="00726D9C">
      <w:pPr>
        <w:spacing w:after="160" w:line="254" w:lineRule="auto"/>
        <w:rPr>
          <w:rFonts w:ascii="Times New Roman" w:hAnsi="Times New Roman" w:cs="Times New Roman"/>
          <w:b/>
          <w:sz w:val="28"/>
          <w:szCs w:val="28"/>
        </w:rPr>
      </w:pPr>
      <w:r>
        <w:rPr>
          <w:rFonts w:ascii="Times New Roman" w:hAnsi="Times New Roman" w:cs="Times New Roman"/>
          <w:b/>
          <w:sz w:val="28"/>
          <w:szCs w:val="28"/>
        </w:rPr>
        <w:lastRenderedPageBreak/>
        <w:t>CONSULTA LAICALE</w:t>
      </w:r>
    </w:p>
    <w:p w14:paraId="3F5776FA" w14:textId="77777777" w:rsidR="00726D9C" w:rsidRDefault="00726D9C" w:rsidP="00726D9C">
      <w:pPr>
        <w:numPr>
          <w:ilvl w:val="0"/>
          <w:numId w:val="41"/>
        </w:numPr>
        <w:suppressAutoHyphens/>
        <w:spacing w:after="160" w:line="254" w:lineRule="auto"/>
        <w:contextualSpacing/>
        <w:rPr>
          <w:rFonts w:ascii="Times New Roman" w:hAnsi="Times New Roman" w:cs="Times New Roman"/>
          <w:sz w:val="28"/>
          <w:szCs w:val="28"/>
        </w:rPr>
      </w:pPr>
      <w:r>
        <w:rPr>
          <w:rFonts w:ascii="Times New Roman" w:hAnsi="Times New Roman" w:cs="Times New Roman"/>
          <w:sz w:val="28"/>
          <w:szCs w:val="28"/>
        </w:rPr>
        <w:t>18 OTTOBRE 2021</w:t>
      </w:r>
    </w:p>
    <w:p w14:paraId="197C3C73" w14:textId="77777777" w:rsidR="00726D9C" w:rsidRDefault="00726D9C" w:rsidP="00726D9C">
      <w:pPr>
        <w:numPr>
          <w:ilvl w:val="0"/>
          <w:numId w:val="41"/>
        </w:numPr>
        <w:suppressAutoHyphens/>
        <w:spacing w:after="160" w:line="254" w:lineRule="auto"/>
        <w:contextualSpacing/>
        <w:rPr>
          <w:rFonts w:ascii="Times New Roman" w:hAnsi="Times New Roman" w:cs="Times New Roman"/>
          <w:sz w:val="28"/>
          <w:szCs w:val="28"/>
        </w:rPr>
      </w:pPr>
      <w:r>
        <w:rPr>
          <w:rFonts w:ascii="Times New Roman" w:hAnsi="Times New Roman" w:cs="Times New Roman"/>
          <w:sz w:val="28"/>
          <w:szCs w:val="28"/>
        </w:rPr>
        <w:t>10 DICEMBRE 2021</w:t>
      </w:r>
    </w:p>
    <w:p w14:paraId="4E27C345" w14:textId="77777777" w:rsidR="00726D9C" w:rsidRDefault="00726D9C" w:rsidP="00726D9C">
      <w:pPr>
        <w:numPr>
          <w:ilvl w:val="0"/>
          <w:numId w:val="41"/>
        </w:numPr>
        <w:suppressAutoHyphens/>
        <w:spacing w:after="160" w:line="254" w:lineRule="auto"/>
        <w:contextualSpacing/>
        <w:rPr>
          <w:rFonts w:ascii="Times New Roman" w:hAnsi="Times New Roman" w:cs="Times New Roman"/>
          <w:sz w:val="28"/>
          <w:szCs w:val="28"/>
        </w:rPr>
      </w:pPr>
      <w:r>
        <w:rPr>
          <w:rFonts w:ascii="Times New Roman" w:hAnsi="Times New Roman" w:cs="Times New Roman"/>
          <w:sz w:val="28"/>
          <w:szCs w:val="28"/>
        </w:rPr>
        <w:t>26 APRILE 2022</w:t>
      </w:r>
    </w:p>
    <w:p w14:paraId="667B1072" w14:textId="77777777" w:rsidR="00726D9C" w:rsidRDefault="00726D9C" w:rsidP="00726D9C">
      <w:pPr>
        <w:numPr>
          <w:ilvl w:val="0"/>
          <w:numId w:val="41"/>
        </w:numPr>
        <w:suppressAutoHyphens/>
        <w:spacing w:after="160" w:line="254" w:lineRule="auto"/>
        <w:contextualSpacing/>
        <w:rPr>
          <w:rFonts w:ascii="Times New Roman" w:hAnsi="Times New Roman" w:cs="Times New Roman"/>
          <w:sz w:val="28"/>
          <w:szCs w:val="28"/>
        </w:rPr>
      </w:pPr>
      <w:r>
        <w:rPr>
          <w:rFonts w:ascii="Times New Roman" w:hAnsi="Times New Roman" w:cs="Times New Roman"/>
          <w:sz w:val="28"/>
          <w:szCs w:val="28"/>
        </w:rPr>
        <w:t>23 MAGGIO 2022</w:t>
      </w:r>
    </w:p>
    <w:p w14:paraId="1A32D236" w14:textId="77777777" w:rsidR="00726D9C" w:rsidRDefault="00726D9C" w:rsidP="00726D9C">
      <w:pPr>
        <w:numPr>
          <w:ilvl w:val="0"/>
          <w:numId w:val="41"/>
        </w:numPr>
        <w:suppressAutoHyphens/>
        <w:spacing w:after="160" w:line="254" w:lineRule="auto"/>
        <w:contextualSpacing/>
        <w:rPr>
          <w:rFonts w:ascii="Times New Roman" w:hAnsi="Times New Roman" w:cs="Times New Roman"/>
          <w:sz w:val="28"/>
          <w:szCs w:val="28"/>
        </w:rPr>
      </w:pPr>
      <w:r>
        <w:rPr>
          <w:rFonts w:ascii="Times New Roman" w:hAnsi="Times New Roman" w:cs="Times New Roman"/>
          <w:sz w:val="28"/>
          <w:szCs w:val="28"/>
        </w:rPr>
        <w:t>13 GIUGNO 2022</w:t>
      </w:r>
    </w:p>
    <w:p w14:paraId="54A7BE85" w14:textId="77777777" w:rsidR="00AA0DE3" w:rsidRDefault="00AA0DE3" w:rsidP="00726D9C">
      <w:pPr>
        <w:rPr>
          <w:rFonts w:ascii="Times New Roman" w:hAnsi="Times New Roman" w:cs="Times New Roman"/>
          <w:b/>
          <w:sz w:val="28"/>
          <w:szCs w:val="28"/>
        </w:rPr>
      </w:pPr>
    </w:p>
    <w:p w14:paraId="1C4A721F" w14:textId="4244E5D5" w:rsidR="00726D9C" w:rsidRDefault="00726D9C" w:rsidP="00726D9C">
      <w:pPr>
        <w:rPr>
          <w:rFonts w:ascii="Times New Roman" w:hAnsi="Times New Roman" w:cs="Times New Roman"/>
          <w:b/>
          <w:sz w:val="28"/>
          <w:szCs w:val="28"/>
        </w:rPr>
      </w:pPr>
      <w:r>
        <w:rPr>
          <w:rFonts w:ascii="Times New Roman" w:hAnsi="Times New Roman" w:cs="Times New Roman"/>
          <w:b/>
          <w:sz w:val="28"/>
          <w:szCs w:val="28"/>
        </w:rPr>
        <w:t xml:space="preserve">INCONTRI DI VICARIA </w:t>
      </w:r>
    </w:p>
    <w:p w14:paraId="6F08DF82" w14:textId="009A5DE3" w:rsidR="00726D9C" w:rsidRPr="005A165F" w:rsidRDefault="00726D9C" w:rsidP="00726D9C">
      <w:pPr>
        <w:numPr>
          <w:ilvl w:val="0"/>
          <w:numId w:val="42"/>
        </w:numPr>
        <w:suppressAutoHyphens/>
        <w:spacing w:after="160" w:line="254" w:lineRule="auto"/>
        <w:contextualSpacing/>
        <w:rPr>
          <w:rFonts w:ascii="Times New Roman" w:hAnsi="Times New Roman" w:cs="Times New Roman"/>
          <w:sz w:val="28"/>
          <w:szCs w:val="28"/>
        </w:rPr>
      </w:pPr>
      <w:r>
        <w:rPr>
          <w:rFonts w:ascii="Times New Roman" w:hAnsi="Times New Roman" w:cs="Times New Roman"/>
          <w:sz w:val="28"/>
          <w:szCs w:val="28"/>
        </w:rPr>
        <w:t xml:space="preserve">28 </w:t>
      </w:r>
      <w:r w:rsidR="00506632">
        <w:rPr>
          <w:rFonts w:ascii="Times New Roman" w:hAnsi="Times New Roman" w:cs="Times New Roman"/>
          <w:sz w:val="28"/>
          <w:szCs w:val="28"/>
        </w:rPr>
        <w:t>OTTOBRE 2021</w:t>
      </w:r>
    </w:p>
    <w:p w14:paraId="42736CAC" w14:textId="3AF928B4" w:rsidR="00726D9C" w:rsidRDefault="00506632" w:rsidP="00726D9C">
      <w:pPr>
        <w:numPr>
          <w:ilvl w:val="0"/>
          <w:numId w:val="42"/>
        </w:numPr>
        <w:suppressAutoHyphens/>
        <w:spacing w:after="160" w:line="254" w:lineRule="auto"/>
        <w:contextualSpacing/>
        <w:rPr>
          <w:rFonts w:ascii="Times New Roman" w:hAnsi="Times New Roman" w:cs="Times New Roman"/>
          <w:sz w:val="28"/>
          <w:szCs w:val="28"/>
        </w:rPr>
      </w:pPr>
      <w:r>
        <w:rPr>
          <w:rFonts w:ascii="Times New Roman" w:hAnsi="Times New Roman" w:cs="Times New Roman"/>
          <w:sz w:val="28"/>
          <w:szCs w:val="28"/>
        </w:rPr>
        <w:t>27 GENNAIO 2022</w:t>
      </w:r>
    </w:p>
    <w:p w14:paraId="611CD26E" w14:textId="76DD1C93" w:rsidR="00726D9C" w:rsidRDefault="00506632" w:rsidP="00726D9C">
      <w:pPr>
        <w:numPr>
          <w:ilvl w:val="0"/>
          <w:numId w:val="42"/>
        </w:numPr>
        <w:suppressAutoHyphens/>
        <w:spacing w:after="160" w:line="254" w:lineRule="auto"/>
        <w:contextualSpacing/>
        <w:rPr>
          <w:rFonts w:ascii="Times New Roman" w:hAnsi="Times New Roman" w:cs="Times New Roman"/>
          <w:sz w:val="28"/>
          <w:szCs w:val="28"/>
        </w:rPr>
      </w:pPr>
      <w:r>
        <w:rPr>
          <w:rFonts w:ascii="Times New Roman" w:hAnsi="Times New Roman" w:cs="Times New Roman"/>
          <w:sz w:val="28"/>
          <w:szCs w:val="28"/>
        </w:rPr>
        <w:t>17 FEBBRAIO 2022</w:t>
      </w:r>
    </w:p>
    <w:p w14:paraId="29C1BEE6" w14:textId="1B0CC2A6" w:rsidR="00726D9C" w:rsidRDefault="00506632" w:rsidP="00726D9C">
      <w:pPr>
        <w:numPr>
          <w:ilvl w:val="0"/>
          <w:numId w:val="42"/>
        </w:numPr>
        <w:suppressAutoHyphens/>
        <w:spacing w:after="160" w:line="254" w:lineRule="auto"/>
        <w:contextualSpacing/>
        <w:rPr>
          <w:rFonts w:ascii="Times New Roman" w:hAnsi="Times New Roman" w:cs="Times New Roman"/>
          <w:sz w:val="28"/>
          <w:szCs w:val="28"/>
        </w:rPr>
      </w:pPr>
      <w:r>
        <w:rPr>
          <w:rFonts w:ascii="Times New Roman" w:hAnsi="Times New Roman" w:cs="Times New Roman"/>
          <w:sz w:val="28"/>
          <w:szCs w:val="28"/>
        </w:rPr>
        <w:t>31 MARZO 2022</w:t>
      </w:r>
    </w:p>
    <w:p w14:paraId="08C5377A" w14:textId="75E974E6" w:rsidR="00726D9C" w:rsidRDefault="00506632" w:rsidP="00726D9C">
      <w:pPr>
        <w:numPr>
          <w:ilvl w:val="0"/>
          <w:numId w:val="42"/>
        </w:numPr>
        <w:suppressAutoHyphens/>
        <w:spacing w:after="160" w:line="254" w:lineRule="auto"/>
        <w:contextualSpacing/>
        <w:rPr>
          <w:rFonts w:ascii="Times New Roman" w:hAnsi="Times New Roman" w:cs="Times New Roman"/>
          <w:sz w:val="28"/>
          <w:szCs w:val="28"/>
        </w:rPr>
      </w:pPr>
      <w:r>
        <w:rPr>
          <w:rFonts w:ascii="Times New Roman" w:hAnsi="Times New Roman" w:cs="Times New Roman"/>
          <w:sz w:val="28"/>
          <w:szCs w:val="28"/>
        </w:rPr>
        <w:t>28 APRILE 2022</w:t>
      </w:r>
    </w:p>
    <w:p w14:paraId="10EE0676" w14:textId="7EB2394C" w:rsidR="00726D9C" w:rsidRDefault="00506632" w:rsidP="00726D9C">
      <w:pPr>
        <w:numPr>
          <w:ilvl w:val="0"/>
          <w:numId w:val="42"/>
        </w:numPr>
        <w:suppressAutoHyphens/>
        <w:spacing w:after="160" w:line="254" w:lineRule="auto"/>
        <w:contextualSpacing/>
        <w:rPr>
          <w:rFonts w:ascii="Times New Roman" w:hAnsi="Times New Roman" w:cs="Times New Roman"/>
          <w:sz w:val="28"/>
          <w:szCs w:val="28"/>
        </w:rPr>
      </w:pPr>
      <w:r>
        <w:rPr>
          <w:rFonts w:ascii="Times New Roman" w:hAnsi="Times New Roman" w:cs="Times New Roman"/>
          <w:sz w:val="28"/>
          <w:szCs w:val="28"/>
        </w:rPr>
        <w:t>26 MAGGIO 2022</w:t>
      </w:r>
    </w:p>
    <w:p w14:paraId="167A86C1" w14:textId="77777777" w:rsidR="00726D9C" w:rsidRDefault="00726D9C" w:rsidP="00726D9C">
      <w:pPr>
        <w:ind w:left="720"/>
        <w:contextualSpacing/>
        <w:rPr>
          <w:rFonts w:ascii="Times New Roman" w:hAnsi="Times New Roman" w:cs="Times New Roman"/>
          <w:sz w:val="28"/>
          <w:szCs w:val="28"/>
        </w:rPr>
      </w:pPr>
    </w:p>
    <w:p w14:paraId="3F13E7F7" w14:textId="6831FD56" w:rsidR="00726D9C" w:rsidRDefault="00726D9C" w:rsidP="00726D9C">
      <w:pPr>
        <w:rPr>
          <w:rFonts w:ascii="Times New Roman" w:hAnsi="Times New Roman" w:cs="Times New Roman"/>
          <w:b/>
          <w:sz w:val="28"/>
          <w:szCs w:val="28"/>
        </w:rPr>
      </w:pPr>
      <w:r>
        <w:rPr>
          <w:rFonts w:ascii="Times New Roman" w:hAnsi="Times New Roman" w:cs="Times New Roman"/>
          <w:b/>
          <w:sz w:val="28"/>
          <w:szCs w:val="28"/>
        </w:rPr>
        <w:t>INCONTRI DI FORMAZIONE PER IL CLERO</w:t>
      </w:r>
    </w:p>
    <w:p w14:paraId="79B6B370" w14:textId="77777777" w:rsidR="00726D9C" w:rsidRDefault="00726D9C" w:rsidP="00726D9C">
      <w:pPr>
        <w:numPr>
          <w:ilvl w:val="0"/>
          <w:numId w:val="43"/>
        </w:numPr>
        <w:suppressAutoHyphens/>
        <w:spacing w:after="160" w:line="254" w:lineRule="auto"/>
        <w:contextualSpacing/>
        <w:rPr>
          <w:rFonts w:ascii="Times New Roman" w:hAnsi="Times New Roman" w:cs="Times New Roman"/>
          <w:sz w:val="28"/>
          <w:szCs w:val="28"/>
        </w:rPr>
      </w:pPr>
      <w:r>
        <w:rPr>
          <w:rFonts w:ascii="Times New Roman" w:hAnsi="Times New Roman" w:cs="Times New Roman"/>
          <w:sz w:val="28"/>
          <w:szCs w:val="28"/>
        </w:rPr>
        <w:t>20 OTTOBRE 2021</w:t>
      </w:r>
    </w:p>
    <w:p w14:paraId="2048FC4B" w14:textId="77777777" w:rsidR="00AA0DE3" w:rsidRDefault="00726D9C" w:rsidP="00AA0DE3">
      <w:pPr>
        <w:numPr>
          <w:ilvl w:val="0"/>
          <w:numId w:val="44"/>
        </w:numPr>
        <w:suppressAutoHyphens/>
        <w:spacing w:after="160" w:line="254" w:lineRule="auto"/>
        <w:contextualSpacing/>
        <w:rPr>
          <w:rFonts w:ascii="Times New Roman" w:hAnsi="Times New Roman" w:cs="Times New Roman"/>
          <w:sz w:val="28"/>
          <w:szCs w:val="28"/>
        </w:rPr>
      </w:pPr>
      <w:r>
        <w:rPr>
          <w:rFonts w:ascii="Times New Roman" w:hAnsi="Times New Roman" w:cs="Times New Roman"/>
          <w:sz w:val="28"/>
          <w:szCs w:val="28"/>
        </w:rPr>
        <w:t>18 NOVEMBRE 2021</w:t>
      </w:r>
    </w:p>
    <w:p w14:paraId="5DC92C57" w14:textId="28D57728" w:rsidR="00726D9C" w:rsidRPr="00AA0DE3" w:rsidRDefault="00726D9C" w:rsidP="00AA0DE3">
      <w:pPr>
        <w:numPr>
          <w:ilvl w:val="0"/>
          <w:numId w:val="44"/>
        </w:numPr>
        <w:suppressAutoHyphens/>
        <w:spacing w:after="160" w:line="254" w:lineRule="auto"/>
        <w:contextualSpacing/>
        <w:rPr>
          <w:rFonts w:ascii="Times New Roman" w:hAnsi="Times New Roman" w:cs="Times New Roman"/>
          <w:sz w:val="28"/>
          <w:szCs w:val="28"/>
        </w:rPr>
      </w:pPr>
      <w:r w:rsidRPr="00AA0DE3">
        <w:rPr>
          <w:rFonts w:ascii="Times New Roman" w:hAnsi="Times New Roman" w:cs="Times New Roman"/>
          <w:sz w:val="28"/>
          <w:szCs w:val="28"/>
        </w:rPr>
        <w:t>17 FEBBRAIO 2022</w:t>
      </w:r>
    </w:p>
    <w:p w14:paraId="47566DB5" w14:textId="77777777" w:rsidR="00726D9C" w:rsidRDefault="00726D9C" w:rsidP="00726D9C">
      <w:pPr>
        <w:rPr>
          <w:rFonts w:ascii="Times New Roman" w:hAnsi="Times New Roman" w:cs="Times New Roman"/>
          <w:b/>
          <w:sz w:val="28"/>
          <w:szCs w:val="28"/>
        </w:rPr>
      </w:pPr>
    </w:p>
    <w:p w14:paraId="0BEDE327" w14:textId="44AB7F24" w:rsidR="00726D9C" w:rsidRDefault="00726D9C" w:rsidP="00726D9C">
      <w:pPr>
        <w:rPr>
          <w:rFonts w:ascii="Times New Roman" w:hAnsi="Times New Roman" w:cs="Times New Roman"/>
          <w:b/>
          <w:sz w:val="28"/>
          <w:szCs w:val="28"/>
        </w:rPr>
      </w:pPr>
      <w:r>
        <w:rPr>
          <w:rFonts w:ascii="Times New Roman" w:hAnsi="Times New Roman" w:cs="Times New Roman"/>
          <w:b/>
          <w:sz w:val="28"/>
          <w:szCs w:val="28"/>
        </w:rPr>
        <w:t>INCONTRO DI FORMAZIONE PER OPERATORI PASTORALI</w:t>
      </w:r>
    </w:p>
    <w:p w14:paraId="40300A70" w14:textId="77777777" w:rsidR="00726D9C" w:rsidRDefault="00726D9C" w:rsidP="00726D9C">
      <w:pPr>
        <w:numPr>
          <w:ilvl w:val="0"/>
          <w:numId w:val="44"/>
        </w:numPr>
        <w:suppressAutoHyphens/>
        <w:spacing w:after="160" w:line="254" w:lineRule="auto"/>
        <w:contextualSpacing/>
        <w:rPr>
          <w:rFonts w:ascii="Times New Roman" w:hAnsi="Times New Roman" w:cs="Times New Roman"/>
          <w:sz w:val="28"/>
          <w:szCs w:val="28"/>
        </w:rPr>
      </w:pPr>
      <w:r>
        <w:rPr>
          <w:rFonts w:ascii="Times New Roman" w:hAnsi="Times New Roman" w:cs="Times New Roman"/>
          <w:sz w:val="28"/>
          <w:szCs w:val="28"/>
        </w:rPr>
        <w:t>19 OTTOBRE 2021</w:t>
      </w:r>
    </w:p>
    <w:p w14:paraId="0E0D382B" w14:textId="77777777" w:rsidR="00726D9C" w:rsidRDefault="00726D9C" w:rsidP="00726D9C">
      <w:pPr>
        <w:numPr>
          <w:ilvl w:val="0"/>
          <w:numId w:val="44"/>
        </w:numPr>
        <w:suppressAutoHyphens/>
        <w:spacing w:after="160" w:line="254" w:lineRule="auto"/>
        <w:contextualSpacing/>
        <w:rPr>
          <w:rFonts w:ascii="Times New Roman" w:hAnsi="Times New Roman" w:cs="Times New Roman"/>
          <w:sz w:val="28"/>
          <w:szCs w:val="28"/>
        </w:rPr>
      </w:pPr>
      <w:r>
        <w:rPr>
          <w:rFonts w:ascii="Times New Roman" w:hAnsi="Times New Roman" w:cs="Times New Roman"/>
          <w:sz w:val="28"/>
          <w:szCs w:val="28"/>
        </w:rPr>
        <w:t>17 NOVEMBRE 2021</w:t>
      </w:r>
    </w:p>
    <w:p w14:paraId="2C30760E" w14:textId="77777777" w:rsidR="00726D9C" w:rsidRPr="005A165F" w:rsidRDefault="00726D9C" w:rsidP="00726D9C">
      <w:pPr>
        <w:numPr>
          <w:ilvl w:val="0"/>
          <w:numId w:val="44"/>
        </w:numPr>
        <w:suppressAutoHyphens/>
        <w:spacing w:after="160" w:line="254" w:lineRule="auto"/>
        <w:contextualSpacing/>
        <w:rPr>
          <w:rFonts w:ascii="Times New Roman" w:hAnsi="Times New Roman" w:cs="Times New Roman"/>
          <w:sz w:val="28"/>
          <w:szCs w:val="28"/>
        </w:rPr>
      </w:pPr>
      <w:r w:rsidRPr="005A165F">
        <w:rPr>
          <w:rFonts w:ascii="Times New Roman" w:hAnsi="Times New Roman" w:cs="Times New Roman"/>
          <w:sz w:val="28"/>
          <w:szCs w:val="28"/>
        </w:rPr>
        <w:t xml:space="preserve">16FEBBRAIO 2021 </w:t>
      </w:r>
    </w:p>
    <w:p w14:paraId="290E58C8" w14:textId="77777777" w:rsidR="00726D9C" w:rsidRDefault="00726D9C" w:rsidP="00726D9C">
      <w:pPr>
        <w:rPr>
          <w:rFonts w:ascii="Times New Roman" w:hAnsi="Times New Roman" w:cs="Times New Roman"/>
          <w:b/>
          <w:sz w:val="28"/>
          <w:szCs w:val="28"/>
        </w:rPr>
      </w:pPr>
    </w:p>
    <w:p w14:paraId="4ED06A6C" w14:textId="02395602" w:rsidR="00726D9C" w:rsidRDefault="00726D9C" w:rsidP="00726D9C">
      <w:pPr>
        <w:rPr>
          <w:rFonts w:ascii="Times New Roman" w:hAnsi="Times New Roman" w:cs="Times New Roman"/>
          <w:b/>
          <w:sz w:val="28"/>
          <w:szCs w:val="28"/>
        </w:rPr>
      </w:pPr>
      <w:r>
        <w:rPr>
          <w:rFonts w:ascii="Times New Roman" w:hAnsi="Times New Roman" w:cs="Times New Roman"/>
          <w:b/>
          <w:sz w:val="28"/>
          <w:szCs w:val="28"/>
        </w:rPr>
        <w:t>INCONTRO VICARIALI PER I CONSIGLI PASTORALI PARROCCHIALI</w:t>
      </w:r>
    </w:p>
    <w:p w14:paraId="2C8F8FF2" w14:textId="77777777" w:rsidR="00726D9C" w:rsidRDefault="00726D9C" w:rsidP="00726D9C">
      <w:pPr>
        <w:numPr>
          <w:ilvl w:val="0"/>
          <w:numId w:val="44"/>
        </w:numPr>
        <w:suppressAutoHyphens/>
        <w:spacing w:after="160" w:line="254" w:lineRule="auto"/>
        <w:contextualSpacing/>
        <w:rPr>
          <w:rFonts w:ascii="Times New Roman" w:hAnsi="Times New Roman" w:cs="Times New Roman"/>
          <w:sz w:val="28"/>
          <w:szCs w:val="28"/>
        </w:rPr>
      </w:pPr>
      <w:r w:rsidRPr="005A165F">
        <w:rPr>
          <w:rFonts w:ascii="Times New Roman" w:hAnsi="Times New Roman" w:cs="Times New Roman"/>
          <w:sz w:val="28"/>
          <w:szCs w:val="28"/>
        </w:rPr>
        <w:t>20/24</w:t>
      </w:r>
      <w:r>
        <w:rPr>
          <w:rFonts w:ascii="Times New Roman" w:hAnsi="Times New Roman" w:cs="Times New Roman"/>
          <w:sz w:val="28"/>
          <w:szCs w:val="28"/>
        </w:rPr>
        <w:t xml:space="preserve"> SETTEMBRE 2021: preparazione dell’elezione dei consigli pastorali parrocchiali</w:t>
      </w:r>
    </w:p>
    <w:p w14:paraId="6E43A8AF" w14:textId="31401C7E" w:rsidR="00726D9C" w:rsidRDefault="00726D9C" w:rsidP="00726D9C">
      <w:pPr>
        <w:numPr>
          <w:ilvl w:val="0"/>
          <w:numId w:val="44"/>
        </w:numPr>
        <w:suppressAutoHyphens/>
        <w:spacing w:after="160" w:line="254" w:lineRule="auto"/>
        <w:contextualSpacing/>
        <w:rPr>
          <w:rFonts w:ascii="Times New Roman" w:hAnsi="Times New Roman" w:cs="Times New Roman"/>
          <w:sz w:val="28"/>
          <w:szCs w:val="28"/>
        </w:rPr>
      </w:pPr>
      <w:r>
        <w:rPr>
          <w:rFonts w:ascii="Times New Roman" w:hAnsi="Times New Roman" w:cs="Times New Roman"/>
          <w:sz w:val="28"/>
          <w:szCs w:val="28"/>
        </w:rPr>
        <w:t>06/10 giugno 2022: incontro di verifica dei CPP e CPAE</w:t>
      </w:r>
    </w:p>
    <w:p w14:paraId="0391E43F" w14:textId="228A4979" w:rsidR="00506632" w:rsidRDefault="00506632" w:rsidP="00506632">
      <w:pPr>
        <w:suppressAutoHyphens/>
        <w:spacing w:after="160" w:line="254" w:lineRule="auto"/>
        <w:ind w:left="720"/>
        <w:contextualSpacing/>
        <w:rPr>
          <w:rFonts w:ascii="Times New Roman" w:hAnsi="Times New Roman" w:cs="Times New Roman"/>
          <w:sz w:val="28"/>
          <w:szCs w:val="28"/>
        </w:rPr>
      </w:pPr>
    </w:p>
    <w:p w14:paraId="2E316D2B" w14:textId="3935C5AA" w:rsidR="00D8486D" w:rsidRDefault="00D8486D" w:rsidP="00506632">
      <w:pPr>
        <w:suppressAutoHyphens/>
        <w:spacing w:after="160" w:line="254" w:lineRule="auto"/>
        <w:ind w:left="720"/>
        <w:contextualSpacing/>
        <w:rPr>
          <w:rFonts w:ascii="Times New Roman" w:hAnsi="Times New Roman" w:cs="Times New Roman"/>
          <w:sz w:val="28"/>
          <w:szCs w:val="28"/>
        </w:rPr>
      </w:pPr>
    </w:p>
    <w:p w14:paraId="5EECE9B1" w14:textId="41CE0A76" w:rsidR="00D8486D" w:rsidRDefault="00D8486D" w:rsidP="00506632">
      <w:pPr>
        <w:suppressAutoHyphens/>
        <w:spacing w:after="160" w:line="254" w:lineRule="auto"/>
        <w:ind w:left="720"/>
        <w:contextualSpacing/>
        <w:rPr>
          <w:rFonts w:ascii="Times New Roman" w:hAnsi="Times New Roman" w:cs="Times New Roman"/>
          <w:sz w:val="28"/>
          <w:szCs w:val="28"/>
        </w:rPr>
      </w:pPr>
    </w:p>
    <w:p w14:paraId="18741E92" w14:textId="39C58861" w:rsidR="00D8486D" w:rsidRDefault="00D8486D" w:rsidP="00506632">
      <w:pPr>
        <w:suppressAutoHyphens/>
        <w:spacing w:after="160" w:line="254" w:lineRule="auto"/>
        <w:ind w:left="720"/>
        <w:contextualSpacing/>
        <w:rPr>
          <w:rFonts w:ascii="Times New Roman" w:hAnsi="Times New Roman" w:cs="Times New Roman"/>
          <w:sz w:val="28"/>
          <w:szCs w:val="28"/>
        </w:rPr>
      </w:pPr>
    </w:p>
    <w:p w14:paraId="6A0DB3B3" w14:textId="2AB3B84A" w:rsidR="00D8486D" w:rsidRDefault="00D8486D" w:rsidP="00506632">
      <w:pPr>
        <w:suppressAutoHyphens/>
        <w:spacing w:after="160" w:line="254" w:lineRule="auto"/>
        <w:ind w:left="720"/>
        <w:contextualSpacing/>
        <w:rPr>
          <w:rFonts w:ascii="Times New Roman" w:hAnsi="Times New Roman" w:cs="Times New Roman"/>
          <w:sz w:val="28"/>
          <w:szCs w:val="28"/>
        </w:rPr>
      </w:pPr>
    </w:p>
    <w:p w14:paraId="4BB1B5B1" w14:textId="77777777" w:rsidR="00D8486D" w:rsidRPr="00506632" w:rsidRDefault="00D8486D" w:rsidP="00506632">
      <w:pPr>
        <w:suppressAutoHyphens/>
        <w:spacing w:after="160" w:line="254" w:lineRule="auto"/>
        <w:ind w:left="720"/>
        <w:contextualSpacing/>
        <w:rPr>
          <w:rFonts w:ascii="Times New Roman" w:hAnsi="Times New Roman" w:cs="Times New Roman"/>
          <w:sz w:val="28"/>
          <w:szCs w:val="28"/>
        </w:rPr>
      </w:pPr>
    </w:p>
    <w:p w14:paraId="25302D45" w14:textId="6CA53A9A" w:rsidR="00726D9C" w:rsidRPr="00AA0DE3" w:rsidRDefault="00726D9C" w:rsidP="00AA0DE3">
      <w:pPr>
        <w:spacing w:after="160" w:line="254" w:lineRule="auto"/>
        <w:rPr>
          <w:rFonts w:ascii="Times New Roman" w:hAnsi="Times New Roman" w:cs="Times New Roman"/>
          <w:b/>
          <w:sz w:val="28"/>
          <w:szCs w:val="28"/>
        </w:rPr>
      </w:pPr>
      <w:r>
        <w:rPr>
          <w:rFonts w:ascii="Times New Roman" w:hAnsi="Times New Roman" w:cs="Times New Roman"/>
          <w:b/>
          <w:sz w:val="28"/>
          <w:szCs w:val="28"/>
        </w:rPr>
        <w:lastRenderedPageBreak/>
        <w:t>RITIRI DEL CLERO</w:t>
      </w:r>
    </w:p>
    <w:p w14:paraId="44458662" w14:textId="77777777" w:rsidR="00726D9C" w:rsidRDefault="00726D9C" w:rsidP="00726D9C">
      <w:pPr>
        <w:pStyle w:val="Paragrafoelenco"/>
        <w:widowControl w:val="0"/>
        <w:numPr>
          <w:ilvl w:val="0"/>
          <w:numId w:val="45"/>
        </w:numPr>
        <w:suppressAutoHyphens/>
        <w:spacing w:line="254" w:lineRule="auto"/>
        <w:jc w:val="both"/>
        <w:rPr>
          <w:rFonts w:ascii="Times New Roman" w:hAnsi="Times New Roman" w:cs="Times New Roman"/>
          <w:sz w:val="28"/>
          <w:szCs w:val="28"/>
        </w:rPr>
      </w:pPr>
      <w:r>
        <w:rPr>
          <w:rFonts w:ascii="Times New Roman" w:hAnsi="Times New Roman" w:cs="Times New Roman"/>
          <w:sz w:val="28"/>
          <w:szCs w:val="28"/>
        </w:rPr>
        <w:t>14 OTTOBRE 2021</w:t>
      </w:r>
    </w:p>
    <w:p w14:paraId="3A414108" w14:textId="77777777" w:rsidR="00726D9C" w:rsidRDefault="00726D9C" w:rsidP="00726D9C">
      <w:pPr>
        <w:pStyle w:val="Paragrafoelenco"/>
        <w:widowControl w:val="0"/>
        <w:numPr>
          <w:ilvl w:val="0"/>
          <w:numId w:val="45"/>
        </w:numPr>
        <w:suppressAutoHyphens/>
        <w:spacing w:line="254" w:lineRule="auto"/>
        <w:jc w:val="both"/>
        <w:rPr>
          <w:rFonts w:ascii="Times New Roman" w:hAnsi="Times New Roman" w:cs="Times New Roman"/>
          <w:sz w:val="28"/>
          <w:szCs w:val="28"/>
        </w:rPr>
      </w:pPr>
      <w:r>
        <w:rPr>
          <w:rFonts w:ascii="Times New Roman" w:hAnsi="Times New Roman" w:cs="Times New Roman"/>
          <w:color w:val="000000"/>
          <w:sz w:val="28"/>
          <w:szCs w:val="28"/>
        </w:rPr>
        <w:t>11 NOVEMBRE 2021</w:t>
      </w:r>
    </w:p>
    <w:p w14:paraId="7468AB2B" w14:textId="77777777" w:rsidR="00726D9C" w:rsidRDefault="00726D9C" w:rsidP="00726D9C">
      <w:pPr>
        <w:pStyle w:val="Paragrafoelenco"/>
        <w:widowControl w:val="0"/>
        <w:numPr>
          <w:ilvl w:val="0"/>
          <w:numId w:val="45"/>
        </w:numPr>
        <w:suppressAutoHyphens/>
        <w:spacing w:line="254" w:lineRule="auto"/>
        <w:jc w:val="both"/>
        <w:rPr>
          <w:rFonts w:ascii="Times New Roman" w:hAnsi="Times New Roman" w:cs="Times New Roman"/>
          <w:sz w:val="28"/>
          <w:szCs w:val="28"/>
        </w:rPr>
      </w:pPr>
      <w:r>
        <w:rPr>
          <w:rFonts w:ascii="Times New Roman" w:hAnsi="Times New Roman" w:cs="Times New Roman"/>
          <w:color w:val="000000"/>
          <w:sz w:val="28"/>
          <w:szCs w:val="28"/>
        </w:rPr>
        <w:t>2 DICEMBRE 2021</w:t>
      </w:r>
    </w:p>
    <w:p w14:paraId="6E7B7399" w14:textId="77777777" w:rsidR="00726D9C" w:rsidRDefault="00726D9C" w:rsidP="00726D9C">
      <w:pPr>
        <w:pStyle w:val="Paragrafoelenco"/>
        <w:widowControl w:val="0"/>
        <w:numPr>
          <w:ilvl w:val="0"/>
          <w:numId w:val="45"/>
        </w:numPr>
        <w:suppressAutoHyphens/>
        <w:spacing w:line="254" w:lineRule="auto"/>
        <w:jc w:val="both"/>
        <w:rPr>
          <w:rFonts w:ascii="Times New Roman" w:hAnsi="Times New Roman" w:cs="Times New Roman"/>
          <w:sz w:val="28"/>
          <w:szCs w:val="28"/>
        </w:rPr>
      </w:pPr>
      <w:r>
        <w:rPr>
          <w:rFonts w:ascii="Times New Roman" w:hAnsi="Times New Roman" w:cs="Times New Roman"/>
          <w:color w:val="000000"/>
          <w:sz w:val="28"/>
          <w:szCs w:val="28"/>
        </w:rPr>
        <w:t>13 GENNAIO 2022</w:t>
      </w:r>
    </w:p>
    <w:p w14:paraId="110EB2D7" w14:textId="77777777" w:rsidR="00726D9C" w:rsidRDefault="00726D9C" w:rsidP="00726D9C">
      <w:pPr>
        <w:pStyle w:val="Paragrafoelenco"/>
        <w:widowControl w:val="0"/>
        <w:numPr>
          <w:ilvl w:val="0"/>
          <w:numId w:val="45"/>
        </w:numPr>
        <w:suppressAutoHyphens/>
        <w:spacing w:line="254" w:lineRule="auto"/>
        <w:jc w:val="both"/>
        <w:rPr>
          <w:rFonts w:ascii="Times New Roman" w:hAnsi="Times New Roman" w:cs="Times New Roman"/>
          <w:sz w:val="28"/>
          <w:szCs w:val="28"/>
        </w:rPr>
      </w:pPr>
      <w:r>
        <w:rPr>
          <w:rFonts w:ascii="Times New Roman" w:hAnsi="Times New Roman" w:cs="Times New Roman"/>
          <w:sz w:val="28"/>
          <w:szCs w:val="28"/>
        </w:rPr>
        <w:t>10 FEBBRAIO 2022</w:t>
      </w:r>
    </w:p>
    <w:p w14:paraId="7BEF9820" w14:textId="77777777" w:rsidR="00726D9C" w:rsidRDefault="00726D9C" w:rsidP="00726D9C">
      <w:pPr>
        <w:pStyle w:val="Paragrafoelenco"/>
        <w:widowControl w:val="0"/>
        <w:numPr>
          <w:ilvl w:val="0"/>
          <w:numId w:val="45"/>
        </w:numPr>
        <w:suppressAutoHyphens/>
        <w:spacing w:line="254" w:lineRule="auto"/>
        <w:jc w:val="both"/>
        <w:rPr>
          <w:rFonts w:ascii="Times New Roman" w:hAnsi="Times New Roman" w:cs="Times New Roman"/>
          <w:sz w:val="28"/>
          <w:szCs w:val="28"/>
        </w:rPr>
      </w:pPr>
      <w:r>
        <w:rPr>
          <w:rFonts w:ascii="Times New Roman" w:hAnsi="Times New Roman" w:cs="Times New Roman"/>
          <w:color w:val="000000"/>
          <w:sz w:val="28"/>
          <w:szCs w:val="28"/>
        </w:rPr>
        <w:t>2 MARZO 2022</w:t>
      </w:r>
    </w:p>
    <w:p w14:paraId="31AC0268" w14:textId="77777777" w:rsidR="00726D9C" w:rsidRDefault="00726D9C" w:rsidP="00726D9C">
      <w:pPr>
        <w:pStyle w:val="Paragrafoelenco"/>
        <w:widowControl w:val="0"/>
        <w:numPr>
          <w:ilvl w:val="0"/>
          <w:numId w:val="45"/>
        </w:numPr>
        <w:suppressAutoHyphens/>
        <w:spacing w:line="254" w:lineRule="auto"/>
        <w:jc w:val="both"/>
        <w:rPr>
          <w:rFonts w:ascii="Times New Roman" w:hAnsi="Times New Roman" w:cs="Times New Roman"/>
          <w:sz w:val="28"/>
          <w:szCs w:val="28"/>
        </w:rPr>
      </w:pPr>
      <w:r>
        <w:rPr>
          <w:rFonts w:ascii="Times New Roman" w:hAnsi="Times New Roman" w:cs="Times New Roman"/>
          <w:color w:val="000000"/>
          <w:sz w:val="28"/>
          <w:szCs w:val="28"/>
        </w:rPr>
        <w:t>12 MAGGIO 2022</w:t>
      </w:r>
    </w:p>
    <w:p w14:paraId="2EE51025" w14:textId="77777777" w:rsidR="00726D9C" w:rsidRDefault="00726D9C" w:rsidP="00726D9C">
      <w:pPr>
        <w:pStyle w:val="Paragrafoelenco"/>
        <w:widowControl w:val="0"/>
        <w:numPr>
          <w:ilvl w:val="0"/>
          <w:numId w:val="45"/>
        </w:numPr>
        <w:suppressAutoHyphens/>
        <w:spacing w:line="254" w:lineRule="auto"/>
        <w:jc w:val="both"/>
        <w:rPr>
          <w:rFonts w:ascii="Times New Roman" w:hAnsi="Times New Roman" w:cs="Times New Roman"/>
          <w:sz w:val="36"/>
          <w:szCs w:val="36"/>
        </w:rPr>
      </w:pPr>
      <w:bookmarkStart w:id="2" w:name="_Hlk81756794"/>
      <w:r>
        <w:rPr>
          <w:rFonts w:ascii="Times New Roman" w:hAnsi="Times New Roman" w:cs="Times New Roman"/>
          <w:color w:val="000000"/>
          <w:sz w:val="28"/>
          <w:szCs w:val="28"/>
        </w:rPr>
        <w:t>16 GIUGNO 202</w:t>
      </w:r>
      <w:bookmarkEnd w:id="2"/>
      <w:r>
        <w:rPr>
          <w:rFonts w:ascii="Times New Roman" w:hAnsi="Times New Roman" w:cs="Times New Roman"/>
          <w:color w:val="000000"/>
          <w:sz w:val="28"/>
          <w:szCs w:val="28"/>
        </w:rPr>
        <w:t>2</w:t>
      </w:r>
    </w:p>
    <w:p w14:paraId="228BC754" w14:textId="77777777" w:rsidR="00726D9C" w:rsidRDefault="00726D9C" w:rsidP="00A646AE">
      <w:pPr>
        <w:spacing w:after="160" w:line="259" w:lineRule="auto"/>
        <w:jc w:val="center"/>
        <w:rPr>
          <w:rFonts w:ascii="Rockwell Extra Bold" w:hAnsi="Rockwell Extra Bold" w:cs="Times New Roman"/>
          <w:sz w:val="48"/>
          <w:szCs w:val="48"/>
        </w:rPr>
      </w:pPr>
    </w:p>
    <w:p w14:paraId="3F3D2BBC" w14:textId="452C7499" w:rsidR="004F2AC9" w:rsidRPr="00AA0DE3" w:rsidRDefault="004F2AC9" w:rsidP="000E432E">
      <w:pPr>
        <w:pStyle w:val="NormaleWeb"/>
        <w:ind w:right="150"/>
        <w:rPr>
          <w:b/>
          <w:bCs/>
          <w:i/>
          <w:iCs/>
          <w:color w:val="002060"/>
          <w:sz w:val="28"/>
          <w:szCs w:val="28"/>
        </w:rPr>
      </w:pPr>
      <w:r>
        <w:rPr>
          <w:b/>
          <w:bCs/>
          <w:i/>
          <w:iCs/>
          <w:sz w:val="28"/>
          <w:szCs w:val="28"/>
        </w:rPr>
        <w:t>APPENDICE</w:t>
      </w:r>
      <w:r w:rsidR="00B66732">
        <w:rPr>
          <w:b/>
          <w:bCs/>
          <w:i/>
          <w:iCs/>
          <w:sz w:val="28"/>
          <w:szCs w:val="28"/>
        </w:rPr>
        <w:t xml:space="preserve"> 1</w:t>
      </w:r>
      <w:r w:rsidR="00AA0DE3">
        <w:rPr>
          <w:b/>
          <w:bCs/>
          <w:i/>
          <w:iCs/>
          <w:sz w:val="28"/>
          <w:szCs w:val="28"/>
        </w:rPr>
        <w:t xml:space="preserve"> – </w:t>
      </w:r>
      <w:r w:rsidR="00AA0DE3" w:rsidRPr="00AA0DE3">
        <w:rPr>
          <w:b/>
          <w:bCs/>
          <w:i/>
          <w:iCs/>
          <w:color w:val="002060"/>
          <w:sz w:val="28"/>
          <w:szCs w:val="28"/>
        </w:rPr>
        <w:t>PURIFICARE LA MEMORIA</w:t>
      </w:r>
    </w:p>
    <w:p w14:paraId="28C3A763" w14:textId="77777777" w:rsidR="000E432E" w:rsidRDefault="000E432E" w:rsidP="000E432E">
      <w:pPr>
        <w:pStyle w:val="NormaleWeb"/>
        <w:ind w:right="150"/>
        <w:rPr>
          <w:i/>
          <w:sz w:val="28"/>
          <w:szCs w:val="28"/>
        </w:rPr>
      </w:pPr>
      <w:r w:rsidRPr="009D740D">
        <w:rPr>
          <w:b/>
          <w:bCs/>
          <w:i/>
          <w:iCs/>
          <w:sz w:val="28"/>
          <w:szCs w:val="28"/>
        </w:rPr>
        <w:t>CONFESSIONE DELLE COLPE E RICHIESTA DI PERDONO</w:t>
      </w:r>
      <w:r w:rsidRPr="009D740D">
        <w:rPr>
          <w:i/>
          <w:sz w:val="28"/>
          <w:szCs w:val="28"/>
        </w:rPr>
        <w:t> </w:t>
      </w:r>
    </w:p>
    <w:p w14:paraId="18B97514" w14:textId="32DF2C3D" w:rsidR="0084312D" w:rsidRPr="0084312D" w:rsidRDefault="003139FE" w:rsidP="0084312D">
      <w:pPr>
        <w:pStyle w:val="NormaleWeb"/>
        <w:shd w:val="clear" w:color="auto" w:fill="FFFFFF"/>
        <w:spacing w:before="0" w:beforeAutospacing="0" w:after="0" w:afterAutospacing="0" w:line="276" w:lineRule="auto"/>
        <w:jc w:val="both"/>
        <w:textAlignment w:val="baseline"/>
        <w:rPr>
          <w:sz w:val="28"/>
          <w:szCs w:val="28"/>
        </w:rPr>
      </w:pPr>
      <w:r>
        <w:rPr>
          <w:sz w:val="28"/>
          <w:szCs w:val="28"/>
        </w:rPr>
        <w:t>La celebrazione può prevedere a</w:t>
      </w:r>
      <w:r w:rsidR="0099132D">
        <w:rPr>
          <w:sz w:val="28"/>
          <w:szCs w:val="28"/>
        </w:rPr>
        <w:t xml:space="preserve">lcuni elementi caratteristici: </w:t>
      </w:r>
      <w:r w:rsidR="0099132D" w:rsidRPr="009A3CF5">
        <w:rPr>
          <w:i/>
          <w:iCs/>
          <w:sz w:val="28"/>
          <w:szCs w:val="28"/>
        </w:rPr>
        <w:t>La presenza del Crocifisso </w:t>
      </w:r>
      <w:r w:rsidR="0099132D">
        <w:rPr>
          <w:sz w:val="28"/>
          <w:szCs w:val="28"/>
        </w:rPr>
        <w:t>che</w:t>
      </w:r>
      <w:r w:rsidR="0099132D" w:rsidRPr="009A3CF5">
        <w:rPr>
          <w:sz w:val="28"/>
          <w:szCs w:val="28"/>
        </w:rPr>
        <w:t xml:space="preserve"> intende sottolineare che la confessione dei peccati e la richiesta di perdono si rivolgono a Dio che solo può rimettere i peccati</w:t>
      </w:r>
      <w:r w:rsidR="0099132D">
        <w:rPr>
          <w:sz w:val="28"/>
          <w:szCs w:val="28"/>
        </w:rPr>
        <w:t xml:space="preserve">;  </w:t>
      </w:r>
      <w:r w:rsidR="0099132D" w:rsidRPr="009A3CF5">
        <w:rPr>
          <w:i/>
          <w:iCs/>
          <w:sz w:val="28"/>
          <w:szCs w:val="28"/>
        </w:rPr>
        <w:t>Le litanie dei Santi </w:t>
      </w:r>
      <w:r w:rsidR="0099132D">
        <w:rPr>
          <w:i/>
          <w:iCs/>
          <w:sz w:val="28"/>
          <w:szCs w:val="28"/>
        </w:rPr>
        <w:t xml:space="preserve"> che </w:t>
      </w:r>
      <w:r w:rsidR="0099132D" w:rsidRPr="009A3CF5">
        <w:rPr>
          <w:sz w:val="28"/>
          <w:szCs w:val="28"/>
        </w:rPr>
        <w:t>intercedono per i fratelli e le sorelle peccatori, ancora pellegrini verso la Gerusalemme celeste</w:t>
      </w:r>
      <w:r w:rsidR="0099132D">
        <w:rPr>
          <w:sz w:val="28"/>
          <w:szCs w:val="28"/>
        </w:rPr>
        <w:t xml:space="preserve">;  </w:t>
      </w:r>
      <w:r w:rsidR="0099132D" w:rsidRPr="009A3CF5">
        <w:rPr>
          <w:i/>
          <w:iCs/>
          <w:sz w:val="28"/>
          <w:szCs w:val="28"/>
        </w:rPr>
        <w:t>La confessione delle colpe e la richiesta di perdono</w:t>
      </w:r>
      <w:r w:rsidR="0099132D">
        <w:rPr>
          <w:i/>
          <w:iCs/>
          <w:sz w:val="28"/>
          <w:szCs w:val="28"/>
        </w:rPr>
        <w:t xml:space="preserve"> </w:t>
      </w:r>
      <w:r w:rsidR="0099132D" w:rsidRPr="009A3CF5">
        <w:rPr>
          <w:sz w:val="28"/>
          <w:szCs w:val="28"/>
        </w:rPr>
        <w:t>intercalata da una breve pausa di silenzio e dal canto di un triplice </w:t>
      </w:r>
      <w:r w:rsidR="0099132D" w:rsidRPr="009A3CF5">
        <w:rPr>
          <w:i/>
          <w:iCs/>
          <w:sz w:val="28"/>
          <w:szCs w:val="28"/>
        </w:rPr>
        <w:t>Kyrie, eleison</w:t>
      </w:r>
      <w:r w:rsidR="0099132D">
        <w:rPr>
          <w:i/>
          <w:iCs/>
          <w:sz w:val="28"/>
          <w:szCs w:val="28"/>
        </w:rPr>
        <w:t xml:space="preserve">; </w:t>
      </w:r>
      <w:r w:rsidR="0099132D" w:rsidRPr="009A3CF5">
        <w:rPr>
          <w:i/>
          <w:iCs/>
          <w:sz w:val="28"/>
          <w:szCs w:val="28"/>
        </w:rPr>
        <w:t>Impegno per un cambiamento di vita</w:t>
      </w:r>
      <w:r w:rsidR="0099132D">
        <w:rPr>
          <w:i/>
          <w:iCs/>
          <w:sz w:val="28"/>
          <w:szCs w:val="28"/>
        </w:rPr>
        <w:t xml:space="preserve"> </w:t>
      </w:r>
      <w:r w:rsidR="0099132D" w:rsidRPr="009A3CF5">
        <w:rPr>
          <w:sz w:val="28"/>
          <w:szCs w:val="28"/>
        </w:rPr>
        <w:t>affinché la purificazione della memoria e la richiesta di perdono si traducano per la Chiesa e per ciascuno in impegno di rinnovata fedeltà al Vangelo.</w:t>
      </w:r>
    </w:p>
    <w:p w14:paraId="1DCD3372" w14:textId="77777777" w:rsidR="000E432E" w:rsidRPr="009D740D" w:rsidRDefault="000E432E" w:rsidP="000E432E">
      <w:pPr>
        <w:pStyle w:val="NormaleWeb"/>
        <w:ind w:left="150" w:right="150"/>
        <w:jc w:val="center"/>
        <w:rPr>
          <w:i/>
          <w:sz w:val="28"/>
          <w:szCs w:val="28"/>
        </w:rPr>
      </w:pPr>
      <w:r w:rsidRPr="009D740D">
        <w:rPr>
          <w:b/>
          <w:bCs/>
          <w:i/>
          <w:sz w:val="28"/>
          <w:szCs w:val="28"/>
        </w:rPr>
        <w:t>Monizione iniziale</w:t>
      </w:r>
      <w:r w:rsidRPr="009D740D">
        <w:rPr>
          <w:i/>
          <w:sz w:val="28"/>
          <w:szCs w:val="28"/>
        </w:rPr>
        <w:t> </w:t>
      </w:r>
    </w:p>
    <w:p w14:paraId="643B5236" w14:textId="77777777" w:rsidR="000E432E" w:rsidRPr="009D740D" w:rsidRDefault="000E432E" w:rsidP="000E432E">
      <w:pPr>
        <w:pStyle w:val="NormaleWeb"/>
        <w:ind w:left="150" w:right="150"/>
        <w:rPr>
          <w:i/>
          <w:sz w:val="28"/>
          <w:szCs w:val="28"/>
        </w:rPr>
      </w:pPr>
      <w:r w:rsidRPr="009D740D">
        <w:rPr>
          <w:i/>
          <w:sz w:val="28"/>
          <w:szCs w:val="28"/>
        </w:rPr>
        <w:t>Fratelli e sorelle, </w:t>
      </w:r>
      <w:r w:rsidRPr="009D740D">
        <w:rPr>
          <w:i/>
          <w:sz w:val="28"/>
          <w:szCs w:val="28"/>
        </w:rPr>
        <w:br/>
        <w:t>supplichiamo con fiducia Dio nostro Padre, </w:t>
      </w:r>
      <w:r w:rsidRPr="009D740D">
        <w:rPr>
          <w:i/>
          <w:sz w:val="28"/>
          <w:szCs w:val="28"/>
        </w:rPr>
        <w:br/>
        <w:t>misericordioso e compassionevole, </w:t>
      </w:r>
      <w:r w:rsidRPr="009D740D">
        <w:rPr>
          <w:i/>
          <w:sz w:val="28"/>
          <w:szCs w:val="28"/>
        </w:rPr>
        <w:br/>
        <w:t>lento all'ira, grande nell'amore e nella fedeltà, </w:t>
      </w:r>
      <w:r w:rsidRPr="009D740D">
        <w:rPr>
          <w:i/>
          <w:sz w:val="28"/>
          <w:szCs w:val="28"/>
        </w:rPr>
        <w:br/>
        <w:t>perché accolga il pentimento del suo popolo, </w:t>
      </w:r>
      <w:r w:rsidRPr="009D740D">
        <w:rPr>
          <w:i/>
          <w:sz w:val="28"/>
          <w:szCs w:val="28"/>
        </w:rPr>
        <w:br/>
        <w:t>che confessa umilmente le proprie colpe, </w:t>
      </w:r>
      <w:r w:rsidRPr="009D740D">
        <w:rPr>
          <w:i/>
          <w:sz w:val="28"/>
          <w:szCs w:val="28"/>
        </w:rPr>
        <w:br/>
        <w:t>e gli conceda la sua misericordia. </w:t>
      </w:r>
    </w:p>
    <w:p w14:paraId="52CDCB7D" w14:textId="7B9413B9" w:rsidR="000E432E" w:rsidRDefault="000E432E" w:rsidP="000E432E">
      <w:pPr>
        <w:pStyle w:val="NormaleWeb"/>
        <w:ind w:left="150" w:right="150"/>
        <w:rPr>
          <w:i/>
          <w:iCs/>
          <w:color w:val="C00000"/>
          <w:sz w:val="28"/>
          <w:szCs w:val="28"/>
        </w:rPr>
      </w:pPr>
      <w:r w:rsidRPr="009A1640">
        <w:rPr>
          <w:i/>
          <w:iCs/>
          <w:color w:val="C00000"/>
          <w:sz w:val="28"/>
          <w:szCs w:val="28"/>
        </w:rPr>
        <w:t>Tutti pregano per qualche momento in silenzio. </w:t>
      </w:r>
    </w:p>
    <w:p w14:paraId="7AC5AAE5" w14:textId="0C3A1BCA" w:rsidR="00D8486D" w:rsidRDefault="00D8486D" w:rsidP="000E432E">
      <w:pPr>
        <w:pStyle w:val="NormaleWeb"/>
        <w:ind w:left="150" w:right="150"/>
        <w:rPr>
          <w:i/>
          <w:color w:val="C00000"/>
          <w:sz w:val="28"/>
          <w:szCs w:val="28"/>
        </w:rPr>
      </w:pPr>
    </w:p>
    <w:p w14:paraId="2C48CCF5" w14:textId="77777777" w:rsidR="00D8486D" w:rsidRPr="009A1640" w:rsidRDefault="00D8486D" w:rsidP="000E432E">
      <w:pPr>
        <w:pStyle w:val="NormaleWeb"/>
        <w:ind w:left="150" w:right="150"/>
        <w:rPr>
          <w:i/>
          <w:color w:val="C00000"/>
          <w:sz w:val="28"/>
          <w:szCs w:val="28"/>
        </w:rPr>
      </w:pPr>
    </w:p>
    <w:p w14:paraId="3C046D80" w14:textId="77777777" w:rsidR="000E432E" w:rsidRPr="009D740D" w:rsidRDefault="000E432E" w:rsidP="000E432E">
      <w:pPr>
        <w:pStyle w:val="NormaleWeb"/>
        <w:ind w:left="150" w:right="150"/>
        <w:rPr>
          <w:i/>
          <w:sz w:val="28"/>
          <w:szCs w:val="28"/>
        </w:rPr>
      </w:pPr>
      <w:r w:rsidRPr="009D740D">
        <w:rPr>
          <w:b/>
          <w:bCs/>
          <w:i/>
          <w:iCs/>
          <w:sz w:val="28"/>
          <w:szCs w:val="28"/>
        </w:rPr>
        <w:lastRenderedPageBreak/>
        <w:t>I. CONFESSIONE DEI PECCATI IN GENERALE </w:t>
      </w:r>
    </w:p>
    <w:p w14:paraId="10E9A158" w14:textId="77777777" w:rsidR="000E432E" w:rsidRPr="009A1640" w:rsidRDefault="000E432E" w:rsidP="000E432E">
      <w:pPr>
        <w:pStyle w:val="NormaleWeb"/>
        <w:ind w:left="150" w:right="150"/>
        <w:rPr>
          <w:i/>
          <w:color w:val="C00000"/>
          <w:sz w:val="28"/>
          <w:szCs w:val="28"/>
        </w:rPr>
      </w:pPr>
      <w:r w:rsidRPr="009A1640">
        <w:rPr>
          <w:i/>
          <w:color w:val="C00000"/>
          <w:sz w:val="28"/>
          <w:szCs w:val="28"/>
        </w:rPr>
        <w:t>Lettore</w:t>
      </w:r>
    </w:p>
    <w:p w14:paraId="6DDF5846" w14:textId="77777777" w:rsidR="000E432E" w:rsidRPr="009D740D" w:rsidRDefault="000E432E" w:rsidP="000E432E">
      <w:pPr>
        <w:pStyle w:val="NormaleWeb"/>
        <w:ind w:left="150" w:right="150"/>
        <w:rPr>
          <w:i/>
          <w:sz w:val="28"/>
          <w:szCs w:val="28"/>
        </w:rPr>
      </w:pPr>
      <w:r w:rsidRPr="009D740D">
        <w:rPr>
          <w:i/>
          <w:sz w:val="28"/>
          <w:szCs w:val="28"/>
        </w:rPr>
        <w:t>Preghiamo perché la nostra confessione e il nostro pentimento </w:t>
      </w:r>
      <w:r w:rsidRPr="009D740D">
        <w:rPr>
          <w:i/>
          <w:sz w:val="28"/>
          <w:szCs w:val="28"/>
        </w:rPr>
        <w:br/>
        <w:t>siano ispirati dallo Spirito Santo, </w:t>
      </w:r>
      <w:r w:rsidRPr="009D740D">
        <w:rPr>
          <w:i/>
          <w:sz w:val="28"/>
          <w:szCs w:val="28"/>
        </w:rPr>
        <w:br/>
        <w:t>il nostro dolore sia consapevole e profondo, </w:t>
      </w:r>
      <w:r w:rsidRPr="009D740D">
        <w:rPr>
          <w:i/>
          <w:sz w:val="28"/>
          <w:szCs w:val="28"/>
        </w:rPr>
        <w:br/>
        <w:t>e perché, considerando con umiltà le colpe del passato,</w:t>
      </w:r>
      <w:r w:rsidRPr="009D740D">
        <w:rPr>
          <w:i/>
          <w:sz w:val="28"/>
          <w:szCs w:val="28"/>
        </w:rPr>
        <w:br/>
        <w:t>in un'autentica «purificazione della memoria», </w:t>
      </w:r>
      <w:r w:rsidRPr="009D740D">
        <w:rPr>
          <w:i/>
          <w:sz w:val="28"/>
          <w:szCs w:val="28"/>
        </w:rPr>
        <w:br/>
        <w:t>ci impegniamo in un cammino di vera conversione. </w:t>
      </w:r>
    </w:p>
    <w:p w14:paraId="2C4A752F" w14:textId="77777777" w:rsidR="000E432E" w:rsidRPr="009A1640" w:rsidRDefault="000E432E" w:rsidP="000E432E">
      <w:pPr>
        <w:pStyle w:val="NormaleWeb"/>
        <w:ind w:left="150" w:right="150"/>
        <w:rPr>
          <w:i/>
          <w:color w:val="C00000"/>
          <w:sz w:val="28"/>
          <w:szCs w:val="28"/>
        </w:rPr>
      </w:pPr>
      <w:r w:rsidRPr="009A1640">
        <w:rPr>
          <w:i/>
          <w:iCs/>
          <w:color w:val="C00000"/>
          <w:sz w:val="28"/>
          <w:szCs w:val="28"/>
        </w:rPr>
        <w:t>Preghiera in silenzio.</w:t>
      </w:r>
    </w:p>
    <w:p w14:paraId="3F7E5A60" w14:textId="77777777" w:rsidR="000E432E" w:rsidRDefault="000E432E" w:rsidP="000E432E">
      <w:pPr>
        <w:pStyle w:val="NormaleWeb"/>
        <w:ind w:left="150" w:right="150"/>
        <w:rPr>
          <w:i/>
          <w:sz w:val="28"/>
          <w:szCs w:val="28"/>
        </w:rPr>
      </w:pPr>
      <w:r w:rsidRPr="009A1640">
        <w:rPr>
          <w:i/>
          <w:iCs/>
          <w:color w:val="C00000"/>
          <w:sz w:val="28"/>
          <w:szCs w:val="28"/>
        </w:rPr>
        <w:t>Presidente</w:t>
      </w:r>
      <w:r w:rsidRPr="009D740D">
        <w:rPr>
          <w:i/>
          <w:iCs/>
          <w:sz w:val="28"/>
          <w:szCs w:val="28"/>
        </w:rPr>
        <w:t>: </w:t>
      </w:r>
    </w:p>
    <w:p w14:paraId="6D5DE798" w14:textId="77777777" w:rsidR="000E432E" w:rsidRPr="009D740D" w:rsidRDefault="000E432E" w:rsidP="000E432E">
      <w:pPr>
        <w:pStyle w:val="NormaleWeb"/>
        <w:ind w:left="150" w:right="150"/>
        <w:rPr>
          <w:i/>
          <w:sz w:val="28"/>
          <w:szCs w:val="28"/>
        </w:rPr>
      </w:pPr>
      <w:r w:rsidRPr="009D740D">
        <w:rPr>
          <w:i/>
          <w:sz w:val="28"/>
          <w:szCs w:val="28"/>
        </w:rPr>
        <w:t>Signore Dio, </w:t>
      </w:r>
      <w:r w:rsidRPr="009D740D">
        <w:rPr>
          <w:i/>
          <w:sz w:val="28"/>
          <w:szCs w:val="28"/>
        </w:rPr>
        <w:br/>
        <w:t>la tua Chiesa pellegrina, </w:t>
      </w:r>
      <w:r w:rsidRPr="009D740D">
        <w:rPr>
          <w:i/>
          <w:sz w:val="28"/>
          <w:szCs w:val="28"/>
        </w:rPr>
        <w:br/>
        <w:t>sempre da te santificata nel sangue del tuo Figlio,</w:t>
      </w:r>
      <w:r w:rsidRPr="009D740D">
        <w:rPr>
          <w:i/>
          <w:sz w:val="28"/>
          <w:szCs w:val="28"/>
        </w:rPr>
        <w:br/>
        <w:t>in ogni tempo annovera nel suo seno </w:t>
      </w:r>
      <w:r w:rsidRPr="009D740D">
        <w:rPr>
          <w:i/>
          <w:sz w:val="28"/>
          <w:szCs w:val="28"/>
        </w:rPr>
        <w:br/>
        <w:t>membri che rifulgono per santità </w:t>
      </w:r>
      <w:r w:rsidRPr="009D740D">
        <w:rPr>
          <w:i/>
          <w:sz w:val="28"/>
          <w:szCs w:val="28"/>
        </w:rPr>
        <w:br/>
        <w:t>ed altri che nella disobbedienza a te </w:t>
      </w:r>
      <w:r w:rsidRPr="009D740D">
        <w:rPr>
          <w:i/>
          <w:sz w:val="28"/>
          <w:szCs w:val="28"/>
        </w:rPr>
        <w:br/>
        <w:t>contraddicono la fede professata e il santo Vangelo. </w:t>
      </w:r>
      <w:r w:rsidRPr="009D740D">
        <w:rPr>
          <w:i/>
          <w:sz w:val="28"/>
          <w:szCs w:val="28"/>
        </w:rPr>
        <w:br/>
        <w:t>Tu, che resti fedele </w:t>
      </w:r>
      <w:r w:rsidRPr="009D740D">
        <w:rPr>
          <w:i/>
          <w:sz w:val="28"/>
          <w:szCs w:val="28"/>
        </w:rPr>
        <w:br/>
        <w:t>anche quando noi diventiamo infedeli, </w:t>
      </w:r>
      <w:r w:rsidRPr="009D740D">
        <w:rPr>
          <w:i/>
          <w:sz w:val="28"/>
          <w:szCs w:val="28"/>
        </w:rPr>
        <w:br/>
        <w:t>perdona le nostre colpe </w:t>
      </w:r>
      <w:r w:rsidRPr="009D740D">
        <w:rPr>
          <w:i/>
          <w:sz w:val="28"/>
          <w:szCs w:val="28"/>
        </w:rPr>
        <w:br/>
        <w:t>e concedici di essere tra gli uomini </w:t>
      </w:r>
      <w:r w:rsidRPr="009D740D">
        <w:rPr>
          <w:i/>
          <w:sz w:val="28"/>
          <w:szCs w:val="28"/>
        </w:rPr>
        <w:br/>
        <w:t>tuoi autentici testimoni. </w:t>
      </w:r>
      <w:r w:rsidRPr="009D740D">
        <w:rPr>
          <w:i/>
          <w:sz w:val="28"/>
          <w:szCs w:val="28"/>
        </w:rPr>
        <w:br/>
        <w:t>Per Cristo nostro Signore. </w:t>
      </w:r>
    </w:p>
    <w:p w14:paraId="468AA070" w14:textId="77777777" w:rsidR="000E432E" w:rsidRPr="009D740D" w:rsidRDefault="000E432E" w:rsidP="000E432E">
      <w:pPr>
        <w:pStyle w:val="NormaleWeb"/>
        <w:ind w:left="150" w:right="150"/>
        <w:rPr>
          <w:i/>
          <w:sz w:val="28"/>
          <w:szCs w:val="28"/>
        </w:rPr>
      </w:pPr>
      <w:r w:rsidRPr="009D740D">
        <w:rPr>
          <w:i/>
          <w:iCs/>
          <w:sz w:val="28"/>
          <w:szCs w:val="28"/>
        </w:rPr>
        <w:t>R.</w:t>
      </w:r>
      <w:r w:rsidRPr="009D740D">
        <w:rPr>
          <w:i/>
          <w:sz w:val="28"/>
          <w:szCs w:val="28"/>
        </w:rPr>
        <w:t> Amen. </w:t>
      </w:r>
    </w:p>
    <w:p w14:paraId="4F39CA05" w14:textId="77777777" w:rsidR="000E432E" w:rsidRPr="009A1640" w:rsidRDefault="000E432E" w:rsidP="000E432E">
      <w:pPr>
        <w:pStyle w:val="NormaleWeb"/>
        <w:ind w:left="150" w:right="150"/>
        <w:rPr>
          <w:i/>
          <w:color w:val="C00000"/>
          <w:sz w:val="28"/>
          <w:szCs w:val="28"/>
        </w:rPr>
      </w:pPr>
      <w:r w:rsidRPr="009A1640">
        <w:rPr>
          <w:i/>
          <w:iCs/>
          <w:color w:val="C00000"/>
          <w:sz w:val="28"/>
          <w:szCs w:val="28"/>
        </w:rPr>
        <w:t>L'assemblea ripete: </w:t>
      </w:r>
      <w:r w:rsidRPr="009A1640">
        <w:rPr>
          <w:i/>
          <w:color w:val="C00000"/>
          <w:sz w:val="28"/>
          <w:szCs w:val="28"/>
        </w:rPr>
        <w:t>Kyrie, eleison; Kyrie, eleison; Kyrie, eleison. </w:t>
      </w:r>
    </w:p>
    <w:p w14:paraId="7707F9C7" w14:textId="77777777" w:rsidR="000E432E" w:rsidRPr="009A1640" w:rsidRDefault="000E432E" w:rsidP="000E432E">
      <w:pPr>
        <w:pStyle w:val="NormaleWeb"/>
        <w:ind w:left="150" w:right="150"/>
        <w:rPr>
          <w:i/>
          <w:color w:val="C00000"/>
          <w:sz w:val="28"/>
          <w:szCs w:val="28"/>
        </w:rPr>
      </w:pPr>
      <w:r w:rsidRPr="009A1640">
        <w:rPr>
          <w:i/>
          <w:iCs/>
          <w:color w:val="C00000"/>
          <w:sz w:val="28"/>
          <w:szCs w:val="28"/>
        </w:rPr>
        <w:t>Viene accesa una lampada davanti al Crocifisso. </w:t>
      </w:r>
    </w:p>
    <w:p w14:paraId="080650F1" w14:textId="77777777" w:rsidR="000E432E" w:rsidRPr="009D740D" w:rsidRDefault="000E432E" w:rsidP="000E432E">
      <w:pPr>
        <w:pStyle w:val="NormaleWeb"/>
        <w:ind w:left="150" w:right="150"/>
        <w:rPr>
          <w:i/>
          <w:sz w:val="28"/>
          <w:szCs w:val="28"/>
        </w:rPr>
      </w:pPr>
      <w:r w:rsidRPr="009D740D">
        <w:rPr>
          <w:b/>
          <w:bCs/>
          <w:i/>
          <w:iCs/>
          <w:sz w:val="28"/>
          <w:szCs w:val="28"/>
        </w:rPr>
        <w:t>II. CONFESSIONE DELLE COLPE NEL SERVIZIO DELLA VERITÀ </w:t>
      </w:r>
    </w:p>
    <w:p w14:paraId="755BD496" w14:textId="77777777" w:rsidR="000E432E" w:rsidRPr="009D740D" w:rsidRDefault="000E432E" w:rsidP="000E432E">
      <w:pPr>
        <w:pStyle w:val="NormaleWeb"/>
        <w:ind w:left="150" w:right="150"/>
        <w:rPr>
          <w:i/>
          <w:sz w:val="28"/>
          <w:szCs w:val="28"/>
        </w:rPr>
      </w:pPr>
      <w:r w:rsidRPr="009D740D">
        <w:rPr>
          <w:i/>
          <w:sz w:val="28"/>
          <w:szCs w:val="28"/>
        </w:rPr>
        <w:t>Preghiamo perché ciascuno di noi, </w:t>
      </w:r>
      <w:r w:rsidRPr="009D740D">
        <w:rPr>
          <w:i/>
          <w:sz w:val="28"/>
          <w:szCs w:val="28"/>
        </w:rPr>
        <w:br/>
        <w:t>riconoscendo che anche uomini di Chiesa,</w:t>
      </w:r>
      <w:r w:rsidRPr="009D740D">
        <w:rPr>
          <w:i/>
          <w:sz w:val="28"/>
          <w:szCs w:val="28"/>
        </w:rPr>
        <w:br/>
        <w:t>in nome della fede e della morale, </w:t>
      </w:r>
      <w:r w:rsidRPr="009D740D">
        <w:rPr>
          <w:i/>
          <w:sz w:val="28"/>
          <w:szCs w:val="28"/>
        </w:rPr>
        <w:br/>
        <w:t>hanno talora fatto ricorso a metodi non evangelici </w:t>
      </w:r>
      <w:r w:rsidRPr="009D740D">
        <w:rPr>
          <w:i/>
          <w:sz w:val="28"/>
          <w:szCs w:val="28"/>
        </w:rPr>
        <w:br/>
        <w:t>nel pur doveroso impegno di difesa della verità, </w:t>
      </w:r>
      <w:r w:rsidRPr="009D740D">
        <w:rPr>
          <w:i/>
          <w:sz w:val="28"/>
          <w:szCs w:val="28"/>
        </w:rPr>
        <w:br/>
        <w:t>sappia imitare il Signore Gesù, </w:t>
      </w:r>
      <w:r w:rsidRPr="009D740D">
        <w:rPr>
          <w:i/>
          <w:sz w:val="28"/>
          <w:szCs w:val="28"/>
        </w:rPr>
        <w:br/>
        <w:t>mite e umile di cuore. </w:t>
      </w:r>
    </w:p>
    <w:p w14:paraId="5EF770AE" w14:textId="77777777" w:rsidR="000E432E" w:rsidRPr="009A1640" w:rsidRDefault="000E432E" w:rsidP="000E432E">
      <w:pPr>
        <w:pStyle w:val="NormaleWeb"/>
        <w:ind w:left="150" w:right="150"/>
        <w:rPr>
          <w:i/>
          <w:color w:val="C00000"/>
          <w:sz w:val="28"/>
          <w:szCs w:val="28"/>
        </w:rPr>
      </w:pPr>
      <w:r w:rsidRPr="009A1640">
        <w:rPr>
          <w:i/>
          <w:iCs/>
          <w:color w:val="C00000"/>
          <w:sz w:val="28"/>
          <w:szCs w:val="28"/>
        </w:rPr>
        <w:lastRenderedPageBreak/>
        <w:t>Preghiera in silenzio. </w:t>
      </w:r>
    </w:p>
    <w:p w14:paraId="55AABC85" w14:textId="77777777" w:rsidR="000E432E" w:rsidRPr="009D740D" w:rsidRDefault="000E432E" w:rsidP="000E432E">
      <w:pPr>
        <w:pStyle w:val="NormaleWeb"/>
        <w:ind w:left="150" w:right="150"/>
        <w:rPr>
          <w:i/>
          <w:sz w:val="28"/>
          <w:szCs w:val="28"/>
        </w:rPr>
      </w:pPr>
      <w:r w:rsidRPr="009D740D">
        <w:rPr>
          <w:i/>
          <w:sz w:val="28"/>
          <w:szCs w:val="28"/>
        </w:rPr>
        <w:t>Signore, Dio di tutti gli uomini, </w:t>
      </w:r>
      <w:r w:rsidRPr="009D740D">
        <w:rPr>
          <w:i/>
          <w:sz w:val="28"/>
          <w:szCs w:val="28"/>
        </w:rPr>
        <w:br/>
        <w:t>in certe epoche della storia </w:t>
      </w:r>
      <w:r w:rsidRPr="009D740D">
        <w:rPr>
          <w:i/>
          <w:sz w:val="28"/>
          <w:szCs w:val="28"/>
        </w:rPr>
        <w:br/>
        <w:t>i cristiani hanno talvolta accondisceso a metodi di intolleranza </w:t>
      </w:r>
      <w:r w:rsidRPr="009D740D">
        <w:rPr>
          <w:i/>
          <w:sz w:val="28"/>
          <w:szCs w:val="28"/>
        </w:rPr>
        <w:br/>
        <w:t>e non hanno seguito il grande comandamento dell'amore, </w:t>
      </w:r>
      <w:r w:rsidRPr="009D740D">
        <w:rPr>
          <w:i/>
          <w:sz w:val="28"/>
          <w:szCs w:val="28"/>
        </w:rPr>
        <w:br/>
        <w:t>deturpando così il volto della Chiesa, tua Sposa. </w:t>
      </w:r>
      <w:r w:rsidRPr="009D740D">
        <w:rPr>
          <w:i/>
          <w:sz w:val="28"/>
          <w:szCs w:val="28"/>
        </w:rPr>
        <w:br/>
        <w:t>Abbi misericordia dei tuoi figli peccatori </w:t>
      </w:r>
      <w:r w:rsidRPr="009D740D">
        <w:rPr>
          <w:i/>
          <w:sz w:val="28"/>
          <w:szCs w:val="28"/>
        </w:rPr>
        <w:br/>
        <w:t>e accogli il nostro proposito </w:t>
      </w:r>
      <w:r w:rsidRPr="009D740D">
        <w:rPr>
          <w:i/>
          <w:sz w:val="28"/>
          <w:szCs w:val="28"/>
        </w:rPr>
        <w:br/>
        <w:t>di cercare e promuovere la verità nella dolcezza della carità, </w:t>
      </w:r>
      <w:r w:rsidRPr="009D740D">
        <w:rPr>
          <w:i/>
          <w:sz w:val="28"/>
          <w:szCs w:val="28"/>
        </w:rPr>
        <w:br/>
        <w:t>ben sapendo che la verità </w:t>
      </w:r>
      <w:r w:rsidRPr="009D740D">
        <w:rPr>
          <w:i/>
          <w:sz w:val="28"/>
          <w:szCs w:val="28"/>
        </w:rPr>
        <w:br/>
        <w:t>non si impone che in virtù della stessa verità. </w:t>
      </w:r>
      <w:r w:rsidRPr="009D740D">
        <w:rPr>
          <w:i/>
          <w:sz w:val="28"/>
          <w:szCs w:val="28"/>
        </w:rPr>
        <w:br/>
        <w:t>Per Cristo nostro Signore. </w:t>
      </w:r>
    </w:p>
    <w:p w14:paraId="120F1715" w14:textId="77777777" w:rsidR="000E432E" w:rsidRPr="009D740D" w:rsidRDefault="000E432E" w:rsidP="000E432E">
      <w:pPr>
        <w:pStyle w:val="NormaleWeb"/>
        <w:ind w:left="150" w:right="150"/>
        <w:rPr>
          <w:i/>
          <w:sz w:val="28"/>
          <w:szCs w:val="28"/>
        </w:rPr>
      </w:pPr>
      <w:r w:rsidRPr="009D740D">
        <w:rPr>
          <w:i/>
          <w:iCs/>
          <w:sz w:val="28"/>
          <w:szCs w:val="28"/>
          <w:lang w:val="de-DE"/>
        </w:rPr>
        <w:t>R. </w:t>
      </w:r>
      <w:r w:rsidRPr="009D740D">
        <w:rPr>
          <w:i/>
          <w:sz w:val="28"/>
          <w:szCs w:val="28"/>
          <w:lang w:val="de-DE"/>
        </w:rPr>
        <w:t>Amen. </w:t>
      </w:r>
    </w:p>
    <w:p w14:paraId="67F52F28" w14:textId="77777777" w:rsidR="000E432E" w:rsidRPr="009A1640" w:rsidRDefault="000E432E" w:rsidP="000E432E">
      <w:pPr>
        <w:pStyle w:val="NormaleWeb"/>
        <w:ind w:left="150" w:right="150"/>
        <w:rPr>
          <w:i/>
          <w:color w:val="C00000"/>
          <w:sz w:val="28"/>
          <w:szCs w:val="28"/>
        </w:rPr>
      </w:pPr>
      <w:r w:rsidRPr="009A1640">
        <w:rPr>
          <w:i/>
          <w:iCs/>
          <w:color w:val="C00000"/>
          <w:sz w:val="28"/>
          <w:szCs w:val="28"/>
          <w:lang w:val="de-DE"/>
        </w:rPr>
        <w:t>R.</w:t>
      </w:r>
      <w:r w:rsidRPr="009A1640">
        <w:rPr>
          <w:i/>
          <w:color w:val="C00000"/>
          <w:sz w:val="28"/>
          <w:szCs w:val="28"/>
          <w:lang w:val="de-DE"/>
        </w:rPr>
        <w:t xml:space="preserve"> Kyrie, </w:t>
      </w:r>
      <w:proofErr w:type="spellStart"/>
      <w:r w:rsidRPr="009A1640">
        <w:rPr>
          <w:i/>
          <w:color w:val="C00000"/>
          <w:sz w:val="28"/>
          <w:szCs w:val="28"/>
          <w:lang w:val="de-DE"/>
        </w:rPr>
        <w:t>eleison</w:t>
      </w:r>
      <w:proofErr w:type="spellEnd"/>
      <w:r w:rsidRPr="009A1640">
        <w:rPr>
          <w:i/>
          <w:color w:val="C00000"/>
          <w:sz w:val="28"/>
          <w:szCs w:val="28"/>
          <w:lang w:val="de-DE"/>
        </w:rPr>
        <w:t xml:space="preserve">; </w:t>
      </w:r>
      <w:proofErr w:type="spellStart"/>
      <w:r w:rsidRPr="009A1640">
        <w:rPr>
          <w:i/>
          <w:color w:val="C00000"/>
          <w:sz w:val="28"/>
          <w:szCs w:val="28"/>
          <w:lang w:val="de-DE"/>
        </w:rPr>
        <w:t>Kyrìe</w:t>
      </w:r>
      <w:proofErr w:type="spellEnd"/>
      <w:r w:rsidRPr="009A1640">
        <w:rPr>
          <w:i/>
          <w:color w:val="C00000"/>
          <w:sz w:val="28"/>
          <w:szCs w:val="28"/>
          <w:lang w:val="de-DE"/>
        </w:rPr>
        <w:t xml:space="preserve">, </w:t>
      </w:r>
      <w:proofErr w:type="spellStart"/>
      <w:r w:rsidRPr="009A1640">
        <w:rPr>
          <w:i/>
          <w:color w:val="C00000"/>
          <w:sz w:val="28"/>
          <w:szCs w:val="28"/>
          <w:lang w:val="de-DE"/>
        </w:rPr>
        <w:t>eleison</w:t>
      </w:r>
      <w:proofErr w:type="spellEnd"/>
      <w:r w:rsidRPr="009A1640">
        <w:rPr>
          <w:i/>
          <w:color w:val="C00000"/>
          <w:sz w:val="28"/>
          <w:szCs w:val="28"/>
          <w:lang w:val="de-DE"/>
        </w:rPr>
        <w:t xml:space="preserve">; Kyrie, </w:t>
      </w:r>
      <w:proofErr w:type="spellStart"/>
      <w:r w:rsidRPr="009A1640">
        <w:rPr>
          <w:i/>
          <w:color w:val="C00000"/>
          <w:sz w:val="28"/>
          <w:szCs w:val="28"/>
          <w:lang w:val="de-DE"/>
        </w:rPr>
        <w:t>eleison</w:t>
      </w:r>
      <w:proofErr w:type="spellEnd"/>
      <w:r w:rsidRPr="009A1640">
        <w:rPr>
          <w:i/>
          <w:color w:val="C00000"/>
          <w:sz w:val="28"/>
          <w:szCs w:val="28"/>
          <w:lang w:val="de-DE"/>
        </w:rPr>
        <w:t>. </w:t>
      </w:r>
    </w:p>
    <w:p w14:paraId="441F0A04" w14:textId="77777777" w:rsidR="000E432E" w:rsidRPr="009A1640" w:rsidRDefault="000E432E" w:rsidP="000E432E">
      <w:pPr>
        <w:pStyle w:val="NormaleWeb"/>
        <w:ind w:left="150" w:right="150"/>
        <w:rPr>
          <w:i/>
          <w:color w:val="C00000"/>
          <w:sz w:val="28"/>
          <w:szCs w:val="28"/>
        </w:rPr>
      </w:pPr>
      <w:r w:rsidRPr="009A1640">
        <w:rPr>
          <w:i/>
          <w:iCs/>
          <w:color w:val="C00000"/>
          <w:sz w:val="28"/>
          <w:szCs w:val="28"/>
        </w:rPr>
        <w:t>Viene accesa una lampada davanti al Crocifisso.</w:t>
      </w:r>
    </w:p>
    <w:p w14:paraId="75D01849" w14:textId="77777777" w:rsidR="000E432E" w:rsidRPr="009D740D" w:rsidRDefault="000E432E" w:rsidP="000E432E">
      <w:pPr>
        <w:pStyle w:val="NormaleWeb"/>
        <w:ind w:left="150" w:right="150"/>
        <w:rPr>
          <w:i/>
          <w:sz w:val="28"/>
          <w:szCs w:val="28"/>
        </w:rPr>
      </w:pPr>
      <w:r w:rsidRPr="009D740D">
        <w:rPr>
          <w:b/>
          <w:bCs/>
          <w:i/>
          <w:iCs/>
          <w:sz w:val="28"/>
          <w:szCs w:val="28"/>
        </w:rPr>
        <w:t>III, CONFESSIONE DEI PECCATI CHE HANNO COMPROMESSO L'UNITÀ DEL CORPO DI CRISTO </w:t>
      </w:r>
    </w:p>
    <w:p w14:paraId="4B40AABF" w14:textId="77777777" w:rsidR="000E432E" w:rsidRPr="009D740D" w:rsidRDefault="000E432E" w:rsidP="000E432E">
      <w:pPr>
        <w:pStyle w:val="NormaleWeb"/>
        <w:ind w:left="150" w:right="150"/>
        <w:rPr>
          <w:i/>
          <w:sz w:val="28"/>
          <w:szCs w:val="28"/>
        </w:rPr>
      </w:pPr>
      <w:r w:rsidRPr="009D740D">
        <w:rPr>
          <w:i/>
          <w:sz w:val="28"/>
          <w:szCs w:val="28"/>
        </w:rPr>
        <w:t>Preghiamo perché il riconoscimento dei peccati, </w:t>
      </w:r>
      <w:r w:rsidRPr="009D740D">
        <w:rPr>
          <w:i/>
          <w:sz w:val="28"/>
          <w:szCs w:val="28"/>
        </w:rPr>
        <w:br/>
        <w:t>che hanno lacerato l'unità del Corpo di Cristo </w:t>
      </w:r>
      <w:r w:rsidRPr="009D740D">
        <w:rPr>
          <w:i/>
          <w:sz w:val="28"/>
          <w:szCs w:val="28"/>
        </w:rPr>
        <w:br/>
        <w:t>e ferito la carità fraterna, </w:t>
      </w:r>
      <w:r w:rsidRPr="009D740D">
        <w:rPr>
          <w:i/>
          <w:sz w:val="28"/>
          <w:szCs w:val="28"/>
        </w:rPr>
        <w:br/>
        <w:t>appiani la strada verso la riconciliazione </w:t>
      </w:r>
      <w:r w:rsidRPr="009D740D">
        <w:rPr>
          <w:i/>
          <w:sz w:val="28"/>
          <w:szCs w:val="28"/>
        </w:rPr>
        <w:br/>
        <w:t>e la comunione di tutti i cristiani. </w:t>
      </w:r>
    </w:p>
    <w:p w14:paraId="0AE32F8A" w14:textId="77777777" w:rsidR="000E432E" w:rsidRPr="009A1640" w:rsidRDefault="000E432E" w:rsidP="000E432E">
      <w:pPr>
        <w:pStyle w:val="NormaleWeb"/>
        <w:ind w:left="150" w:right="150"/>
        <w:rPr>
          <w:i/>
          <w:color w:val="C00000"/>
          <w:sz w:val="28"/>
          <w:szCs w:val="28"/>
        </w:rPr>
      </w:pPr>
      <w:r w:rsidRPr="009A1640">
        <w:rPr>
          <w:i/>
          <w:iCs/>
          <w:color w:val="C00000"/>
          <w:sz w:val="28"/>
          <w:szCs w:val="28"/>
        </w:rPr>
        <w:t>Preghiera in silenzio. </w:t>
      </w:r>
    </w:p>
    <w:p w14:paraId="48A385EB" w14:textId="77777777" w:rsidR="000E432E" w:rsidRPr="009D740D" w:rsidRDefault="000E432E" w:rsidP="000E432E">
      <w:pPr>
        <w:pStyle w:val="NormaleWeb"/>
        <w:ind w:left="150" w:right="150"/>
        <w:rPr>
          <w:i/>
          <w:sz w:val="28"/>
          <w:szCs w:val="28"/>
        </w:rPr>
      </w:pPr>
      <w:r w:rsidRPr="009D740D">
        <w:rPr>
          <w:i/>
          <w:sz w:val="28"/>
          <w:szCs w:val="28"/>
        </w:rPr>
        <w:t>Padre misericordioso, </w:t>
      </w:r>
      <w:r w:rsidRPr="009D740D">
        <w:rPr>
          <w:i/>
          <w:sz w:val="28"/>
          <w:szCs w:val="28"/>
        </w:rPr>
        <w:br/>
        <w:t>nella vigilia della sua passione </w:t>
      </w:r>
      <w:r w:rsidRPr="009D740D">
        <w:rPr>
          <w:i/>
          <w:sz w:val="28"/>
          <w:szCs w:val="28"/>
        </w:rPr>
        <w:br/>
        <w:t>tuo Figlio ha pregato per l'unità dei credenti in lui: </w:t>
      </w:r>
      <w:r w:rsidRPr="009D740D">
        <w:rPr>
          <w:i/>
          <w:sz w:val="28"/>
          <w:szCs w:val="28"/>
        </w:rPr>
        <w:br/>
        <w:t>essi però, contraddicendo alla sua volontà, </w:t>
      </w:r>
      <w:r w:rsidRPr="009D740D">
        <w:rPr>
          <w:i/>
          <w:sz w:val="28"/>
          <w:szCs w:val="28"/>
        </w:rPr>
        <w:br/>
        <w:t>si sono opposti e divisi, </w:t>
      </w:r>
      <w:r w:rsidRPr="009D740D">
        <w:rPr>
          <w:i/>
          <w:sz w:val="28"/>
          <w:szCs w:val="28"/>
        </w:rPr>
        <w:br/>
        <w:t>e si sono reciprocamente condannati e combattuti. </w:t>
      </w:r>
      <w:r w:rsidRPr="009D740D">
        <w:rPr>
          <w:i/>
          <w:sz w:val="28"/>
          <w:szCs w:val="28"/>
        </w:rPr>
        <w:br/>
        <w:t>Invochiamo con forza il tuo perdono </w:t>
      </w:r>
      <w:r w:rsidRPr="009D740D">
        <w:rPr>
          <w:i/>
          <w:sz w:val="28"/>
          <w:szCs w:val="28"/>
        </w:rPr>
        <w:br/>
        <w:t>e ti chiediamo il dono di un cuore penitente, </w:t>
      </w:r>
      <w:r w:rsidRPr="009D740D">
        <w:rPr>
          <w:i/>
          <w:sz w:val="28"/>
          <w:szCs w:val="28"/>
        </w:rPr>
        <w:br/>
        <w:t>perché tutti i cristiani, riconciliati con te e tra di loro </w:t>
      </w:r>
      <w:r w:rsidRPr="009D740D">
        <w:rPr>
          <w:i/>
          <w:sz w:val="28"/>
          <w:szCs w:val="28"/>
        </w:rPr>
        <w:br/>
        <w:t>in un solo corpo e in un solo spirito, </w:t>
      </w:r>
      <w:r w:rsidRPr="009D740D">
        <w:rPr>
          <w:i/>
          <w:sz w:val="28"/>
          <w:szCs w:val="28"/>
        </w:rPr>
        <w:br/>
        <w:t>possano rivivere l'esperienza gioiosa della piena comunione. </w:t>
      </w:r>
      <w:r w:rsidRPr="009D740D">
        <w:rPr>
          <w:i/>
          <w:sz w:val="28"/>
          <w:szCs w:val="28"/>
        </w:rPr>
        <w:br/>
        <w:t>Per Cristo nostro Signore. </w:t>
      </w:r>
    </w:p>
    <w:p w14:paraId="44555878" w14:textId="77777777" w:rsidR="000E432E" w:rsidRPr="009D740D" w:rsidRDefault="000E432E" w:rsidP="000E432E">
      <w:pPr>
        <w:pStyle w:val="NormaleWeb"/>
        <w:ind w:left="150" w:right="150"/>
        <w:rPr>
          <w:i/>
          <w:sz w:val="28"/>
          <w:szCs w:val="28"/>
        </w:rPr>
      </w:pPr>
      <w:r w:rsidRPr="009D740D">
        <w:rPr>
          <w:i/>
          <w:iCs/>
          <w:sz w:val="28"/>
          <w:szCs w:val="28"/>
          <w:lang w:val="de-DE"/>
        </w:rPr>
        <w:t>R</w:t>
      </w:r>
      <w:r w:rsidRPr="009D740D">
        <w:rPr>
          <w:i/>
          <w:sz w:val="28"/>
          <w:szCs w:val="28"/>
          <w:lang w:val="de-DE"/>
        </w:rPr>
        <w:t>. Amen. </w:t>
      </w:r>
    </w:p>
    <w:p w14:paraId="192FD41B" w14:textId="77777777" w:rsidR="000E432E" w:rsidRPr="009A1640" w:rsidRDefault="000E432E" w:rsidP="000E432E">
      <w:pPr>
        <w:pStyle w:val="NormaleWeb"/>
        <w:ind w:left="150" w:right="150"/>
        <w:rPr>
          <w:i/>
          <w:color w:val="C00000"/>
          <w:sz w:val="28"/>
          <w:szCs w:val="28"/>
        </w:rPr>
      </w:pPr>
      <w:r w:rsidRPr="009A1640">
        <w:rPr>
          <w:i/>
          <w:iCs/>
          <w:color w:val="C00000"/>
          <w:sz w:val="28"/>
          <w:szCs w:val="28"/>
          <w:lang w:val="de-DE"/>
        </w:rPr>
        <w:lastRenderedPageBreak/>
        <w:t>R.</w:t>
      </w:r>
      <w:r w:rsidRPr="009A1640">
        <w:rPr>
          <w:i/>
          <w:color w:val="C00000"/>
          <w:sz w:val="28"/>
          <w:szCs w:val="28"/>
          <w:lang w:val="de-DE"/>
        </w:rPr>
        <w:t xml:space="preserve"> Kyrie, </w:t>
      </w:r>
      <w:proofErr w:type="spellStart"/>
      <w:r w:rsidRPr="009A1640">
        <w:rPr>
          <w:i/>
          <w:color w:val="C00000"/>
          <w:sz w:val="28"/>
          <w:szCs w:val="28"/>
          <w:lang w:val="de-DE"/>
        </w:rPr>
        <w:t>eleison</w:t>
      </w:r>
      <w:proofErr w:type="spellEnd"/>
      <w:r w:rsidRPr="009A1640">
        <w:rPr>
          <w:i/>
          <w:color w:val="C00000"/>
          <w:sz w:val="28"/>
          <w:szCs w:val="28"/>
          <w:lang w:val="de-DE"/>
        </w:rPr>
        <w:t xml:space="preserve">; Kyrie, </w:t>
      </w:r>
      <w:proofErr w:type="spellStart"/>
      <w:r w:rsidRPr="009A1640">
        <w:rPr>
          <w:i/>
          <w:color w:val="C00000"/>
          <w:sz w:val="28"/>
          <w:szCs w:val="28"/>
          <w:lang w:val="de-DE"/>
        </w:rPr>
        <w:t>eleison</w:t>
      </w:r>
      <w:proofErr w:type="spellEnd"/>
      <w:r w:rsidRPr="009A1640">
        <w:rPr>
          <w:i/>
          <w:color w:val="C00000"/>
          <w:sz w:val="28"/>
          <w:szCs w:val="28"/>
          <w:lang w:val="de-DE"/>
        </w:rPr>
        <w:t xml:space="preserve">; Kyrie, </w:t>
      </w:r>
      <w:proofErr w:type="spellStart"/>
      <w:r w:rsidRPr="009A1640">
        <w:rPr>
          <w:i/>
          <w:color w:val="C00000"/>
          <w:sz w:val="28"/>
          <w:szCs w:val="28"/>
          <w:lang w:val="de-DE"/>
        </w:rPr>
        <w:t>eleison</w:t>
      </w:r>
      <w:proofErr w:type="spellEnd"/>
      <w:r w:rsidRPr="009A1640">
        <w:rPr>
          <w:i/>
          <w:color w:val="C00000"/>
          <w:sz w:val="28"/>
          <w:szCs w:val="28"/>
          <w:lang w:val="de-DE"/>
        </w:rPr>
        <w:t>. </w:t>
      </w:r>
    </w:p>
    <w:p w14:paraId="5AE8C17C" w14:textId="77777777" w:rsidR="000E432E" w:rsidRPr="009A1640" w:rsidRDefault="000E432E" w:rsidP="000E432E">
      <w:pPr>
        <w:pStyle w:val="NormaleWeb"/>
        <w:ind w:left="150" w:right="150"/>
        <w:rPr>
          <w:i/>
          <w:color w:val="C00000"/>
          <w:sz w:val="28"/>
          <w:szCs w:val="28"/>
        </w:rPr>
      </w:pPr>
      <w:r w:rsidRPr="009A1640">
        <w:rPr>
          <w:i/>
          <w:iCs/>
          <w:color w:val="C00000"/>
          <w:sz w:val="28"/>
          <w:szCs w:val="28"/>
        </w:rPr>
        <w:t>Viene accesa una lampada davanti al Crocifisso. </w:t>
      </w:r>
    </w:p>
    <w:p w14:paraId="2E539C4C" w14:textId="77777777" w:rsidR="000E432E" w:rsidRPr="009D740D" w:rsidRDefault="000E432E" w:rsidP="000E432E">
      <w:pPr>
        <w:pStyle w:val="NormaleWeb"/>
        <w:ind w:left="150" w:right="150"/>
        <w:rPr>
          <w:i/>
          <w:sz w:val="28"/>
          <w:szCs w:val="28"/>
        </w:rPr>
      </w:pPr>
      <w:r>
        <w:rPr>
          <w:b/>
          <w:bCs/>
          <w:i/>
          <w:iCs/>
          <w:sz w:val="28"/>
          <w:szCs w:val="28"/>
        </w:rPr>
        <w:t>I</w:t>
      </w:r>
      <w:r w:rsidRPr="009D740D">
        <w:rPr>
          <w:b/>
          <w:bCs/>
          <w:i/>
          <w:iCs/>
          <w:sz w:val="28"/>
          <w:szCs w:val="28"/>
        </w:rPr>
        <w:t>V. CONFESSIONE DELLE COLPE COMMESSE CON COMPORTAMENTI CONTRO L'AMORE, LA PACE, I DIRITTI DEI POPOLI, IL RISPETTO DELLE CULTURE E DELLE RELIGIONI </w:t>
      </w:r>
    </w:p>
    <w:p w14:paraId="589FD8D0" w14:textId="77777777" w:rsidR="000E432E" w:rsidRPr="009D740D" w:rsidRDefault="000E432E" w:rsidP="000E432E">
      <w:pPr>
        <w:pStyle w:val="NormaleWeb"/>
        <w:ind w:left="150" w:right="150"/>
        <w:rPr>
          <w:i/>
          <w:sz w:val="28"/>
          <w:szCs w:val="28"/>
        </w:rPr>
      </w:pPr>
      <w:r w:rsidRPr="009D740D">
        <w:rPr>
          <w:i/>
          <w:sz w:val="28"/>
          <w:szCs w:val="28"/>
        </w:rPr>
        <w:t>Preghiamo perché nella contemplazione di Gesù, </w:t>
      </w:r>
      <w:r w:rsidRPr="009D740D">
        <w:rPr>
          <w:i/>
          <w:sz w:val="28"/>
          <w:szCs w:val="28"/>
        </w:rPr>
        <w:br/>
        <w:t>nostro Signore e nostra Pace, </w:t>
      </w:r>
      <w:r w:rsidRPr="009D740D">
        <w:rPr>
          <w:i/>
          <w:sz w:val="28"/>
          <w:szCs w:val="28"/>
        </w:rPr>
        <w:br/>
        <w:t>i cristiani sappiano pentirsi delle parole e dei comportamenti </w:t>
      </w:r>
      <w:r w:rsidRPr="009D740D">
        <w:rPr>
          <w:i/>
          <w:sz w:val="28"/>
          <w:szCs w:val="28"/>
        </w:rPr>
        <w:br/>
        <w:t>che a volte sono stati loro suggeriti dall'orgoglio, dall'odio, </w:t>
      </w:r>
      <w:r w:rsidRPr="009D740D">
        <w:rPr>
          <w:i/>
          <w:sz w:val="28"/>
          <w:szCs w:val="28"/>
        </w:rPr>
        <w:br/>
        <w:t>dalla volontà di dominio sugli altri, </w:t>
      </w:r>
      <w:r w:rsidRPr="009D740D">
        <w:rPr>
          <w:i/>
          <w:sz w:val="28"/>
          <w:szCs w:val="28"/>
        </w:rPr>
        <w:br/>
        <w:t>dall'inimicizia verso gli aderenti ad altre religioni </w:t>
      </w:r>
      <w:r w:rsidRPr="009D740D">
        <w:rPr>
          <w:i/>
          <w:sz w:val="28"/>
          <w:szCs w:val="28"/>
        </w:rPr>
        <w:br/>
        <w:t>e verso gruppi sociali più deboli, </w:t>
      </w:r>
      <w:r w:rsidRPr="009D740D">
        <w:rPr>
          <w:i/>
          <w:sz w:val="28"/>
          <w:szCs w:val="28"/>
        </w:rPr>
        <w:br/>
        <w:t>come quelli degli immigrati e degli zingari. </w:t>
      </w:r>
    </w:p>
    <w:p w14:paraId="074D8F2A" w14:textId="77777777" w:rsidR="000E432E" w:rsidRPr="009A1640" w:rsidRDefault="000E432E" w:rsidP="000E432E">
      <w:pPr>
        <w:pStyle w:val="NormaleWeb"/>
        <w:ind w:left="150" w:right="150"/>
        <w:rPr>
          <w:i/>
          <w:color w:val="C00000"/>
          <w:sz w:val="28"/>
          <w:szCs w:val="28"/>
        </w:rPr>
      </w:pPr>
      <w:r w:rsidRPr="009A1640">
        <w:rPr>
          <w:i/>
          <w:iCs/>
          <w:color w:val="C00000"/>
          <w:sz w:val="28"/>
          <w:szCs w:val="28"/>
        </w:rPr>
        <w:t>Preghiera in silenzio. </w:t>
      </w:r>
    </w:p>
    <w:p w14:paraId="4579EB71" w14:textId="77777777" w:rsidR="000E432E" w:rsidRPr="009D740D" w:rsidRDefault="000E432E" w:rsidP="000E432E">
      <w:pPr>
        <w:pStyle w:val="NormaleWeb"/>
        <w:ind w:left="150" w:right="150"/>
        <w:rPr>
          <w:i/>
          <w:sz w:val="28"/>
          <w:szCs w:val="28"/>
        </w:rPr>
      </w:pPr>
      <w:r w:rsidRPr="009D740D">
        <w:rPr>
          <w:i/>
          <w:sz w:val="28"/>
          <w:szCs w:val="28"/>
        </w:rPr>
        <w:t>Signore del mondo, Padre di tutti gli uomini, </w:t>
      </w:r>
      <w:r w:rsidRPr="009D740D">
        <w:rPr>
          <w:i/>
          <w:sz w:val="28"/>
          <w:szCs w:val="28"/>
        </w:rPr>
        <w:br/>
        <w:t>attraverso tuo Figlio </w:t>
      </w:r>
      <w:r w:rsidRPr="009D740D">
        <w:rPr>
          <w:i/>
          <w:sz w:val="28"/>
          <w:szCs w:val="28"/>
        </w:rPr>
        <w:br/>
        <w:t>tu ci hai chiesto di amare il nemico, </w:t>
      </w:r>
      <w:r w:rsidRPr="009D740D">
        <w:rPr>
          <w:i/>
          <w:sz w:val="28"/>
          <w:szCs w:val="28"/>
        </w:rPr>
        <w:br/>
        <w:t>di fare del bene a quelli che ci odiano </w:t>
      </w:r>
      <w:r w:rsidRPr="009D740D">
        <w:rPr>
          <w:i/>
          <w:sz w:val="28"/>
          <w:szCs w:val="28"/>
        </w:rPr>
        <w:br/>
        <w:t>e di pregare per i nostri persecutori. </w:t>
      </w:r>
      <w:r w:rsidRPr="009D740D">
        <w:rPr>
          <w:i/>
          <w:sz w:val="28"/>
          <w:szCs w:val="28"/>
        </w:rPr>
        <w:br/>
        <w:t>Molte volte, però, i cristiani hanno sconfessato il Vangelo </w:t>
      </w:r>
      <w:r w:rsidRPr="009D740D">
        <w:rPr>
          <w:i/>
          <w:sz w:val="28"/>
          <w:szCs w:val="28"/>
        </w:rPr>
        <w:br/>
        <w:t>e, cedendo alla logica della forza, </w:t>
      </w:r>
      <w:r w:rsidRPr="009D740D">
        <w:rPr>
          <w:i/>
          <w:sz w:val="28"/>
          <w:szCs w:val="28"/>
        </w:rPr>
        <w:br/>
        <w:t>hanno violato i diritti di etnie e di popoli, </w:t>
      </w:r>
      <w:r w:rsidRPr="009D740D">
        <w:rPr>
          <w:i/>
          <w:sz w:val="28"/>
          <w:szCs w:val="28"/>
        </w:rPr>
        <w:br/>
        <w:t>disprezzando le loro culture e le loro tradizioni religiose: </w:t>
      </w:r>
      <w:r w:rsidRPr="009D740D">
        <w:rPr>
          <w:i/>
          <w:sz w:val="28"/>
          <w:szCs w:val="28"/>
        </w:rPr>
        <w:br/>
        <w:t>mostrati paziente e misericordioso con noi e perdonaci! </w:t>
      </w:r>
      <w:r w:rsidRPr="009D740D">
        <w:rPr>
          <w:i/>
          <w:sz w:val="28"/>
          <w:szCs w:val="28"/>
        </w:rPr>
        <w:br/>
        <w:t>Per Cristo nostro Signore. </w:t>
      </w:r>
    </w:p>
    <w:p w14:paraId="714A15D4" w14:textId="77777777" w:rsidR="000E432E" w:rsidRPr="009D740D" w:rsidRDefault="000E432E" w:rsidP="000E432E">
      <w:pPr>
        <w:pStyle w:val="NormaleWeb"/>
        <w:ind w:left="150" w:right="150"/>
        <w:rPr>
          <w:i/>
          <w:sz w:val="28"/>
          <w:szCs w:val="28"/>
        </w:rPr>
      </w:pPr>
      <w:r w:rsidRPr="009D740D">
        <w:rPr>
          <w:i/>
          <w:iCs/>
          <w:sz w:val="28"/>
          <w:szCs w:val="28"/>
          <w:lang w:val="de-DE"/>
        </w:rPr>
        <w:t>R.</w:t>
      </w:r>
      <w:r w:rsidRPr="009D740D">
        <w:rPr>
          <w:i/>
          <w:sz w:val="28"/>
          <w:szCs w:val="28"/>
          <w:lang w:val="de-DE"/>
        </w:rPr>
        <w:t> Amen. </w:t>
      </w:r>
    </w:p>
    <w:p w14:paraId="423466AB" w14:textId="77777777" w:rsidR="000E432E" w:rsidRPr="009A1640" w:rsidRDefault="000E432E" w:rsidP="000E432E">
      <w:pPr>
        <w:pStyle w:val="NormaleWeb"/>
        <w:ind w:left="150" w:right="150"/>
        <w:rPr>
          <w:i/>
          <w:color w:val="C00000"/>
          <w:sz w:val="28"/>
          <w:szCs w:val="28"/>
        </w:rPr>
      </w:pPr>
      <w:r w:rsidRPr="009A1640">
        <w:rPr>
          <w:i/>
          <w:iCs/>
          <w:color w:val="C00000"/>
          <w:sz w:val="28"/>
          <w:szCs w:val="28"/>
          <w:lang w:val="de-DE"/>
        </w:rPr>
        <w:t>R.</w:t>
      </w:r>
      <w:r w:rsidRPr="009A1640">
        <w:rPr>
          <w:i/>
          <w:color w:val="C00000"/>
          <w:sz w:val="28"/>
          <w:szCs w:val="28"/>
          <w:lang w:val="de-DE"/>
        </w:rPr>
        <w:t xml:space="preserve"> Kyrie, </w:t>
      </w:r>
      <w:proofErr w:type="spellStart"/>
      <w:r w:rsidRPr="009A1640">
        <w:rPr>
          <w:i/>
          <w:color w:val="C00000"/>
          <w:sz w:val="28"/>
          <w:szCs w:val="28"/>
          <w:lang w:val="de-DE"/>
        </w:rPr>
        <w:t>eleison</w:t>
      </w:r>
      <w:proofErr w:type="spellEnd"/>
      <w:r w:rsidRPr="009A1640">
        <w:rPr>
          <w:i/>
          <w:color w:val="C00000"/>
          <w:sz w:val="28"/>
          <w:szCs w:val="28"/>
          <w:lang w:val="de-DE"/>
        </w:rPr>
        <w:t xml:space="preserve">; Kyrie, </w:t>
      </w:r>
      <w:proofErr w:type="spellStart"/>
      <w:r w:rsidRPr="009A1640">
        <w:rPr>
          <w:i/>
          <w:color w:val="C00000"/>
          <w:sz w:val="28"/>
          <w:szCs w:val="28"/>
          <w:lang w:val="de-DE"/>
        </w:rPr>
        <w:t>eleison</w:t>
      </w:r>
      <w:proofErr w:type="spellEnd"/>
      <w:r w:rsidRPr="009A1640">
        <w:rPr>
          <w:i/>
          <w:color w:val="C00000"/>
          <w:sz w:val="28"/>
          <w:szCs w:val="28"/>
          <w:lang w:val="de-DE"/>
        </w:rPr>
        <w:t xml:space="preserve">; Kyrie, </w:t>
      </w:r>
      <w:proofErr w:type="spellStart"/>
      <w:r w:rsidRPr="009A1640">
        <w:rPr>
          <w:i/>
          <w:color w:val="C00000"/>
          <w:sz w:val="28"/>
          <w:szCs w:val="28"/>
          <w:lang w:val="de-DE"/>
        </w:rPr>
        <w:t>eleison</w:t>
      </w:r>
      <w:proofErr w:type="spellEnd"/>
      <w:r w:rsidRPr="009A1640">
        <w:rPr>
          <w:i/>
          <w:color w:val="C00000"/>
          <w:sz w:val="28"/>
          <w:szCs w:val="28"/>
          <w:lang w:val="de-DE"/>
        </w:rPr>
        <w:t>. </w:t>
      </w:r>
    </w:p>
    <w:p w14:paraId="6F538350" w14:textId="77777777" w:rsidR="000E432E" w:rsidRPr="009A1640" w:rsidRDefault="000E432E" w:rsidP="000E432E">
      <w:pPr>
        <w:pStyle w:val="NormaleWeb"/>
        <w:ind w:left="150" w:right="150"/>
        <w:rPr>
          <w:i/>
          <w:color w:val="C00000"/>
          <w:sz w:val="28"/>
          <w:szCs w:val="28"/>
        </w:rPr>
      </w:pPr>
      <w:r w:rsidRPr="009A1640">
        <w:rPr>
          <w:i/>
          <w:iCs/>
          <w:color w:val="C00000"/>
          <w:sz w:val="28"/>
          <w:szCs w:val="28"/>
        </w:rPr>
        <w:t>Viene accesa una lampada davanti al Crocifisso </w:t>
      </w:r>
    </w:p>
    <w:p w14:paraId="71E1820E" w14:textId="77777777" w:rsidR="000E432E" w:rsidRPr="009D740D" w:rsidRDefault="000E432E" w:rsidP="000E432E">
      <w:pPr>
        <w:pStyle w:val="NormaleWeb"/>
        <w:ind w:left="150" w:right="150"/>
        <w:rPr>
          <w:i/>
          <w:sz w:val="28"/>
          <w:szCs w:val="28"/>
        </w:rPr>
      </w:pPr>
      <w:r w:rsidRPr="009D740D">
        <w:rPr>
          <w:b/>
          <w:bCs/>
          <w:i/>
          <w:iCs/>
          <w:sz w:val="28"/>
          <w:szCs w:val="28"/>
        </w:rPr>
        <w:t>V. CONFESSIONE DEI PECCATI NEL CAMPO DEI DIRITTI FONDAMENTALI DELLA PERSONA </w:t>
      </w:r>
    </w:p>
    <w:p w14:paraId="734745CC" w14:textId="77777777" w:rsidR="000E432E" w:rsidRPr="009D740D" w:rsidRDefault="000E432E" w:rsidP="000E432E">
      <w:pPr>
        <w:pStyle w:val="NormaleWeb"/>
        <w:ind w:left="150" w:right="150"/>
        <w:rPr>
          <w:i/>
          <w:sz w:val="28"/>
          <w:szCs w:val="28"/>
        </w:rPr>
      </w:pPr>
      <w:r w:rsidRPr="009D740D">
        <w:rPr>
          <w:i/>
          <w:sz w:val="28"/>
          <w:szCs w:val="28"/>
        </w:rPr>
        <w:t>Preghiamo per tutti gli esseri umani del mondo, </w:t>
      </w:r>
      <w:r w:rsidRPr="009D740D">
        <w:rPr>
          <w:i/>
          <w:sz w:val="28"/>
          <w:szCs w:val="28"/>
        </w:rPr>
        <w:br/>
        <w:t>specialmente per i minorenni vittime di abusi, </w:t>
      </w:r>
      <w:r w:rsidRPr="009D740D">
        <w:rPr>
          <w:i/>
          <w:sz w:val="28"/>
          <w:szCs w:val="28"/>
        </w:rPr>
        <w:br/>
        <w:t>per i poveri, gli emarginati, gli ultimi; </w:t>
      </w:r>
      <w:r w:rsidRPr="009D740D">
        <w:rPr>
          <w:i/>
          <w:sz w:val="28"/>
          <w:szCs w:val="28"/>
        </w:rPr>
        <w:br/>
        <w:t>preghiamo per i più indifesi, </w:t>
      </w:r>
      <w:r w:rsidRPr="009D740D">
        <w:rPr>
          <w:i/>
          <w:sz w:val="28"/>
          <w:szCs w:val="28"/>
        </w:rPr>
        <w:br/>
        <w:t>i non-nati soppressi nel seno materno, </w:t>
      </w:r>
      <w:r w:rsidRPr="009D740D">
        <w:rPr>
          <w:i/>
          <w:sz w:val="28"/>
          <w:szCs w:val="28"/>
        </w:rPr>
        <w:br/>
      </w:r>
      <w:r w:rsidRPr="009D740D">
        <w:rPr>
          <w:i/>
          <w:sz w:val="28"/>
          <w:szCs w:val="28"/>
        </w:rPr>
        <w:lastRenderedPageBreak/>
        <w:t>o persino utilizzati a fini sperimentali </w:t>
      </w:r>
      <w:r w:rsidRPr="009D740D">
        <w:rPr>
          <w:i/>
          <w:sz w:val="28"/>
          <w:szCs w:val="28"/>
        </w:rPr>
        <w:br/>
        <w:t>da quanti hanno abusato </w:t>
      </w:r>
      <w:r w:rsidRPr="009D740D">
        <w:rPr>
          <w:i/>
          <w:sz w:val="28"/>
          <w:szCs w:val="28"/>
        </w:rPr>
        <w:br/>
        <w:t xml:space="preserve">delle possibilità offerte dalla </w:t>
      </w:r>
      <w:proofErr w:type="spellStart"/>
      <w:r w:rsidRPr="009D740D">
        <w:rPr>
          <w:i/>
          <w:sz w:val="28"/>
          <w:szCs w:val="28"/>
        </w:rPr>
        <w:t>bio</w:t>
      </w:r>
      <w:proofErr w:type="spellEnd"/>
      <w:r w:rsidRPr="009D740D">
        <w:rPr>
          <w:i/>
          <w:sz w:val="28"/>
          <w:szCs w:val="28"/>
        </w:rPr>
        <w:t>-tecnologia </w:t>
      </w:r>
      <w:r w:rsidRPr="009D740D">
        <w:rPr>
          <w:i/>
          <w:sz w:val="28"/>
          <w:szCs w:val="28"/>
        </w:rPr>
        <w:br/>
        <w:t>stravolgendo le finalità della scienza. </w:t>
      </w:r>
    </w:p>
    <w:p w14:paraId="104DA6E9" w14:textId="77777777" w:rsidR="000E432E" w:rsidRPr="009A1640" w:rsidRDefault="000E432E" w:rsidP="000E432E">
      <w:pPr>
        <w:pStyle w:val="NormaleWeb"/>
        <w:ind w:left="150" w:right="150"/>
        <w:rPr>
          <w:i/>
          <w:color w:val="C00000"/>
          <w:sz w:val="28"/>
          <w:szCs w:val="28"/>
        </w:rPr>
      </w:pPr>
      <w:r w:rsidRPr="009A1640">
        <w:rPr>
          <w:i/>
          <w:iCs/>
          <w:color w:val="C00000"/>
          <w:sz w:val="28"/>
          <w:szCs w:val="28"/>
        </w:rPr>
        <w:t>Preghiera in silenzio. </w:t>
      </w:r>
    </w:p>
    <w:p w14:paraId="0E08FF9B" w14:textId="77777777" w:rsidR="000E432E" w:rsidRPr="009D740D" w:rsidRDefault="000E432E" w:rsidP="000E432E">
      <w:pPr>
        <w:pStyle w:val="NormaleWeb"/>
        <w:ind w:left="150" w:right="150"/>
        <w:rPr>
          <w:i/>
          <w:sz w:val="28"/>
          <w:szCs w:val="28"/>
        </w:rPr>
      </w:pPr>
      <w:r w:rsidRPr="009D740D">
        <w:rPr>
          <w:i/>
          <w:sz w:val="28"/>
          <w:szCs w:val="28"/>
        </w:rPr>
        <w:t>Dio, Padre nostro, </w:t>
      </w:r>
      <w:r w:rsidRPr="009D740D">
        <w:rPr>
          <w:i/>
          <w:sz w:val="28"/>
          <w:szCs w:val="28"/>
        </w:rPr>
        <w:br/>
        <w:t>che sempre ascolti il grido dei poveri, </w:t>
      </w:r>
      <w:r w:rsidRPr="009D740D">
        <w:rPr>
          <w:i/>
          <w:sz w:val="28"/>
          <w:szCs w:val="28"/>
        </w:rPr>
        <w:br/>
        <w:t>quante volte anche i cristiani non ti hanno riconosciuto </w:t>
      </w:r>
      <w:r w:rsidRPr="009D740D">
        <w:rPr>
          <w:i/>
          <w:sz w:val="28"/>
          <w:szCs w:val="28"/>
        </w:rPr>
        <w:br/>
        <w:t>in chi ha fame, in chi ha sete, in chi è nudo, </w:t>
      </w:r>
      <w:r w:rsidRPr="009D740D">
        <w:rPr>
          <w:i/>
          <w:sz w:val="28"/>
          <w:szCs w:val="28"/>
        </w:rPr>
        <w:br/>
        <w:t>in chi è perseguitato, in chi è incarcerato, </w:t>
      </w:r>
      <w:r w:rsidRPr="009D740D">
        <w:rPr>
          <w:i/>
          <w:sz w:val="28"/>
          <w:szCs w:val="28"/>
        </w:rPr>
        <w:br/>
        <w:t>in chi è privo di ogni possibilità di autodifesa, </w:t>
      </w:r>
      <w:r w:rsidRPr="009D740D">
        <w:rPr>
          <w:i/>
          <w:sz w:val="28"/>
          <w:szCs w:val="28"/>
        </w:rPr>
        <w:br/>
        <w:t>soprattutto negli stadi iniziali dell'esistenza. </w:t>
      </w:r>
      <w:r w:rsidRPr="009D740D">
        <w:rPr>
          <w:i/>
          <w:sz w:val="28"/>
          <w:szCs w:val="28"/>
        </w:rPr>
        <w:br/>
        <w:t>Per tutti coloro che hanno commesso ingiustizie </w:t>
      </w:r>
      <w:r w:rsidRPr="009D740D">
        <w:rPr>
          <w:i/>
          <w:sz w:val="28"/>
          <w:szCs w:val="28"/>
        </w:rPr>
        <w:br/>
        <w:t>confidando nella ricchezza e nel potere, </w:t>
      </w:r>
      <w:r w:rsidRPr="009D740D">
        <w:rPr>
          <w:i/>
          <w:sz w:val="28"/>
          <w:szCs w:val="28"/>
        </w:rPr>
        <w:br/>
        <w:t>e disprezzando i « piccoli », a te particolarmente cari, </w:t>
      </w:r>
      <w:r w:rsidRPr="009D740D">
        <w:rPr>
          <w:i/>
          <w:sz w:val="28"/>
          <w:szCs w:val="28"/>
        </w:rPr>
        <w:br/>
        <w:t>noi ti chiediamo perdono: </w:t>
      </w:r>
      <w:r w:rsidRPr="009D740D">
        <w:rPr>
          <w:i/>
          <w:sz w:val="28"/>
          <w:szCs w:val="28"/>
        </w:rPr>
        <w:br/>
        <w:t>abbi pietà di noi ed accogli il nostro pentimento. </w:t>
      </w:r>
      <w:r w:rsidRPr="009D740D">
        <w:rPr>
          <w:i/>
          <w:sz w:val="28"/>
          <w:szCs w:val="28"/>
        </w:rPr>
        <w:br/>
        <w:t>Per Cristo nostro Signore. </w:t>
      </w:r>
    </w:p>
    <w:p w14:paraId="0A429150" w14:textId="77777777" w:rsidR="000E432E" w:rsidRPr="009D740D" w:rsidRDefault="000E432E" w:rsidP="000E432E">
      <w:pPr>
        <w:pStyle w:val="NormaleWeb"/>
        <w:ind w:left="150" w:right="150"/>
        <w:rPr>
          <w:i/>
          <w:sz w:val="28"/>
          <w:szCs w:val="28"/>
        </w:rPr>
      </w:pPr>
      <w:r w:rsidRPr="009D740D">
        <w:rPr>
          <w:i/>
          <w:iCs/>
          <w:sz w:val="28"/>
          <w:szCs w:val="28"/>
          <w:lang w:val="de-DE"/>
        </w:rPr>
        <w:t>R.</w:t>
      </w:r>
      <w:r w:rsidRPr="009D740D">
        <w:rPr>
          <w:i/>
          <w:sz w:val="28"/>
          <w:szCs w:val="28"/>
          <w:lang w:val="de-DE"/>
        </w:rPr>
        <w:t> Amen </w:t>
      </w:r>
    </w:p>
    <w:p w14:paraId="36CD5FC9" w14:textId="77777777" w:rsidR="000E432E" w:rsidRPr="009A1640" w:rsidRDefault="000E432E" w:rsidP="000E432E">
      <w:pPr>
        <w:pStyle w:val="NormaleWeb"/>
        <w:ind w:left="150" w:right="150"/>
        <w:rPr>
          <w:i/>
          <w:color w:val="C00000"/>
          <w:sz w:val="28"/>
          <w:szCs w:val="28"/>
        </w:rPr>
      </w:pPr>
      <w:r w:rsidRPr="009A1640">
        <w:rPr>
          <w:i/>
          <w:iCs/>
          <w:color w:val="C00000"/>
          <w:sz w:val="28"/>
          <w:szCs w:val="28"/>
          <w:lang w:val="de-DE"/>
        </w:rPr>
        <w:t>R.</w:t>
      </w:r>
      <w:r w:rsidRPr="009A1640">
        <w:rPr>
          <w:i/>
          <w:color w:val="C00000"/>
          <w:sz w:val="28"/>
          <w:szCs w:val="28"/>
          <w:lang w:val="de-DE"/>
        </w:rPr>
        <w:t xml:space="preserve"> Kyrie, </w:t>
      </w:r>
      <w:proofErr w:type="spellStart"/>
      <w:r w:rsidRPr="009A1640">
        <w:rPr>
          <w:i/>
          <w:color w:val="C00000"/>
          <w:sz w:val="28"/>
          <w:szCs w:val="28"/>
          <w:lang w:val="de-DE"/>
        </w:rPr>
        <w:t>eleison</w:t>
      </w:r>
      <w:proofErr w:type="spellEnd"/>
      <w:r w:rsidRPr="009A1640">
        <w:rPr>
          <w:i/>
          <w:color w:val="C00000"/>
          <w:sz w:val="28"/>
          <w:szCs w:val="28"/>
          <w:lang w:val="de-DE"/>
        </w:rPr>
        <w:t xml:space="preserve">; Kyrie, </w:t>
      </w:r>
      <w:proofErr w:type="spellStart"/>
      <w:r w:rsidRPr="009A1640">
        <w:rPr>
          <w:i/>
          <w:color w:val="C00000"/>
          <w:sz w:val="28"/>
          <w:szCs w:val="28"/>
          <w:lang w:val="de-DE"/>
        </w:rPr>
        <w:t>eleison</w:t>
      </w:r>
      <w:proofErr w:type="spellEnd"/>
      <w:r w:rsidRPr="009A1640">
        <w:rPr>
          <w:i/>
          <w:color w:val="C00000"/>
          <w:sz w:val="28"/>
          <w:szCs w:val="28"/>
          <w:lang w:val="de-DE"/>
        </w:rPr>
        <w:t xml:space="preserve">; Kyrie, </w:t>
      </w:r>
      <w:proofErr w:type="spellStart"/>
      <w:r w:rsidRPr="009A1640">
        <w:rPr>
          <w:i/>
          <w:color w:val="C00000"/>
          <w:sz w:val="28"/>
          <w:szCs w:val="28"/>
          <w:lang w:val="de-DE"/>
        </w:rPr>
        <w:t>eleison</w:t>
      </w:r>
      <w:proofErr w:type="spellEnd"/>
      <w:r w:rsidRPr="009A1640">
        <w:rPr>
          <w:i/>
          <w:color w:val="C00000"/>
          <w:sz w:val="28"/>
          <w:szCs w:val="28"/>
          <w:lang w:val="de-DE"/>
        </w:rPr>
        <w:t>. </w:t>
      </w:r>
    </w:p>
    <w:p w14:paraId="7FE084EC" w14:textId="77777777" w:rsidR="000E432E" w:rsidRPr="009A1640" w:rsidRDefault="000E432E" w:rsidP="000E432E">
      <w:pPr>
        <w:pStyle w:val="NormaleWeb"/>
        <w:ind w:left="150" w:right="150"/>
        <w:rPr>
          <w:i/>
          <w:color w:val="C00000"/>
          <w:sz w:val="28"/>
          <w:szCs w:val="28"/>
        </w:rPr>
      </w:pPr>
      <w:r w:rsidRPr="009A1640">
        <w:rPr>
          <w:i/>
          <w:iCs/>
          <w:color w:val="C00000"/>
          <w:sz w:val="28"/>
          <w:szCs w:val="28"/>
        </w:rPr>
        <w:t>Viene accesa una lampada davanti al Crocifisso. </w:t>
      </w:r>
    </w:p>
    <w:p w14:paraId="635848F2" w14:textId="77777777" w:rsidR="000E432E" w:rsidRPr="009D740D" w:rsidRDefault="000E432E" w:rsidP="000E432E">
      <w:pPr>
        <w:pStyle w:val="NormaleWeb"/>
        <w:ind w:left="150" w:right="150"/>
        <w:jc w:val="center"/>
        <w:rPr>
          <w:i/>
          <w:sz w:val="28"/>
          <w:szCs w:val="28"/>
        </w:rPr>
      </w:pPr>
      <w:r w:rsidRPr="009D740D">
        <w:rPr>
          <w:b/>
          <w:bCs/>
          <w:i/>
          <w:sz w:val="28"/>
          <w:szCs w:val="28"/>
        </w:rPr>
        <w:t>Orazione conclusiva </w:t>
      </w:r>
    </w:p>
    <w:p w14:paraId="4CF34574" w14:textId="77777777" w:rsidR="000E432E" w:rsidRPr="009D740D" w:rsidRDefault="000E432E" w:rsidP="000E432E">
      <w:pPr>
        <w:pStyle w:val="NormaleWeb"/>
        <w:ind w:left="150" w:right="150"/>
        <w:rPr>
          <w:i/>
          <w:sz w:val="28"/>
          <w:szCs w:val="28"/>
        </w:rPr>
      </w:pPr>
      <w:r w:rsidRPr="009D740D">
        <w:rPr>
          <w:i/>
          <w:sz w:val="28"/>
          <w:szCs w:val="28"/>
        </w:rPr>
        <w:t>O Padre misericordioso, </w:t>
      </w:r>
      <w:r w:rsidRPr="009D740D">
        <w:rPr>
          <w:i/>
          <w:sz w:val="28"/>
          <w:szCs w:val="28"/>
        </w:rPr>
        <w:br/>
        <w:t>tuo Figlio Gesù Cristo, giudice dei vivi e dei morti,</w:t>
      </w:r>
      <w:r w:rsidRPr="009D740D">
        <w:rPr>
          <w:i/>
          <w:sz w:val="28"/>
          <w:szCs w:val="28"/>
        </w:rPr>
        <w:br/>
        <w:t>nell'umiltà della prima venuta</w:t>
      </w:r>
      <w:r w:rsidRPr="009D740D">
        <w:rPr>
          <w:i/>
          <w:sz w:val="28"/>
          <w:szCs w:val="28"/>
        </w:rPr>
        <w:br/>
        <w:t>ha riscattato l'umanità dal peccato</w:t>
      </w:r>
      <w:r w:rsidRPr="009D740D">
        <w:rPr>
          <w:i/>
          <w:sz w:val="28"/>
          <w:szCs w:val="28"/>
        </w:rPr>
        <w:br/>
        <w:t>e nel suo glorioso ritorno chiederà conto di ogni colpa:</w:t>
      </w:r>
      <w:r w:rsidRPr="009D740D">
        <w:rPr>
          <w:i/>
          <w:sz w:val="28"/>
          <w:szCs w:val="28"/>
        </w:rPr>
        <w:br/>
        <w:t>ai nostri padri, ai nostri fratelli e a noi tuoi servi,</w:t>
      </w:r>
      <w:r w:rsidRPr="009D740D">
        <w:rPr>
          <w:i/>
          <w:sz w:val="28"/>
          <w:szCs w:val="28"/>
        </w:rPr>
        <w:br/>
        <w:t>che mossi dallo Spirito Santo</w:t>
      </w:r>
      <w:r w:rsidRPr="009D740D">
        <w:rPr>
          <w:i/>
          <w:sz w:val="28"/>
          <w:szCs w:val="28"/>
        </w:rPr>
        <w:br/>
        <w:t>ritorniamo a te pentiti con tutto il cuore,</w:t>
      </w:r>
      <w:r w:rsidRPr="009D740D">
        <w:rPr>
          <w:i/>
          <w:sz w:val="28"/>
          <w:szCs w:val="28"/>
        </w:rPr>
        <w:br/>
        <w:t>concedi la tua misericordia e la remissione dei peccati.</w:t>
      </w:r>
      <w:r w:rsidRPr="009D740D">
        <w:rPr>
          <w:i/>
          <w:sz w:val="28"/>
          <w:szCs w:val="28"/>
        </w:rPr>
        <w:br/>
        <w:t>Per Cristo nostro Signore.</w:t>
      </w:r>
    </w:p>
    <w:p w14:paraId="2BBC4F4E" w14:textId="77777777" w:rsidR="000E432E" w:rsidRPr="009D740D" w:rsidRDefault="000E432E" w:rsidP="000E432E">
      <w:pPr>
        <w:pStyle w:val="NormaleWeb"/>
        <w:ind w:left="150" w:right="150"/>
        <w:rPr>
          <w:i/>
          <w:sz w:val="28"/>
          <w:szCs w:val="28"/>
        </w:rPr>
      </w:pPr>
      <w:r w:rsidRPr="009D740D">
        <w:rPr>
          <w:i/>
          <w:iCs/>
          <w:sz w:val="28"/>
          <w:szCs w:val="28"/>
        </w:rPr>
        <w:t>R.</w:t>
      </w:r>
      <w:r w:rsidRPr="009D740D">
        <w:rPr>
          <w:i/>
          <w:sz w:val="28"/>
          <w:szCs w:val="28"/>
        </w:rPr>
        <w:t> Amen.</w:t>
      </w:r>
    </w:p>
    <w:p w14:paraId="723B26D8" w14:textId="77777777" w:rsidR="000E432E" w:rsidRDefault="000E432E" w:rsidP="00B46D11">
      <w:pPr>
        <w:pStyle w:val="NormaleWeb"/>
        <w:ind w:left="150" w:right="150"/>
        <w:rPr>
          <w:i/>
          <w:iCs/>
          <w:color w:val="C00000"/>
          <w:sz w:val="28"/>
          <w:szCs w:val="28"/>
        </w:rPr>
      </w:pPr>
      <w:r w:rsidRPr="009A1640">
        <w:rPr>
          <w:i/>
          <w:iCs/>
          <w:color w:val="C00000"/>
          <w:sz w:val="28"/>
          <w:szCs w:val="28"/>
        </w:rPr>
        <w:t>In segno di penitenza e di venerazione si abbraccia il Crocifisso.</w:t>
      </w:r>
    </w:p>
    <w:p w14:paraId="624E1F8F" w14:textId="77777777" w:rsidR="00B46D11" w:rsidRPr="00B46D11" w:rsidRDefault="00B46D11" w:rsidP="00B46D11">
      <w:pPr>
        <w:pStyle w:val="NormaleWeb"/>
        <w:ind w:left="150" w:right="150"/>
        <w:rPr>
          <w:i/>
          <w:color w:val="C00000"/>
          <w:sz w:val="28"/>
          <w:szCs w:val="28"/>
        </w:rPr>
      </w:pPr>
    </w:p>
    <w:p w14:paraId="6A1D8AC9" w14:textId="2FBB73FA" w:rsidR="00B46D11" w:rsidRDefault="00B66732" w:rsidP="00095082">
      <w:pPr>
        <w:pStyle w:val="NormaleWeb"/>
        <w:shd w:val="clear" w:color="auto" w:fill="FFFFFF"/>
        <w:spacing w:before="0" w:beforeAutospacing="0" w:after="0" w:afterAutospacing="0" w:line="276" w:lineRule="auto"/>
        <w:jc w:val="both"/>
        <w:textAlignment w:val="baseline"/>
        <w:rPr>
          <w:b/>
          <w:i/>
          <w:iCs/>
          <w:sz w:val="28"/>
          <w:szCs w:val="28"/>
          <w:shd w:val="clear" w:color="auto" w:fill="FFFFFF"/>
        </w:rPr>
      </w:pPr>
      <w:r>
        <w:rPr>
          <w:b/>
          <w:i/>
          <w:iCs/>
          <w:sz w:val="28"/>
          <w:szCs w:val="28"/>
          <w:shd w:val="clear" w:color="auto" w:fill="FFFFFF"/>
        </w:rPr>
        <w:lastRenderedPageBreak/>
        <w:t>A</w:t>
      </w:r>
      <w:r w:rsidR="00B46D11">
        <w:rPr>
          <w:b/>
          <w:i/>
          <w:iCs/>
          <w:sz w:val="28"/>
          <w:szCs w:val="28"/>
          <w:shd w:val="clear" w:color="auto" w:fill="FFFFFF"/>
        </w:rPr>
        <w:t>PPENDICE 2</w:t>
      </w:r>
      <w:r w:rsidR="00AA0DE3">
        <w:rPr>
          <w:b/>
          <w:i/>
          <w:iCs/>
          <w:sz w:val="28"/>
          <w:szCs w:val="28"/>
          <w:shd w:val="clear" w:color="auto" w:fill="FFFFFF"/>
        </w:rPr>
        <w:t xml:space="preserve"> – </w:t>
      </w:r>
      <w:r w:rsidR="00AA0DE3" w:rsidRPr="00AA0DE3">
        <w:rPr>
          <w:b/>
          <w:i/>
          <w:iCs/>
          <w:color w:val="002060"/>
          <w:sz w:val="28"/>
          <w:szCs w:val="28"/>
          <w:shd w:val="clear" w:color="auto" w:fill="FFFFFF"/>
        </w:rPr>
        <w:t>LECTIO DIVINA</w:t>
      </w:r>
    </w:p>
    <w:p w14:paraId="0A62390F" w14:textId="77777777" w:rsidR="00B46D11" w:rsidRDefault="00B46D11" w:rsidP="00095082">
      <w:pPr>
        <w:pStyle w:val="NormaleWeb"/>
        <w:shd w:val="clear" w:color="auto" w:fill="FFFFFF"/>
        <w:spacing w:before="0" w:beforeAutospacing="0" w:after="0" w:afterAutospacing="0" w:line="276" w:lineRule="auto"/>
        <w:jc w:val="both"/>
        <w:textAlignment w:val="baseline"/>
        <w:rPr>
          <w:b/>
          <w:i/>
          <w:iCs/>
          <w:sz w:val="28"/>
          <w:szCs w:val="28"/>
          <w:shd w:val="clear" w:color="auto" w:fill="FFFFFF"/>
        </w:rPr>
      </w:pPr>
    </w:p>
    <w:p w14:paraId="59ACC18B" w14:textId="5C7E3573" w:rsidR="00AC2E0F" w:rsidRDefault="00AC2E0F" w:rsidP="00095082">
      <w:pPr>
        <w:pStyle w:val="NormaleWeb"/>
        <w:shd w:val="clear" w:color="auto" w:fill="FFFFFF"/>
        <w:spacing w:before="0" w:beforeAutospacing="0" w:after="0" w:afterAutospacing="0" w:line="276" w:lineRule="auto"/>
        <w:jc w:val="both"/>
        <w:textAlignment w:val="baseline"/>
        <w:rPr>
          <w:sz w:val="28"/>
          <w:szCs w:val="28"/>
        </w:rPr>
      </w:pPr>
      <w:r w:rsidRPr="00AC2E0F">
        <w:rPr>
          <w:sz w:val="28"/>
          <w:szCs w:val="28"/>
        </w:rPr>
        <w:t>“</w:t>
      </w:r>
      <w:r w:rsidRPr="00AC2E0F">
        <w:rPr>
          <w:b/>
          <w:sz w:val="28"/>
          <w:szCs w:val="28"/>
        </w:rPr>
        <w:t>CERCO I MIEI FRATELLI</w:t>
      </w:r>
      <w:r w:rsidRPr="00AC2E0F">
        <w:rPr>
          <w:sz w:val="28"/>
          <w:szCs w:val="28"/>
        </w:rPr>
        <w:t>” (</w:t>
      </w:r>
      <w:proofErr w:type="spellStart"/>
      <w:r w:rsidRPr="00AC2E0F">
        <w:rPr>
          <w:sz w:val="28"/>
          <w:szCs w:val="28"/>
        </w:rPr>
        <w:t>Gen</w:t>
      </w:r>
      <w:proofErr w:type="spellEnd"/>
      <w:r w:rsidRPr="00AC2E0F">
        <w:rPr>
          <w:sz w:val="28"/>
          <w:szCs w:val="28"/>
        </w:rPr>
        <w:t xml:space="preserve"> 37,16) </w:t>
      </w:r>
      <w:bookmarkStart w:id="3" w:name="_GoBack"/>
      <w:bookmarkEnd w:id="3"/>
    </w:p>
    <w:p w14:paraId="5389E39C" w14:textId="77777777" w:rsidR="00AC2E0F" w:rsidRDefault="00AC2E0F" w:rsidP="00095082">
      <w:pPr>
        <w:pStyle w:val="NormaleWeb"/>
        <w:shd w:val="clear" w:color="auto" w:fill="FFFFFF"/>
        <w:spacing w:before="0" w:beforeAutospacing="0" w:after="0" w:afterAutospacing="0" w:line="276" w:lineRule="auto"/>
        <w:jc w:val="both"/>
        <w:textAlignment w:val="baseline"/>
        <w:rPr>
          <w:sz w:val="28"/>
          <w:szCs w:val="28"/>
        </w:rPr>
      </w:pPr>
      <w:r w:rsidRPr="00AC2E0F">
        <w:rPr>
          <w:sz w:val="28"/>
          <w:szCs w:val="28"/>
        </w:rPr>
        <w:t>La vicenda umana nella luce della fedeltà di Dio (</w:t>
      </w:r>
      <w:proofErr w:type="spellStart"/>
      <w:r w:rsidRPr="00AC2E0F">
        <w:rPr>
          <w:sz w:val="28"/>
          <w:szCs w:val="28"/>
        </w:rPr>
        <w:t>Gen</w:t>
      </w:r>
      <w:proofErr w:type="spellEnd"/>
      <w:r w:rsidRPr="00AC2E0F">
        <w:rPr>
          <w:sz w:val="28"/>
          <w:szCs w:val="28"/>
        </w:rPr>
        <w:t xml:space="preserve"> 37-50)</w:t>
      </w:r>
    </w:p>
    <w:p w14:paraId="6BEDCA03" w14:textId="77777777" w:rsidR="00B46D11" w:rsidRPr="00AC2E0F" w:rsidRDefault="00D27046" w:rsidP="00095082">
      <w:pPr>
        <w:pStyle w:val="NormaleWeb"/>
        <w:shd w:val="clear" w:color="auto" w:fill="FFFFFF"/>
        <w:spacing w:before="0" w:beforeAutospacing="0" w:after="0" w:afterAutospacing="0" w:line="276" w:lineRule="auto"/>
        <w:jc w:val="both"/>
        <w:textAlignment w:val="baseline"/>
        <w:rPr>
          <w:b/>
          <w:i/>
          <w:iCs/>
          <w:sz w:val="28"/>
          <w:szCs w:val="28"/>
          <w:shd w:val="clear" w:color="auto" w:fill="FFFFFF"/>
        </w:rPr>
      </w:pPr>
      <w:r w:rsidRPr="00AC2E0F">
        <w:rPr>
          <w:b/>
          <w:i/>
          <w:iCs/>
          <w:sz w:val="28"/>
          <w:szCs w:val="28"/>
          <w:shd w:val="clear" w:color="auto" w:fill="FFFFFF"/>
        </w:rPr>
        <w:t xml:space="preserve">Possibile </w:t>
      </w:r>
      <w:r w:rsidR="00AC2E0F" w:rsidRPr="00AC2E0F">
        <w:rPr>
          <w:b/>
          <w:i/>
          <w:iCs/>
          <w:sz w:val="28"/>
          <w:szCs w:val="28"/>
          <w:shd w:val="clear" w:color="auto" w:fill="FFFFFF"/>
        </w:rPr>
        <w:t xml:space="preserve">schema per la Lectio Divina </w:t>
      </w:r>
    </w:p>
    <w:p w14:paraId="1C6BB5FA" w14:textId="77777777" w:rsidR="00AC2E0F" w:rsidRPr="00AC2E0F" w:rsidRDefault="00AC2E0F" w:rsidP="00095082">
      <w:pPr>
        <w:pStyle w:val="NormaleWeb"/>
        <w:shd w:val="clear" w:color="auto" w:fill="FFFFFF"/>
        <w:spacing w:before="0" w:beforeAutospacing="0" w:after="0" w:afterAutospacing="0" w:line="276" w:lineRule="auto"/>
        <w:jc w:val="both"/>
        <w:textAlignment w:val="baseline"/>
        <w:rPr>
          <w:b/>
          <w:i/>
          <w:iCs/>
          <w:sz w:val="28"/>
          <w:szCs w:val="28"/>
          <w:shd w:val="clear" w:color="auto" w:fill="FFFFFF"/>
        </w:rPr>
      </w:pPr>
    </w:p>
    <w:p w14:paraId="6B30E60C" w14:textId="77777777" w:rsidR="00AC2E0F" w:rsidRDefault="00AC2E0F" w:rsidP="00AC2E0F">
      <w:pPr>
        <w:pStyle w:val="NormaleWeb"/>
        <w:shd w:val="clear" w:color="auto" w:fill="FFFFFF"/>
        <w:spacing w:before="0" w:beforeAutospacing="0" w:after="0" w:afterAutospacing="0" w:line="276" w:lineRule="auto"/>
        <w:jc w:val="both"/>
        <w:textAlignment w:val="baseline"/>
        <w:rPr>
          <w:sz w:val="28"/>
          <w:szCs w:val="28"/>
        </w:rPr>
      </w:pPr>
      <w:r w:rsidRPr="00AC2E0F">
        <w:rPr>
          <w:sz w:val="28"/>
          <w:szCs w:val="28"/>
        </w:rPr>
        <w:t xml:space="preserve">Prologo: presentazione dei personaggi: </w:t>
      </w:r>
    </w:p>
    <w:p w14:paraId="4DF65D55" w14:textId="77777777" w:rsidR="00AC2E0F" w:rsidRDefault="00AC2E0F" w:rsidP="00AC2E0F">
      <w:pPr>
        <w:pStyle w:val="NormaleWeb"/>
        <w:shd w:val="clear" w:color="auto" w:fill="FFFFFF"/>
        <w:spacing w:before="0" w:beforeAutospacing="0" w:after="0" w:afterAutospacing="0" w:line="276" w:lineRule="auto"/>
        <w:jc w:val="both"/>
        <w:textAlignment w:val="baseline"/>
        <w:rPr>
          <w:sz w:val="28"/>
          <w:szCs w:val="28"/>
        </w:rPr>
      </w:pPr>
      <w:r w:rsidRPr="00AC2E0F">
        <w:rPr>
          <w:sz w:val="28"/>
          <w:szCs w:val="28"/>
        </w:rPr>
        <w:t xml:space="preserve">A. l’invidia dei fratelli (37,2-4) </w:t>
      </w:r>
    </w:p>
    <w:p w14:paraId="7F677332" w14:textId="77777777" w:rsidR="00AC2E0F" w:rsidRDefault="00AC2E0F" w:rsidP="00AC2E0F">
      <w:pPr>
        <w:pStyle w:val="NormaleWeb"/>
        <w:shd w:val="clear" w:color="auto" w:fill="FFFFFF"/>
        <w:spacing w:before="0" w:beforeAutospacing="0" w:after="0" w:afterAutospacing="0" w:line="276" w:lineRule="auto"/>
        <w:jc w:val="both"/>
        <w:textAlignment w:val="baseline"/>
        <w:rPr>
          <w:sz w:val="28"/>
          <w:szCs w:val="28"/>
        </w:rPr>
      </w:pPr>
      <w:r w:rsidRPr="00AC2E0F">
        <w:rPr>
          <w:sz w:val="28"/>
          <w:szCs w:val="28"/>
        </w:rPr>
        <w:t xml:space="preserve">B. i due sogni (37,5-1) </w:t>
      </w:r>
    </w:p>
    <w:p w14:paraId="3EBB45E4" w14:textId="77777777" w:rsidR="00AC2E0F" w:rsidRDefault="00AC2E0F" w:rsidP="00AC2E0F">
      <w:pPr>
        <w:pStyle w:val="NormaleWeb"/>
        <w:shd w:val="clear" w:color="auto" w:fill="FFFFFF"/>
        <w:spacing w:before="0" w:beforeAutospacing="0" w:after="0" w:afterAutospacing="0" w:line="276" w:lineRule="auto"/>
        <w:jc w:val="both"/>
        <w:textAlignment w:val="baseline"/>
        <w:rPr>
          <w:sz w:val="28"/>
          <w:szCs w:val="28"/>
        </w:rPr>
      </w:pPr>
      <w:r w:rsidRPr="00AC2E0F">
        <w:rPr>
          <w:sz w:val="28"/>
          <w:szCs w:val="28"/>
        </w:rPr>
        <w:t xml:space="preserve">A’. Giuseppe venduto in Egitto (37,12-36). </w:t>
      </w:r>
    </w:p>
    <w:p w14:paraId="31751811" w14:textId="77777777" w:rsidR="00AC2E0F" w:rsidRDefault="00AC2E0F" w:rsidP="00AC2E0F">
      <w:pPr>
        <w:pStyle w:val="NormaleWeb"/>
        <w:shd w:val="clear" w:color="auto" w:fill="FFFFFF"/>
        <w:spacing w:before="0" w:beforeAutospacing="0" w:after="0" w:afterAutospacing="0" w:line="276" w:lineRule="auto"/>
        <w:jc w:val="both"/>
        <w:textAlignment w:val="baseline"/>
        <w:rPr>
          <w:sz w:val="28"/>
          <w:szCs w:val="28"/>
        </w:rPr>
      </w:pPr>
      <w:r w:rsidRPr="00AC2E0F">
        <w:rPr>
          <w:sz w:val="28"/>
          <w:szCs w:val="28"/>
        </w:rPr>
        <w:t xml:space="preserve">- Giuda e Tamar (38,1-30). </w:t>
      </w:r>
    </w:p>
    <w:p w14:paraId="74290EA7" w14:textId="77777777" w:rsidR="00AC2E0F" w:rsidRDefault="00AC2E0F" w:rsidP="00AC2E0F">
      <w:pPr>
        <w:pStyle w:val="NormaleWeb"/>
        <w:shd w:val="clear" w:color="auto" w:fill="FFFFFF"/>
        <w:spacing w:before="0" w:beforeAutospacing="0" w:after="0" w:afterAutospacing="0" w:line="276" w:lineRule="auto"/>
        <w:jc w:val="both"/>
        <w:textAlignment w:val="baseline"/>
        <w:rPr>
          <w:sz w:val="28"/>
          <w:szCs w:val="28"/>
        </w:rPr>
      </w:pPr>
    </w:p>
    <w:p w14:paraId="66240BA3" w14:textId="77777777" w:rsidR="00AC2E0F" w:rsidRDefault="00AC2E0F" w:rsidP="00AC2E0F">
      <w:pPr>
        <w:pStyle w:val="NormaleWeb"/>
        <w:shd w:val="clear" w:color="auto" w:fill="FFFFFF"/>
        <w:spacing w:before="0" w:beforeAutospacing="0" w:after="0" w:afterAutospacing="0" w:line="276" w:lineRule="auto"/>
        <w:jc w:val="both"/>
        <w:textAlignment w:val="baseline"/>
        <w:rPr>
          <w:sz w:val="28"/>
          <w:szCs w:val="28"/>
        </w:rPr>
      </w:pPr>
      <w:r w:rsidRPr="00AC2E0F">
        <w:rPr>
          <w:sz w:val="28"/>
          <w:szCs w:val="28"/>
        </w:rPr>
        <w:t xml:space="preserve">Atto primo: dalla miseria alla gloria: </w:t>
      </w:r>
    </w:p>
    <w:p w14:paraId="0FDF4682" w14:textId="77777777" w:rsidR="00AC2E0F" w:rsidRDefault="00AC2E0F" w:rsidP="00AC2E0F">
      <w:pPr>
        <w:pStyle w:val="NormaleWeb"/>
        <w:shd w:val="clear" w:color="auto" w:fill="FFFFFF"/>
        <w:spacing w:before="0" w:beforeAutospacing="0" w:after="0" w:afterAutospacing="0" w:line="276" w:lineRule="auto"/>
        <w:jc w:val="both"/>
        <w:textAlignment w:val="baseline"/>
        <w:rPr>
          <w:sz w:val="28"/>
          <w:szCs w:val="28"/>
        </w:rPr>
      </w:pPr>
      <w:r w:rsidRPr="00AC2E0F">
        <w:rPr>
          <w:sz w:val="28"/>
          <w:szCs w:val="28"/>
        </w:rPr>
        <w:t xml:space="preserve">A. l’innocente punito (39,1-23) </w:t>
      </w:r>
    </w:p>
    <w:p w14:paraId="03A097FC" w14:textId="77777777" w:rsidR="00AC2E0F" w:rsidRDefault="00AC2E0F" w:rsidP="00AC2E0F">
      <w:pPr>
        <w:pStyle w:val="NormaleWeb"/>
        <w:shd w:val="clear" w:color="auto" w:fill="FFFFFF"/>
        <w:spacing w:before="0" w:beforeAutospacing="0" w:after="0" w:afterAutospacing="0" w:line="276" w:lineRule="auto"/>
        <w:jc w:val="both"/>
        <w:textAlignment w:val="baseline"/>
        <w:rPr>
          <w:sz w:val="28"/>
          <w:szCs w:val="28"/>
        </w:rPr>
      </w:pPr>
      <w:r w:rsidRPr="00AC2E0F">
        <w:rPr>
          <w:sz w:val="28"/>
          <w:szCs w:val="28"/>
        </w:rPr>
        <w:t>B. Giuseppe interpreta il sogno del capo dei coppieri (40,1-23)</w:t>
      </w:r>
    </w:p>
    <w:p w14:paraId="42F35F36" w14:textId="77777777" w:rsidR="00AC2E0F" w:rsidRDefault="00AC2E0F" w:rsidP="00AC2E0F">
      <w:pPr>
        <w:pStyle w:val="NormaleWeb"/>
        <w:shd w:val="clear" w:color="auto" w:fill="FFFFFF"/>
        <w:spacing w:before="0" w:beforeAutospacing="0" w:after="0" w:afterAutospacing="0" w:line="276" w:lineRule="auto"/>
        <w:jc w:val="both"/>
        <w:textAlignment w:val="baseline"/>
        <w:rPr>
          <w:sz w:val="28"/>
          <w:szCs w:val="28"/>
        </w:rPr>
      </w:pPr>
      <w:r w:rsidRPr="00AC2E0F">
        <w:rPr>
          <w:sz w:val="28"/>
          <w:szCs w:val="28"/>
        </w:rPr>
        <w:t xml:space="preserve"> B’. Giuseppe interpreta i sogni del faraone (41,1-36) </w:t>
      </w:r>
    </w:p>
    <w:p w14:paraId="0D986B18" w14:textId="77777777" w:rsidR="00AC2E0F" w:rsidRDefault="00AC2E0F" w:rsidP="00AC2E0F">
      <w:pPr>
        <w:pStyle w:val="NormaleWeb"/>
        <w:shd w:val="clear" w:color="auto" w:fill="FFFFFF"/>
        <w:spacing w:before="0" w:beforeAutospacing="0" w:after="0" w:afterAutospacing="0" w:line="276" w:lineRule="auto"/>
        <w:jc w:val="both"/>
        <w:textAlignment w:val="baseline"/>
        <w:rPr>
          <w:sz w:val="28"/>
          <w:szCs w:val="28"/>
        </w:rPr>
      </w:pPr>
      <w:r w:rsidRPr="00AC2E0F">
        <w:rPr>
          <w:sz w:val="28"/>
          <w:szCs w:val="28"/>
        </w:rPr>
        <w:t xml:space="preserve">A’. la gloria di Giuseppe in Egitto (41,37-45). </w:t>
      </w:r>
    </w:p>
    <w:p w14:paraId="2B512E58" w14:textId="77777777" w:rsidR="00AC2E0F" w:rsidRPr="00AC2E0F" w:rsidRDefault="00AC2E0F" w:rsidP="00AC2E0F">
      <w:pPr>
        <w:pStyle w:val="NormaleWeb"/>
        <w:numPr>
          <w:ilvl w:val="0"/>
          <w:numId w:val="20"/>
        </w:numPr>
        <w:shd w:val="clear" w:color="auto" w:fill="FFFFFF"/>
        <w:spacing w:before="0" w:beforeAutospacing="0" w:after="0" w:afterAutospacing="0" w:line="276" w:lineRule="auto"/>
        <w:jc w:val="both"/>
        <w:textAlignment w:val="baseline"/>
        <w:rPr>
          <w:b/>
          <w:i/>
          <w:iCs/>
          <w:sz w:val="28"/>
          <w:szCs w:val="28"/>
          <w:shd w:val="clear" w:color="auto" w:fill="FFFFFF"/>
        </w:rPr>
      </w:pPr>
      <w:r w:rsidRPr="00AC2E0F">
        <w:rPr>
          <w:sz w:val="28"/>
          <w:szCs w:val="28"/>
        </w:rPr>
        <w:t xml:space="preserve">Avveramento della parola di Giuseppe e nascita di Manasse ed </w:t>
      </w:r>
      <w:proofErr w:type="spellStart"/>
      <w:r w:rsidRPr="00AC2E0F">
        <w:rPr>
          <w:sz w:val="28"/>
          <w:szCs w:val="28"/>
        </w:rPr>
        <w:t>Efraim</w:t>
      </w:r>
      <w:proofErr w:type="spellEnd"/>
      <w:r w:rsidRPr="00AC2E0F">
        <w:rPr>
          <w:sz w:val="28"/>
          <w:szCs w:val="28"/>
        </w:rPr>
        <w:t xml:space="preserve"> (41,46-57).</w:t>
      </w:r>
    </w:p>
    <w:p w14:paraId="646BA967" w14:textId="77777777" w:rsidR="00AC2E0F" w:rsidRDefault="00AC2E0F" w:rsidP="00AC2E0F">
      <w:pPr>
        <w:pStyle w:val="NormaleWeb"/>
        <w:shd w:val="clear" w:color="auto" w:fill="FFFFFF"/>
        <w:spacing w:before="0" w:beforeAutospacing="0" w:after="0" w:afterAutospacing="0" w:line="276" w:lineRule="auto"/>
        <w:jc w:val="both"/>
        <w:textAlignment w:val="baseline"/>
        <w:rPr>
          <w:b/>
          <w:i/>
          <w:iCs/>
          <w:sz w:val="28"/>
          <w:szCs w:val="28"/>
          <w:shd w:val="clear" w:color="auto" w:fill="FFFFFF"/>
        </w:rPr>
      </w:pPr>
    </w:p>
    <w:p w14:paraId="114EC08B" w14:textId="77777777" w:rsidR="00AC2E0F" w:rsidRDefault="00AC2E0F" w:rsidP="00AC2E0F">
      <w:pPr>
        <w:pStyle w:val="NormaleWeb"/>
        <w:shd w:val="clear" w:color="auto" w:fill="FFFFFF"/>
        <w:spacing w:before="0" w:beforeAutospacing="0" w:after="0" w:afterAutospacing="0" w:line="276" w:lineRule="auto"/>
        <w:jc w:val="both"/>
        <w:textAlignment w:val="baseline"/>
        <w:rPr>
          <w:sz w:val="28"/>
          <w:szCs w:val="28"/>
        </w:rPr>
      </w:pPr>
      <w:r w:rsidRPr="00AC2E0F">
        <w:rPr>
          <w:sz w:val="28"/>
          <w:szCs w:val="28"/>
        </w:rPr>
        <w:t xml:space="preserve">Atto secondo: Giuseppe e i suoi fratelli: </w:t>
      </w:r>
    </w:p>
    <w:p w14:paraId="153D4C19" w14:textId="77777777" w:rsidR="00AC2E0F" w:rsidRDefault="00AC2E0F" w:rsidP="00AC2E0F">
      <w:pPr>
        <w:pStyle w:val="NormaleWeb"/>
        <w:shd w:val="clear" w:color="auto" w:fill="FFFFFF"/>
        <w:spacing w:before="0" w:beforeAutospacing="0" w:after="0" w:afterAutospacing="0" w:line="276" w:lineRule="auto"/>
        <w:jc w:val="both"/>
        <w:textAlignment w:val="baseline"/>
        <w:rPr>
          <w:sz w:val="28"/>
          <w:szCs w:val="28"/>
        </w:rPr>
      </w:pPr>
      <w:r w:rsidRPr="00AC2E0F">
        <w:rPr>
          <w:sz w:val="28"/>
          <w:szCs w:val="28"/>
        </w:rPr>
        <w:t xml:space="preserve">A. primo viaggio: i fratelli accusati di essere spie (42,1-38) </w:t>
      </w:r>
    </w:p>
    <w:p w14:paraId="6B9D0603" w14:textId="77777777" w:rsidR="00AC2E0F" w:rsidRDefault="00AC2E0F" w:rsidP="00AC2E0F">
      <w:pPr>
        <w:pStyle w:val="NormaleWeb"/>
        <w:shd w:val="clear" w:color="auto" w:fill="FFFFFF"/>
        <w:spacing w:before="0" w:beforeAutospacing="0" w:after="0" w:afterAutospacing="0" w:line="276" w:lineRule="auto"/>
        <w:jc w:val="both"/>
        <w:textAlignment w:val="baseline"/>
        <w:rPr>
          <w:sz w:val="28"/>
          <w:szCs w:val="28"/>
        </w:rPr>
      </w:pPr>
      <w:r w:rsidRPr="00AC2E0F">
        <w:rPr>
          <w:sz w:val="28"/>
          <w:szCs w:val="28"/>
        </w:rPr>
        <w:t xml:space="preserve">B. secondo viaggio: con Beniamino (43,1-34) </w:t>
      </w:r>
    </w:p>
    <w:p w14:paraId="01FCA45E" w14:textId="77777777" w:rsidR="00AC2E0F" w:rsidRDefault="00AC2E0F" w:rsidP="00AC2E0F">
      <w:pPr>
        <w:pStyle w:val="NormaleWeb"/>
        <w:shd w:val="clear" w:color="auto" w:fill="FFFFFF"/>
        <w:spacing w:before="0" w:beforeAutospacing="0" w:after="0" w:afterAutospacing="0" w:line="276" w:lineRule="auto"/>
        <w:jc w:val="both"/>
        <w:textAlignment w:val="baseline"/>
        <w:rPr>
          <w:sz w:val="28"/>
          <w:szCs w:val="28"/>
        </w:rPr>
      </w:pPr>
      <w:r w:rsidRPr="00AC2E0F">
        <w:rPr>
          <w:sz w:val="28"/>
          <w:szCs w:val="28"/>
        </w:rPr>
        <w:t xml:space="preserve">B’. la prova per Beniamino (44,1-34) </w:t>
      </w:r>
    </w:p>
    <w:p w14:paraId="543A669D" w14:textId="77777777" w:rsidR="00AC2E0F" w:rsidRDefault="00AC2E0F" w:rsidP="00AC2E0F">
      <w:pPr>
        <w:pStyle w:val="NormaleWeb"/>
        <w:shd w:val="clear" w:color="auto" w:fill="FFFFFF"/>
        <w:spacing w:before="0" w:beforeAutospacing="0" w:after="0" w:afterAutospacing="0" w:line="276" w:lineRule="auto"/>
        <w:jc w:val="both"/>
        <w:textAlignment w:val="baseline"/>
        <w:rPr>
          <w:sz w:val="28"/>
          <w:szCs w:val="28"/>
        </w:rPr>
      </w:pPr>
      <w:r w:rsidRPr="00AC2E0F">
        <w:rPr>
          <w:sz w:val="28"/>
          <w:szCs w:val="28"/>
        </w:rPr>
        <w:t>A’. Giuseppe si fa riconoscere e si riconcilia con i fratelli (45,1-28).</w:t>
      </w:r>
    </w:p>
    <w:p w14:paraId="5F7F8547" w14:textId="77777777" w:rsidR="00AC2E0F" w:rsidRDefault="00AC2E0F" w:rsidP="00AC2E0F">
      <w:pPr>
        <w:pStyle w:val="NormaleWeb"/>
        <w:shd w:val="clear" w:color="auto" w:fill="FFFFFF"/>
        <w:spacing w:before="0" w:beforeAutospacing="0" w:after="0" w:afterAutospacing="0" w:line="276" w:lineRule="auto"/>
        <w:jc w:val="both"/>
        <w:textAlignment w:val="baseline"/>
        <w:rPr>
          <w:sz w:val="28"/>
          <w:szCs w:val="28"/>
        </w:rPr>
      </w:pPr>
      <w:r w:rsidRPr="00AC2E0F">
        <w:rPr>
          <w:sz w:val="28"/>
          <w:szCs w:val="28"/>
        </w:rPr>
        <w:t xml:space="preserve"> - I figli d’Israele in Egitto (46,1-27). </w:t>
      </w:r>
    </w:p>
    <w:p w14:paraId="3A28E962" w14:textId="77777777" w:rsidR="00AC2E0F" w:rsidRDefault="00AC2E0F" w:rsidP="00AC2E0F">
      <w:pPr>
        <w:pStyle w:val="NormaleWeb"/>
        <w:shd w:val="clear" w:color="auto" w:fill="FFFFFF"/>
        <w:spacing w:before="0" w:beforeAutospacing="0" w:after="0" w:afterAutospacing="0" w:line="276" w:lineRule="auto"/>
        <w:jc w:val="both"/>
        <w:textAlignment w:val="baseline"/>
        <w:rPr>
          <w:sz w:val="28"/>
          <w:szCs w:val="28"/>
        </w:rPr>
      </w:pPr>
    </w:p>
    <w:p w14:paraId="4E8E205A" w14:textId="77777777" w:rsidR="00AC2E0F" w:rsidRDefault="00AC2E0F" w:rsidP="00AC2E0F">
      <w:pPr>
        <w:pStyle w:val="NormaleWeb"/>
        <w:shd w:val="clear" w:color="auto" w:fill="FFFFFF"/>
        <w:spacing w:before="0" w:beforeAutospacing="0" w:after="0" w:afterAutospacing="0" w:line="276" w:lineRule="auto"/>
        <w:jc w:val="both"/>
        <w:textAlignment w:val="baseline"/>
        <w:rPr>
          <w:sz w:val="28"/>
          <w:szCs w:val="28"/>
        </w:rPr>
      </w:pPr>
      <w:r w:rsidRPr="00AC2E0F">
        <w:rPr>
          <w:sz w:val="28"/>
          <w:szCs w:val="28"/>
        </w:rPr>
        <w:t xml:space="preserve">Atto terzo: Giacobbe in Egitto: </w:t>
      </w:r>
    </w:p>
    <w:p w14:paraId="3D7C0F09" w14:textId="77777777" w:rsidR="00AC2E0F" w:rsidRDefault="00AC2E0F" w:rsidP="00AC2E0F">
      <w:pPr>
        <w:pStyle w:val="NormaleWeb"/>
        <w:shd w:val="clear" w:color="auto" w:fill="FFFFFF"/>
        <w:spacing w:before="0" w:beforeAutospacing="0" w:after="0" w:afterAutospacing="0" w:line="276" w:lineRule="auto"/>
        <w:jc w:val="both"/>
        <w:textAlignment w:val="baseline"/>
        <w:rPr>
          <w:sz w:val="28"/>
          <w:szCs w:val="28"/>
        </w:rPr>
      </w:pPr>
      <w:r w:rsidRPr="00AC2E0F">
        <w:rPr>
          <w:sz w:val="28"/>
          <w:szCs w:val="28"/>
        </w:rPr>
        <w:t xml:space="preserve">A. i figli di Giacobbe in Egitto (46,28-47,12) </w:t>
      </w:r>
    </w:p>
    <w:p w14:paraId="5B59AD27" w14:textId="77777777" w:rsidR="00AC2E0F" w:rsidRDefault="00AC2E0F" w:rsidP="00AC2E0F">
      <w:pPr>
        <w:pStyle w:val="NormaleWeb"/>
        <w:shd w:val="clear" w:color="auto" w:fill="FFFFFF"/>
        <w:spacing w:before="0" w:beforeAutospacing="0" w:after="0" w:afterAutospacing="0" w:line="276" w:lineRule="auto"/>
        <w:jc w:val="both"/>
        <w:textAlignment w:val="baseline"/>
        <w:rPr>
          <w:sz w:val="28"/>
          <w:szCs w:val="28"/>
        </w:rPr>
      </w:pPr>
      <w:r w:rsidRPr="00AC2E0F">
        <w:rPr>
          <w:sz w:val="28"/>
          <w:szCs w:val="28"/>
        </w:rPr>
        <w:t xml:space="preserve">B. il successo del “saggio” Giuseppe (47,13-26) </w:t>
      </w:r>
    </w:p>
    <w:p w14:paraId="1A5485B1" w14:textId="77777777" w:rsidR="00AC2E0F" w:rsidRDefault="00AC2E0F" w:rsidP="00AC2E0F">
      <w:pPr>
        <w:pStyle w:val="NormaleWeb"/>
        <w:shd w:val="clear" w:color="auto" w:fill="FFFFFF"/>
        <w:spacing w:before="0" w:beforeAutospacing="0" w:after="0" w:afterAutospacing="0" w:line="276" w:lineRule="auto"/>
        <w:jc w:val="both"/>
        <w:textAlignment w:val="baseline"/>
        <w:rPr>
          <w:sz w:val="28"/>
          <w:szCs w:val="28"/>
        </w:rPr>
      </w:pPr>
      <w:r w:rsidRPr="00AC2E0F">
        <w:rPr>
          <w:sz w:val="28"/>
          <w:szCs w:val="28"/>
        </w:rPr>
        <w:t xml:space="preserve">A’. Giacobbe fa giurare Giuseppe (47,27-31) </w:t>
      </w:r>
    </w:p>
    <w:p w14:paraId="37998695" w14:textId="77777777" w:rsidR="00AC2E0F" w:rsidRDefault="00AC2E0F" w:rsidP="00AC2E0F">
      <w:pPr>
        <w:pStyle w:val="NormaleWeb"/>
        <w:shd w:val="clear" w:color="auto" w:fill="FFFFFF"/>
        <w:spacing w:before="0" w:beforeAutospacing="0" w:after="0" w:afterAutospacing="0" w:line="276" w:lineRule="auto"/>
        <w:jc w:val="both"/>
        <w:textAlignment w:val="baseline"/>
        <w:rPr>
          <w:sz w:val="28"/>
          <w:szCs w:val="28"/>
        </w:rPr>
      </w:pPr>
      <w:r w:rsidRPr="00AC2E0F">
        <w:rPr>
          <w:sz w:val="28"/>
          <w:szCs w:val="28"/>
        </w:rPr>
        <w:t xml:space="preserve">C. adozione di </w:t>
      </w:r>
      <w:proofErr w:type="spellStart"/>
      <w:r w:rsidRPr="00AC2E0F">
        <w:rPr>
          <w:sz w:val="28"/>
          <w:szCs w:val="28"/>
        </w:rPr>
        <w:t>Efraim</w:t>
      </w:r>
      <w:proofErr w:type="spellEnd"/>
      <w:r w:rsidRPr="00AC2E0F">
        <w:rPr>
          <w:sz w:val="28"/>
          <w:szCs w:val="28"/>
        </w:rPr>
        <w:t xml:space="preserve"> e Manasse (48,1-22). </w:t>
      </w:r>
    </w:p>
    <w:p w14:paraId="17CCCD36" w14:textId="77777777" w:rsidR="00AC2E0F" w:rsidRDefault="00AC2E0F" w:rsidP="00AC2E0F">
      <w:pPr>
        <w:pStyle w:val="NormaleWeb"/>
        <w:shd w:val="clear" w:color="auto" w:fill="FFFFFF"/>
        <w:spacing w:before="0" w:beforeAutospacing="0" w:after="0" w:afterAutospacing="0" w:line="276" w:lineRule="auto"/>
        <w:jc w:val="both"/>
        <w:textAlignment w:val="baseline"/>
        <w:rPr>
          <w:sz w:val="28"/>
          <w:szCs w:val="28"/>
        </w:rPr>
      </w:pPr>
      <w:r w:rsidRPr="00AC2E0F">
        <w:rPr>
          <w:sz w:val="28"/>
          <w:szCs w:val="28"/>
        </w:rPr>
        <w:t xml:space="preserve">- Le “benedizioni” di Giacobbe (49,1-28). </w:t>
      </w:r>
    </w:p>
    <w:p w14:paraId="26E9443F" w14:textId="77777777" w:rsidR="00AC2E0F" w:rsidRDefault="00AC2E0F" w:rsidP="00AC2E0F">
      <w:pPr>
        <w:pStyle w:val="NormaleWeb"/>
        <w:shd w:val="clear" w:color="auto" w:fill="FFFFFF"/>
        <w:spacing w:before="0" w:beforeAutospacing="0" w:after="0" w:afterAutospacing="0" w:line="276" w:lineRule="auto"/>
        <w:jc w:val="both"/>
        <w:textAlignment w:val="baseline"/>
        <w:rPr>
          <w:sz w:val="28"/>
          <w:szCs w:val="28"/>
        </w:rPr>
      </w:pPr>
    </w:p>
    <w:p w14:paraId="5DEBDE21" w14:textId="77777777" w:rsidR="00AC2E0F" w:rsidRDefault="00AC2E0F" w:rsidP="00AC2E0F">
      <w:pPr>
        <w:pStyle w:val="NormaleWeb"/>
        <w:shd w:val="clear" w:color="auto" w:fill="FFFFFF"/>
        <w:spacing w:before="0" w:beforeAutospacing="0" w:after="0" w:afterAutospacing="0" w:line="276" w:lineRule="auto"/>
        <w:jc w:val="both"/>
        <w:textAlignment w:val="baseline"/>
        <w:rPr>
          <w:sz w:val="28"/>
          <w:szCs w:val="28"/>
        </w:rPr>
      </w:pPr>
      <w:r w:rsidRPr="00AC2E0F">
        <w:rPr>
          <w:sz w:val="28"/>
          <w:szCs w:val="28"/>
        </w:rPr>
        <w:t xml:space="preserve">Epilogo: morte di Giacobbe e di Giuseppe </w:t>
      </w:r>
    </w:p>
    <w:p w14:paraId="3CB58F80" w14:textId="77777777" w:rsidR="00AC2E0F" w:rsidRDefault="00AC2E0F" w:rsidP="00AC2E0F">
      <w:pPr>
        <w:pStyle w:val="NormaleWeb"/>
        <w:shd w:val="clear" w:color="auto" w:fill="FFFFFF"/>
        <w:spacing w:before="0" w:beforeAutospacing="0" w:after="0" w:afterAutospacing="0" w:line="276" w:lineRule="auto"/>
        <w:jc w:val="both"/>
        <w:textAlignment w:val="baseline"/>
        <w:rPr>
          <w:sz w:val="28"/>
          <w:szCs w:val="28"/>
        </w:rPr>
      </w:pPr>
      <w:r w:rsidRPr="00AC2E0F">
        <w:rPr>
          <w:sz w:val="28"/>
          <w:szCs w:val="28"/>
        </w:rPr>
        <w:t xml:space="preserve">A. ultime volontà di Giacobbe (49,29-32) </w:t>
      </w:r>
    </w:p>
    <w:p w14:paraId="1C4EF07A" w14:textId="77777777" w:rsidR="00AC2E0F" w:rsidRDefault="00AC2E0F" w:rsidP="00AC2E0F">
      <w:pPr>
        <w:pStyle w:val="NormaleWeb"/>
        <w:shd w:val="clear" w:color="auto" w:fill="FFFFFF"/>
        <w:spacing w:before="0" w:beforeAutospacing="0" w:after="0" w:afterAutospacing="0" w:line="276" w:lineRule="auto"/>
        <w:jc w:val="both"/>
        <w:textAlignment w:val="baseline"/>
        <w:rPr>
          <w:sz w:val="28"/>
          <w:szCs w:val="28"/>
        </w:rPr>
      </w:pPr>
      <w:r w:rsidRPr="00AC2E0F">
        <w:rPr>
          <w:sz w:val="28"/>
          <w:szCs w:val="28"/>
        </w:rPr>
        <w:t xml:space="preserve">B. morte, imbalsamazione e sepoltura di Giacobbe (49,33-50,14) </w:t>
      </w:r>
    </w:p>
    <w:p w14:paraId="1B6C3D08" w14:textId="77777777" w:rsidR="00AC2E0F" w:rsidRDefault="00AC2E0F" w:rsidP="00AC2E0F">
      <w:pPr>
        <w:pStyle w:val="NormaleWeb"/>
        <w:shd w:val="clear" w:color="auto" w:fill="FFFFFF"/>
        <w:spacing w:before="0" w:beforeAutospacing="0" w:after="0" w:afterAutospacing="0" w:line="276" w:lineRule="auto"/>
        <w:jc w:val="both"/>
        <w:textAlignment w:val="baseline"/>
        <w:rPr>
          <w:sz w:val="28"/>
          <w:szCs w:val="28"/>
        </w:rPr>
      </w:pPr>
      <w:r w:rsidRPr="00AC2E0F">
        <w:rPr>
          <w:sz w:val="28"/>
          <w:szCs w:val="28"/>
        </w:rPr>
        <w:t xml:space="preserve">A’. i fratelli si appellano alla volontà di Giacobbe (50-15-21) </w:t>
      </w:r>
    </w:p>
    <w:p w14:paraId="226E250A" w14:textId="77777777" w:rsidR="00AC2E0F" w:rsidRDefault="00AC2E0F" w:rsidP="00AC2E0F">
      <w:pPr>
        <w:pStyle w:val="NormaleWeb"/>
        <w:shd w:val="clear" w:color="auto" w:fill="FFFFFF"/>
        <w:spacing w:before="0" w:beforeAutospacing="0" w:after="0" w:afterAutospacing="0" w:line="276" w:lineRule="auto"/>
        <w:jc w:val="both"/>
        <w:textAlignment w:val="baseline"/>
        <w:rPr>
          <w:sz w:val="28"/>
          <w:szCs w:val="28"/>
        </w:rPr>
      </w:pPr>
      <w:r w:rsidRPr="00AC2E0F">
        <w:rPr>
          <w:sz w:val="28"/>
          <w:szCs w:val="28"/>
        </w:rPr>
        <w:t xml:space="preserve">B. morte, imbalsamazione e sepoltura di Giuseppe (50,22-26). </w:t>
      </w:r>
    </w:p>
    <w:p w14:paraId="768FAEE5" w14:textId="77777777" w:rsidR="00AC2E0F" w:rsidRDefault="00AC2E0F" w:rsidP="00AC2E0F">
      <w:pPr>
        <w:pStyle w:val="NormaleWeb"/>
        <w:shd w:val="clear" w:color="auto" w:fill="FFFFFF"/>
        <w:spacing w:before="0" w:beforeAutospacing="0" w:after="0" w:afterAutospacing="0" w:line="276" w:lineRule="auto"/>
        <w:jc w:val="both"/>
        <w:textAlignment w:val="baseline"/>
        <w:rPr>
          <w:sz w:val="28"/>
          <w:szCs w:val="28"/>
        </w:rPr>
      </w:pPr>
    </w:p>
    <w:p w14:paraId="0135853A" w14:textId="6F975B54" w:rsidR="00EF0C8B" w:rsidRDefault="00B46D11" w:rsidP="00095082">
      <w:pPr>
        <w:pStyle w:val="NormaleWeb"/>
        <w:shd w:val="clear" w:color="auto" w:fill="FFFFFF"/>
        <w:spacing w:before="0" w:beforeAutospacing="0" w:after="0" w:afterAutospacing="0" w:line="276" w:lineRule="auto"/>
        <w:jc w:val="both"/>
        <w:textAlignment w:val="baseline"/>
        <w:rPr>
          <w:b/>
          <w:i/>
          <w:iCs/>
          <w:sz w:val="28"/>
          <w:szCs w:val="28"/>
          <w:shd w:val="clear" w:color="auto" w:fill="FFFFFF"/>
        </w:rPr>
      </w:pPr>
      <w:r>
        <w:rPr>
          <w:b/>
          <w:i/>
          <w:iCs/>
          <w:sz w:val="28"/>
          <w:szCs w:val="28"/>
          <w:shd w:val="clear" w:color="auto" w:fill="FFFFFF"/>
        </w:rPr>
        <w:t>A</w:t>
      </w:r>
      <w:r w:rsidR="00B66732">
        <w:rPr>
          <w:b/>
          <w:i/>
          <w:iCs/>
          <w:sz w:val="28"/>
          <w:szCs w:val="28"/>
          <w:shd w:val="clear" w:color="auto" w:fill="FFFFFF"/>
        </w:rPr>
        <w:t xml:space="preserve">PPENDICE </w:t>
      </w:r>
      <w:proofErr w:type="gramStart"/>
      <w:r w:rsidR="00B66732">
        <w:rPr>
          <w:b/>
          <w:i/>
          <w:iCs/>
          <w:sz w:val="28"/>
          <w:szCs w:val="28"/>
          <w:shd w:val="clear" w:color="auto" w:fill="FFFFFF"/>
        </w:rPr>
        <w:t>3</w:t>
      </w:r>
      <w:r w:rsidR="00AA0DE3">
        <w:rPr>
          <w:b/>
          <w:i/>
          <w:iCs/>
          <w:sz w:val="28"/>
          <w:szCs w:val="28"/>
          <w:shd w:val="clear" w:color="auto" w:fill="FFFFFF"/>
        </w:rPr>
        <w:t xml:space="preserve"> :</w:t>
      </w:r>
      <w:proofErr w:type="gramEnd"/>
      <w:r w:rsidR="00AA0DE3">
        <w:rPr>
          <w:b/>
          <w:i/>
          <w:iCs/>
          <w:sz w:val="28"/>
          <w:szCs w:val="28"/>
          <w:shd w:val="clear" w:color="auto" w:fill="FFFFFF"/>
        </w:rPr>
        <w:t xml:space="preserve"> LA NARRAZIONE </w:t>
      </w:r>
    </w:p>
    <w:p w14:paraId="7D44A343" w14:textId="77777777" w:rsidR="00B66732" w:rsidRDefault="00B66732" w:rsidP="00095082">
      <w:pPr>
        <w:pStyle w:val="NormaleWeb"/>
        <w:shd w:val="clear" w:color="auto" w:fill="FFFFFF"/>
        <w:spacing w:before="0" w:beforeAutospacing="0" w:after="0" w:afterAutospacing="0" w:line="276" w:lineRule="auto"/>
        <w:jc w:val="both"/>
        <w:textAlignment w:val="baseline"/>
        <w:rPr>
          <w:b/>
          <w:i/>
          <w:iCs/>
          <w:sz w:val="28"/>
          <w:szCs w:val="28"/>
          <w:shd w:val="clear" w:color="auto" w:fill="FFFFFF"/>
        </w:rPr>
      </w:pPr>
    </w:p>
    <w:p w14:paraId="40E8690C" w14:textId="77777777" w:rsidR="00252686" w:rsidRPr="00252686" w:rsidRDefault="00252686" w:rsidP="00252686">
      <w:pPr>
        <w:jc w:val="both"/>
        <w:rPr>
          <w:rFonts w:ascii="Times New Roman" w:hAnsi="Times New Roman" w:cs="Times New Roman"/>
          <w:b/>
          <w:sz w:val="28"/>
          <w:szCs w:val="28"/>
        </w:rPr>
      </w:pPr>
      <w:r w:rsidRPr="00252686">
        <w:rPr>
          <w:rFonts w:ascii="Times New Roman" w:hAnsi="Times New Roman" w:cs="Times New Roman"/>
          <w:b/>
          <w:sz w:val="28"/>
          <w:szCs w:val="28"/>
        </w:rPr>
        <w:t xml:space="preserve">COME NARRARE </w:t>
      </w:r>
    </w:p>
    <w:p w14:paraId="2F12B7DE" w14:textId="77777777" w:rsidR="00252686" w:rsidRPr="00AA0DE3" w:rsidRDefault="00252686" w:rsidP="00252686">
      <w:pPr>
        <w:jc w:val="both"/>
        <w:rPr>
          <w:rFonts w:ascii="Times New Roman" w:hAnsi="Times New Roman" w:cs="Times New Roman"/>
          <w:sz w:val="28"/>
          <w:szCs w:val="28"/>
        </w:rPr>
      </w:pPr>
      <w:r w:rsidRPr="00AA0DE3">
        <w:rPr>
          <w:rFonts w:ascii="Times New Roman" w:hAnsi="Times New Roman" w:cs="Times New Roman"/>
          <w:sz w:val="28"/>
          <w:szCs w:val="28"/>
        </w:rPr>
        <w:t xml:space="preserve">La narrazione si configura come cornice d riferimento della propria vita e anche come prospettiva progettuale per andare oltre.  Ecco </w:t>
      </w:r>
      <w:proofErr w:type="gramStart"/>
      <w:r w:rsidRPr="00AA0DE3">
        <w:rPr>
          <w:rFonts w:ascii="Times New Roman" w:hAnsi="Times New Roman" w:cs="Times New Roman"/>
          <w:sz w:val="28"/>
          <w:szCs w:val="28"/>
        </w:rPr>
        <w:t>alcuni  suggerimenti</w:t>
      </w:r>
      <w:proofErr w:type="gramEnd"/>
      <w:r w:rsidRPr="00AA0DE3">
        <w:rPr>
          <w:rFonts w:ascii="Times New Roman" w:hAnsi="Times New Roman" w:cs="Times New Roman"/>
          <w:sz w:val="28"/>
          <w:szCs w:val="28"/>
        </w:rPr>
        <w:t xml:space="preserve">  :                 </w:t>
      </w:r>
    </w:p>
    <w:p w14:paraId="7C249690" w14:textId="77777777" w:rsidR="00252686" w:rsidRPr="00AA0DE3" w:rsidRDefault="00252686" w:rsidP="00252686">
      <w:pPr>
        <w:jc w:val="both"/>
        <w:rPr>
          <w:rFonts w:ascii="Times New Roman" w:hAnsi="Times New Roman" w:cs="Times New Roman"/>
          <w:sz w:val="28"/>
          <w:szCs w:val="28"/>
        </w:rPr>
      </w:pPr>
      <w:r w:rsidRPr="00AA0DE3">
        <w:rPr>
          <w:rFonts w:ascii="Times New Roman" w:hAnsi="Times New Roman" w:cs="Times New Roman"/>
          <w:sz w:val="28"/>
          <w:szCs w:val="28"/>
        </w:rPr>
        <w:t>– scrivere le esperienze (passate, presenti, future) in un diario;</w:t>
      </w:r>
    </w:p>
    <w:p w14:paraId="22B10721" w14:textId="77777777" w:rsidR="00252686" w:rsidRPr="00AA0DE3" w:rsidRDefault="00252686" w:rsidP="00252686">
      <w:pPr>
        <w:numPr>
          <w:ilvl w:val="0"/>
          <w:numId w:val="37"/>
        </w:numPr>
        <w:spacing w:after="160" w:line="259" w:lineRule="auto"/>
        <w:contextualSpacing/>
        <w:jc w:val="both"/>
        <w:rPr>
          <w:rFonts w:ascii="Times New Roman" w:hAnsi="Times New Roman" w:cs="Times New Roman"/>
          <w:sz w:val="28"/>
          <w:szCs w:val="28"/>
        </w:rPr>
      </w:pPr>
      <w:r w:rsidRPr="00AA0DE3">
        <w:rPr>
          <w:rFonts w:ascii="Times New Roman" w:hAnsi="Times New Roman" w:cs="Times New Roman"/>
          <w:sz w:val="28"/>
          <w:szCs w:val="28"/>
        </w:rPr>
        <w:t>individuare nella scrittura momenti di riflessione e orizzonti di senso</w:t>
      </w:r>
    </w:p>
    <w:p w14:paraId="7C6B375B" w14:textId="77777777" w:rsidR="00252686" w:rsidRPr="00AA0DE3" w:rsidRDefault="00252686" w:rsidP="00252686">
      <w:pPr>
        <w:jc w:val="both"/>
        <w:rPr>
          <w:rFonts w:ascii="Times New Roman" w:hAnsi="Times New Roman" w:cs="Times New Roman"/>
          <w:sz w:val="28"/>
          <w:szCs w:val="28"/>
        </w:rPr>
      </w:pPr>
      <w:r w:rsidRPr="00AA0DE3">
        <w:rPr>
          <w:rFonts w:ascii="Times New Roman" w:hAnsi="Times New Roman" w:cs="Times New Roman"/>
          <w:sz w:val="28"/>
          <w:szCs w:val="28"/>
        </w:rPr>
        <w:t xml:space="preserve">– far emergere, sempre dalla scrittura, momenti esistenziali di fratture, intoppi, incongruenze e comprenderne il significato più profondo. </w:t>
      </w:r>
    </w:p>
    <w:p w14:paraId="38378B01" w14:textId="77777777" w:rsidR="00252686" w:rsidRPr="00AA0DE3" w:rsidRDefault="00252686" w:rsidP="00252686">
      <w:pPr>
        <w:jc w:val="both"/>
        <w:rPr>
          <w:rFonts w:ascii="Times New Roman" w:hAnsi="Times New Roman" w:cs="Times New Roman"/>
          <w:sz w:val="28"/>
          <w:szCs w:val="28"/>
        </w:rPr>
      </w:pPr>
      <w:r w:rsidRPr="00AA0DE3">
        <w:rPr>
          <w:rFonts w:ascii="Times New Roman" w:hAnsi="Times New Roman" w:cs="Times New Roman"/>
          <w:sz w:val="28"/>
          <w:szCs w:val="28"/>
        </w:rPr>
        <w:t>–  rintracciare nuovi percorsi, nuove proposte, nuove esperienze, riattivando con queste ultime l’</w:t>
      </w:r>
      <w:proofErr w:type="spellStart"/>
      <w:r w:rsidRPr="00AA0DE3">
        <w:rPr>
          <w:rFonts w:ascii="Times New Roman" w:hAnsi="Times New Roman" w:cs="Times New Roman"/>
          <w:sz w:val="28"/>
          <w:szCs w:val="28"/>
        </w:rPr>
        <w:t>ggancio</w:t>
      </w:r>
      <w:proofErr w:type="spellEnd"/>
      <w:r w:rsidRPr="00AA0DE3">
        <w:rPr>
          <w:rFonts w:ascii="Times New Roman" w:hAnsi="Times New Roman" w:cs="Times New Roman"/>
          <w:sz w:val="28"/>
          <w:szCs w:val="28"/>
        </w:rPr>
        <w:t xml:space="preserve"> con le esperienze del passato.</w:t>
      </w:r>
    </w:p>
    <w:p w14:paraId="45DC8366" w14:textId="77777777" w:rsidR="00252686" w:rsidRPr="00AA0DE3" w:rsidRDefault="00252686" w:rsidP="00252686">
      <w:pPr>
        <w:jc w:val="both"/>
        <w:rPr>
          <w:rFonts w:ascii="Times New Roman" w:hAnsi="Times New Roman" w:cs="Times New Roman"/>
          <w:sz w:val="28"/>
          <w:szCs w:val="28"/>
        </w:rPr>
      </w:pPr>
      <w:r w:rsidRPr="00AA0DE3">
        <w:rPr>
          <w:rFonts w:ascii="Times New Roman" w:hAnsi="Times New Roman" w:cs="Times New Roman"/>
          <w:sz w:val="28"/>
          <w:szCs w:val="28"/>
        </w:rPr>
        <w:t xml:space="preserve">– progettare e progettarsi rispondendo alla domanda: “Cosa potrei fare concretamente perché migliori me stesso e soprattutto la relazione con gli altri?” </w:t>
      </w:r>
    </w:p>
    <w:p w14:paraId="37A9B852" w14:textId="77777777" w:rsidR="00252686" w:rsidRPr="00AA0DE3" w:rsidRDefault="00252686" w:rsidP="00252686">
      <w:pPr>
        <w:jc w:val="both"/>
        <w:rPr>
          <w:rFonts w:ascii="Times New Roman" w:hAnsi="Times New Roman" w:cs="Times New Roman"/>
          <w:b/>
          <w:sz w:val="28"/>
          <w:szCs w:val="28"/>
          <w:u w:val="single"/>
        </w:rPr>
      </w:pPr>
      <w:r w:rsidRPr="00AA0DE3">
        <w:rPr>
          <w:rFonts w:ascii="Times New Roman" w:hAnsi="Times New Roman" w:cs="Times New Roman"/>
          <w:b/>
          <w:sz w:val="28"/>
          <w:szCs w:val="28"/>
          <w:u w:val="single"/>
        </w:rPr>
        <w:t>Come sviluppare momenti di narrazione</w:t>
      </w:r>
    </w:p>
    <w:p w14:paraId="737CA718" w14:textId="77777777" w:rsidR="00AA0DE3" w:rsidRDefault="00252686" w:rsidP="00252686">
      <w:pPr>
        <w:jc w:val="both"/>
        <w:rPr>
          <w:rFonts w:ascii="Times New Roman" w:hAnsi="Times New Roman" w:cs="Times New Roman"/>
          <w:sz w:val="28"/>
          <w:szCs w:val="28"/>
        </w:rPr>
      </w:pPr>
      <w:r w:rsidRPr="00AA0DE3">
        <w:rPr>
          <w:rFonts w:ascii="Times New Roman" w:hAnsi="Times New Roman" w:cs="Times New Roman"/>
          <w:sz w:val="28"/>
          <w:szCs w:val="28"/>
        </w:rPr>
        <w:t>Tenendo presente le tematiche da affrontare secondo le linee pastorali, sarebbe opportuno costituire momenti di confronto secondo le seguenti modalità:</w:t>
      </w:r>
    </w:p>
    <w:p w14:paraId="69C0A672" w14:textId="77777777" w:rsidR="00AA0DE3" w:rsidRDefault="00252686" w:rsidP="00252686">
      <w:pPr>
        <w:pStyle w:val="Paragrafoelenco"/>
        <w:numPr>
          <w:ilvl w:val="0"/>
          <w:numId w:val="47"/>
        </w:numPr>
        <w:jc w:val="both"/>
        <w:rPr>
          <w:rFonts w:ascii="Times New Roman" w:hAnsi="Times New Roman" w:cs="Times New Roman"/>
          <w:sz w:val="28"/>
          <w:szCs w:val="28"/>
        </w:rPr>
      </w:pPr>
      <w:r w:rsidRPr="00AA0DE3">
        <w:rPr>
          <w:rFonts w:ascii="Times New Roman" w:hAnsi="Times New Roman" w:cs="Times New Roman"/>
          <w:sz w:val="28"/>
          <w:szCs w:val="28"/>
        </w:rPr>
        <w:t>descrivere una situazione bisognosa di cambiamento;</w:t>
      </w:r>
    </w:p>
    <w:p w14:paraId="29E741B3" w14:textId="77777777" w:rsidR="00AA0DE3" w:rsidRDefault="00252686" w:rsidP="00252686">
      <w:pPr>
        <w:pStyle w:val="Paragrafoelenco"/>
        <w:numPr>
          <w:ilvl w:val="0"/>
          <w:numId w:val="47"/>
        </w:numPr>
        <w:jc w:val="both"/>
        <w:rPr>
          <w:rFonts w:ascii="Times New Roman" w:hAnsi="Times New Roman" w:cs="Times New Roman"/>
          <w:sz w:val="28"/>
          <w:szCs w:val="28"/>
        </w:rPr>
      </w:pPr>
      <w:r w:rsidRPr="00AA0DE3">
        <w:rPr>
          <w:rFonts w:ascii="Times New Roman" w:hAnsi="Times New Roman" w:cs="Times New Roman"/>
          <w:sz w:val="28"/>
          <w:szCs w:val="28"/>
        </w:rPr>
        <w:t>elencare i tentativi, cioè l’insieme di sforzi e di azioni volte al perseguimento dell’obiettivo finale;</w:t>
      </w:r>
    </w:p>
    <w:p w14:paraId="7086C383" w14:textId="77777777" w:rsidR="00AA0DE3" w:rsidRDefault="00252686" w:rsidP="00AA0DE3">
      <w:pPr>
        <w:pStyle w:val="Paragrafoelenco"/>
        <w:numPr>
          <w:ilvl w:val="0"/>
          <w:numId w:val="47"/>
        </w:numPr>
        <w:jc w:val="both"/>
        <w:rPr>
          <w:rFonts w:ascii="Times New Roman" w:hAnsi="Times New Roman" w:cs="Times New Roman"/>
          <w:sz w:val="28"/>
          <w:szCs w:val="28"/>
        </w:rPr>
      </w:pPr>
      <w:r w:rsidRPr="00AA0DE3">
        <w:rPr>
          <w:rFonts w:ascii="Times New Roman" w:hAnsi="Times New Roman" w:cs="Times New Roman"/>
          <w:sz w:val="28"/>
          <w:szCs w:val="28"/>
        </w:rPr>
        <w:t>esporre le conseguenze di tali azioni;</w:t>
      </w:r>
    </w:p>
    <w:p w14:paraId="04331C78" w14:textId="37D7DC0B" w:rsidR="00AA0DE3" w:rsidRDefault="00252686" w:rsidP="00252686">
      <w:pPr>
        <w:pStyle w:val="Paragrafoelenco"/>
        <w:numPr>
          <w:ilvl w:val="0"/>
          <w:numId w:val="47"/>
        </w:numPr>
        <w:jc w:val="both"/>
        <w:rPr>
          <w:rFonts w:ascii="Times New Roman" w:hAnsi="Times New Roman" w:cs="Times New Roman"/>
          <w:sz w:val="28"/>
          <w:szCs w:val="28"/>
        </w:rPr>
      </w:pPr>
      <w:r w:rsidRPr="00AA0DE3">
        <w:rPr>
          <w:rFonts w:ascii="Times New Roman" w:hAnsi="Times New Roman" w:cs="Times New Roman"/>
          <w:sz w:val="28"/>
          <w:szCs w:val="28"/>
        </w:rPr>
        <w:t>rintracciare insieme la soluzione possibile rispetto all’obiettivo</w:t>
      </w:r>
      <w:r w:rsidR="00AA0DE3">
        <w:rPr>
          <w:rFonts w:ascii="Times New Roman" w:hAnsi="Times New Roman" w:cs="Times New Roman"/>
          <w:sz w:val="28"/>
          <w:szCs w:val="28"/>
        </w:rPr>
        <w:t>;</w:t>
      </w:r>
    </w:p>
    <w:p w14:paraId="1D22088D" w14:textId="77777777" w:rsidR="00AA0DE3" w:rsidRDefault="00252686" w:rsidP="00252686">
      <w:pPr>
        <w:pStyle w:val="Paragrafoelenco"/>
        <w:numPr>
          <w:ilvl w:val="0"/>
          <w:numId w:val="47"/>
        </w:numPr>
        <w:jc w:val="both"/>
        <w:rPr>
          <w:rFonts w:ascii="Times New Roman" w:hAnsi="Times New Roman" w:cs="Times New Roman"/>
          <w:sz w:val="28"/>
          <w:szCs w:val="28"/>
        </w:rPr>
      </w:pPr>
      <w:r w:rsidRPr="00AA0DE3">
        <w:rPr>
          <w:rFonts w:ascii="Times New Roman" w:hAnsi="Times New Roman" w:cs="Times New Roman"/>
          <w:sz w:val="28"/>
          <w:szCs w:val="28"/>
        </w:rPr>
        <w:t>visualizzare il cambiamento in termini positivi</w:t>
      </w:r>
    </w:p>
    <w:p w14:paraId="45C2F8C0" w14:textId="3DAED2E1" w:rsidR="00252686" w:rsidRPr="00AA0DE3" w:rsidRDefault="00252686" w:rsidP="00252686">
      <w:pPr>
        <w:pStyle w:val="Paragrafoelenco"/>
        <w:numPr>
          <w:ilvl w:val="0"/>
          <w:numId w:val="47"/>
        </w:numPr>
        <w:jc w:val="both"/>
        <w:rPr>
          <w:rFonts w:ascii="Times New Roman" w:hAnsi="Times New Roman" w:cs="Times New Roman"/>
          <w:sz w:val="28"/>
          <w:szCs w:val="28"/>
        </w:rPr>
      </w:pPr>
      <w:r w:rsidRPr="00AA0DE3">
        <w:rPr>
          <w:rFonts w:ascii="Times New Roman" w:hAnsi="Times New Roman" w:cs="Times New Roman"/>
          <w:sz w:val="28"/>
          <w:szCs w:val="28"/>
        </w:rPr>
        <w:t>condividere nel gruppo, in termini affettivi, emotivi, relazionali, organizzativi, strutturali, la scelta maturata</w:t>
      </w:r>
      <w:r w:rsidR="00AA0DE3">
        <w:rPr>
          <w:rFonts w:ascii="Times New Roman" w:hAnsi="Times New Roman" w:cs="Times New Roman"/>
          <w:sz w:val="28"/>
          <w:szCs w:val="28"/>
        </w:rPr>
        <w:t>;</w:t>
      </w:r>
    </w:p>
    <w:p w14:paraId="63CDB6D6" w14:textId="77777777" w:rsidR="00252686" w:rsidRPr="00252686" w:rsidRDefault="00252686" w:rsidP="00252686">
      <w:pPr>
        <w:jc w:val="both"/>
        <w:rPr>
          <w:rFonts w:ascii="Times New Roman" w:hAnsi="Times New Roman" w:cs="Times New Roman"/>
          <w:i/>
          <w:sz w:val="28"/>
          <w:szCs w:val="28"/>
        </w:rPr>
      </w:pPr>
      <w:r w:rsidRPr="00AA0DE3">
        <w:rPr>
          <w:rFonts w:ascii="Times New Roman" w:hAnsi="Times New Roman" w:cs="Times New Roman"/>
          <w:sz w:val="28"/>
          <w:szCs w:val="28"/>
        </w:rPr>
        <w:t>Si tratta di un’ipotesi da declinare e integrare a seconda delle necessità</w:t>
      </w:r>
      <w:r w:rsidRPr="00AA0DE3">
        <w:rPr>
          <w:rFonts w:ascii="Times New Roman" w:hAnsi="Times New Roman" w:cs="Times New Roman"/>
          <w:i/>
          <w:sz w:val="28"/>
          <w:szCs w:val="28"/>
        </w:rPr>
        <w:t>.</w:t>
      </w:r>
      <w:r w:rsidRPr="00252686">
        <w:rPr>
          <w:rFonts w:ascii="Times New Roman" w:hAnsi="Times New Roman" w:cs="Times New Roman"/>
          <w:i/>
          <w:sz w:val="28"/>
          <w:szCs w:val="28"/>
        </w:rPr>
        <w:t xml:space="preserve"> </w:t>
      </w:r>
    </w:p>
    <w:p w14:paraId="65EC2ED2" w14:textId="77777777" w:rsidR="00252686" w:rsidRPr="00252686" w:rsidRDefault="00252686" w:rsidP="00252686">
      <w:pPr>
        <w:contextualSpacing/>
        <w:jc w:val="both"/>
        <w:rPr>
          <w:rFonts w:ascii="Times New Roman" w:hAnsi="Times New Roman" w:cs="Times New Roman"/>
          <w:sz w:val="28"/>
          <w:szCs w:val="28"/>
        </w:rPr>
      </w:pPr>
    </w:p>
    <w:p w14:paraId="4ADC265D" w14:textId="49C87F31" w:rsidR="002E60D7" w:rsidRPr="00095082" w:rsidRDefault="00AA0DE3" w:rsidP="00095082">
      <w:pPr>
        <w:pStyle w:val="NormaleWeb"/>
        <w:shd w:val="clear" w:color="auto" w:fill="FFFFFF"/>
        <w:spacing w:before="0" w:beforeAutospacing="0" w:after="0" w:afterAutospacing="0" w:line="276" w:lineRule="auto"/>
        <w:jc w:val="both"/>
        <w:textAlignment w:val="baseline"/>
        <w:rPr>
          <w:b/>
          <w:i/>
          <w:iCs/>
          <w:sz w:val="28"/>
          <w:szCs w:val="28"/>
          <w:shd w:val="clear" w:color="auto" w:fill="FFFFFF"/>
        </w:rPr>
      </w:pPr>
      <w:r>
        <w:rPr>
          <w:b/>
          <w:i/>
          <w:iCs/>
          <w:noProof/>
          <w:sz w:val="28"/>
          <w:szCs w:val="28"/>
          <w:shd w:val="clear" w:color="auto" w:fill="FFFFFF"/>
        </w:rPr>
        <w:lastRenderedPageBreak/>
        <w:drawing>
          <wp:inline distT="0" distB="0" distL="0" distR="0" wp14:anchorId="2BC446EE" wp14:editId="2AC1ADB3">
            <wp:extent cx="6120130" cy="7055485"/>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PERTINA (0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130" cy="7055485"/>
                    </a:xfrm>
                    <a:prstGeom prst="rect">
                      <a:avLst/>
                    </a:prstGeom>
                  </pic:spPr>
                </pic:pic>
              </a:graphicData>
            </a:graphic>
          </wp:inline>
        </w:drawing>
      </w:r>
    </w:p>
    <w:sectPr w:rsidR="002E60D7" w:rsidRPr="00095082" w:rsidSect="00506632">
      <w:type w:val="continuous"/>
      <w:pgSz w:w="11906" w:h="16838"/>
      <w:pgMar w:top="1418"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932D49" w14:textId="77777777" w:rsidR="001B5457" w:rsidRDefault="001B5457" w:rsidP="009747D7">
      <w:pPr>
        <w:spacing w:after="0" w:line="240" w:lineRule="auto"/>
      </w:pPr>
      <w:r>
        <w:separator/>
      </w:r>
    </w:p>
  </w:endnote>
  <w:endnote w:type="continuationSeparator" w:id="0">
    <w:p w14:paraId="7AE8C873" w14:textId="77777777" w:rsidR="001B5457" w:rsidRDefault="001B5457" w:rsidP="009747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3705F" w14:textId="77777777" w:rsidR="00915123" w:rsidRDefault="00915123">
    <w:pPr>
      <w:pStyle w:val="Pidipagina"/>
      <w:jc w:val="right"/>
    </w:pPr>
    <w:r>
      <w:rPr>
        <w:color w:val="4F81BD" w:themeColor="accent1"/>
        <w:sz w:val="20"/>
        <w:szCs w:val="20"/>
      </w:rPr>
      <w:t xml:space="preserve">pag. </w:t>
    </w:r>
    <w:r>
      <w:rPr>
        <w:color w:val="4F81BD" w:themeColor="accent1"/>
        <w:sz w:val="20"/>
        <w:szCs w:val="20"/>
      </w:rPr>
      <w:fldChar w:fldCharType="begin"/>
    </w:r>
    <w:r>
      <w:rPr>
        <w:color w:val="4F81BD" w:themeColor="accent1"/>
        <w:sz w:val="20"/>
        <w:szCs w:val="20"/>
      </w:rPr>
      <w:instrText>PAGE  \* Arabic</w:instrText>
    </w:r>
    <w:r>
      <w:rPr>
        <w:color w:val="4F81BD" w:themeColor="accent1"/>
        <w:sz w:val="20"/>
        <w:szCs w:val="20"/>
      </w:rPr>
      <w:fldChar w:fldCharType="separate"/>
    </w:r>
    <w:r>
      <w:rPr>
        <w:noProof/>
        <w:color w:val="4F81BD" w:themeColor="accent1"/>
        <w:sz w:val="20"/>
        <w:szCs w:val="20"/>
      </w:rPr>
      <w:t>10</w:t>
    </w:r>
    <w:r>
      <w:rPr>
        <w:color w:val="4F81BD" w:themeColor="accent1"/>
        <w:sz w:val="20"/>
        <w:szCs w:val="20"/>
      </w:rPr>
      <w:fldChar w:fldCharType="end"/>
    </w:r>
  </w:p>
  <w:p w14:paraId="076AA5D6" w14:textId="77777777" w:rsidR="00915123" w:rsidRDefault="0091512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6F5A03" w14:textId="77777777" w:rsidR="001B5457" w:rsidRDefault="001B5457" w:rsidP="009747D7">
      <w:pPr>
        <w:spacing w:after="0" w:line="240" w:lineRule="auto"/>
      </w:pPr>
      <w:r>
        <w:separator/>
      </w:r>
    </w:p>
  </w:footnote>
  <w:footnote w:type="continuationSeparator" w:id="0">
    <w:p w14:paraId="46943D7A" w14:textId="77777777" w:rsidR="001B5457" w:rsidRDefault="001B5457" w:rsidP="009747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A5E49"/>
    <w:multiLevelType w:val="multilevel"/>
    <w:tmpl w:val="A4783DD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22E4258"/>
    <w:multiLevelType w:val="hybridMultilevel"/>
    <w:tmpl w:val="FEF0E9D0"/>
    <w:lvl w:ilvl="0" w:tplc="0410000F">
      <w:start w:val="1"/>
      <w:numFmt w:val="decimal"/>
      <w:lvlText w:val="%1."/>
      <w:lvlJc w:val="left"/>
      <w:pPr>
        <w:ind w:left="1080" w:hanging="360"/>
      </w:pPr>
      <w:rPr>
        <w:rFonts w:hint="default"/>
      </w:rPr>
    </w:lvl>
    <w:lvl w:ilvl="1" w:tplc="04100003">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15:restartNumberingAfterBreak="0">
    <w:nsid w:val="043C102B"/>
    <w:multiLevelType w:val="hybridMultilevel"/>
    <w:tmpl w:val="0136C9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7364825"/>
    <w:multiLevelType w:val="hybridMultilevel"/>
    <w:tmpl w:val="5E9CF4D8"/>
    <w:lvl w:ilvl="0" w:tplc="C04CD36C">
      <w:start w:val="16"/>
      <w:numFmt w:val="decimal"/>
      <w:lvlText w:val="%1"/>
      <w:lvlJc w:val="left"/>
      <w:pPr>
        <w:ind w:left="705" w:hanging="360"/>
      </w:pPr>
      <w:rPr>
        <w:rFonts w:hint="default"/>
      </w:rPr>
    </w:lvl>
    <w:lvl w:ilvl="1" w:tplc="04100019" w:tentative="1">
      <w:start w:val="1"/>
      <w:numFmt w:val="lowerLetter"/>
      <w:lvlText w:val="%2."/>
      <w:lvlJc w:val="left"/>
      <w:pPr>
        <w:ind w:left="1425" w:hanging="360"/>
      </w:pPr>
    </w:lvl>
    <w:lvl w:ilvl="2" w:tplc="0410001B" w:tentative="1">
      <w:start w:val="1"/>
      <w:numFmt w:val="lowerRoman"/>
      <w:lvlText w:val="%3."/>
      <w:lvlJc w:val="right"/>
      <w:pPr>
        <w:ind w:left="2145" w:hanging="180"/>
      </w:pPr>
    </w:lvl>
    <w:lvl w:ilvl="3" w:tplc="0410000F" w:tentative="1">
      <w:start w:val="1"/>
      <w:numFmt w:val="decimal"/>
      <w:lvlText w:val="%4."/>
      <w:lvlJc w:val="left"/>
      <w:pPr>
        <w:ind w:left="2865" w:hanging="360"/>
      </w:pPr>
    </w:lvl>
    <w:lvl w:ilvl="4" w:tplc="04100019" w:tentative="1">
      <w:start w:val="1"/>
      <w:numFmt w:val="lowerLetter"/>
      <w:lvlText w:val="%5."/>
      <w:lvlJc w:val="left"/>
      <w:pPr>
        <w:ind w:left="3585" w:hanging="360"/>
      </w:pPr>
    </w:lvl>
    <w:lvl w:ilvl="5" w:tplc="0410001B" w:tentative="1">
      <w:start w:val="1"/>
      <w:numFmt w:val="lowerRoman"/>
      <w:lvlText w:val="%6."/>
      <w:lvlJc w:val="right"/>
      <w:pPr>
        <w:ind w:left="4305" w:hanging="180"/>
      </w:pPr>
    </w:lvl>
    <w:lvl w:ilvl="6" w:tplc="0410000F" w:tentative="1">
      <w:start w:val="1"/>
      <w:numFmt w:val="decimal"/>
      <w:lvlText w:val="%7."/>
      <w:lvlJc w:val="left"/>
      <w:pPr>
        <w:ind w:left="5025" w:hanging="360"/>
      </w:pPr>
    </w:lvl>
    <w:lvl w:ilvl="7" w:tplc="04100019" w:tentative="1">
      <w:start w:val="1"/>
      <w:numFmt w:val="lowerLetter"/>
      <w:lvlText w:val="%8."/>
      <w:lvlJc w:val="left"/>
      <w:pPr>
        <w:ind w:left="5745" w:hanging="360"/>
      </w:pPr>
    </w:lvl>
    <w:lvl w:ilvl="8" w:tplc="0410001B" w:tentative="1">
      <w:start w:val="1"/>
      <w:numFmt w:val="lowerRoman"/>
      <w:lvlText w:val="%9."/>
      <w:lvlJc w:val="right"/>
      <w:pPr>
        <w:ind w:left="6465" w:hanging="180"/>
      </w:pPr>
    </w:lvl>
  </w:abstractNum>
  <w:abstractNum w:abstractNumId="4" w15:restartNumberingAfterBreak="0">
    <w:nsid w:val="097B5FBA"/>
    <w:multiLevelType w:val="hybridMultilevel"/>
    <w:tmpl w:val="4582DE22"/>
    <w:lvl w:ilvl="0" w:tplc="AA1A4B22">
      <w:start w:val="16"/>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BA317FA"/>
    <w:multiLevelType w:val="hybridMultilevel"/>
    <w:tmpl w:val="117645D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 w15:restartNumberingAfterBreak="0">
    <w:nsid w:val="102331C3"/>
    <w:multiLevelType w:val="hybridMultilevel"/>
    <w:tmpl w:val="84C85B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7706916"/>
    <w:multiLevelType w:val="multilevel"/>
    <w:tmpl w:val="81AE5DB8"/>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1BF54A97"/>
    <w:multiLevelType w:val="hybridMultilevel"/>
    <w:tmpl w:val="E4E256E4"/>
    <w:lvl w:ilvl="0" w:tplc="A7C022D0">
      <w:start w:val="27"/>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15:restartNumberingAfterBreak="0">
    <w:nsid w:val="1DCE0CDB"/>
    <w:multiLevelType w:val="multilevel"/>
    <w:tmpl w:val="C9D0CE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23442630"/>
    <w:multiLevelType w:val="hybridMultilevel"/>
    <w:tmpl w:val="CFAEF608"/>
    <w:lvl w:ilvl="0" w:tplc="AA1A4B22">
      <w:start w:val="16"/>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23B05FBB"/>
    <w:multiLevelType w:val="multilevel"/>
    <w:tmpl w:val="A844E50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23CA23A6"/>
    <w:multiLevelType w:val="hybridMultilevel"/>
    <w:tmpl w:val="AA2CD24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9920D6B"/>
    <w:multiLevelType w:val="hybridMultilevel"/>
    <w:tmpl w:val="359C154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AC20336"/>
    <w:multiLevelType w:val="hybridMultilevel"/>
    <w:tmpl w:val="39C00A54"/>
    <w:lvl w:ilvl="0" w:tplc="A99A1A24">
      <w:start w:val="3"/>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B7E4096"/>
    <w:multiLevelType w:val="hybridMultilevel"/>
    <w:tmpl w:val="272051C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CED3B19"/>
    <w:multiLevelType w:val="hybridMultilevel"/>
    <w:tmpl w:val="E0DE22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0FE438D"/>
    <w:multiLevelType w:val="hybridMultilevel"/>
    <w:tmpl w:val="7518783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60F112F"/>
    <w:multiLevelType w:val="multilevel"/>
    <w:tmpl w:val="C2BE6EBE"/>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3B17334E"/>
    <w:multiLevelType w:val="hybridMultilevel"/>
    <w:tmpl w:val="018CBE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C0B2266"/>
    <w:multiLevelType w:val="hybridMultilevel"/>
    <w:tmpl w:val="C15A1DD2"/>
    <w:lvl w:ilvl="0" w:tplc="04100001">
      <w:start w:val="1"/>
      <w:numFmt w:val="bullet"/>
      <w:lvlText w:val=""/>
      <w:lvlJc w:val="left"/>
      <w:pPr>
        <w:ind w:left="1080" w:hanging="360"/>
      </w:pPr>
      <w:rPr>
        <w:rFonts w:ascii="Symbol" w:hAnsi="Symbol" w:hint="default"/>
      </w:rPr>
    </w:lvl>
    <w:lvl w:ilvl="1" w:tplc="04100003">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1" w15:restartNumberingAfterBreak="0">
    <w:nsid w:val="41713F22"/>
    <w:multiLevelType w:val="hybridMultilevel"/>
    <w:tmpl w:val="B8D08DD8"/>
    <w:lvl w:ilvl="0" w:tplc="58CAA1B2">
      <w:start w:val="27"/>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1AA6604"/>
    <w:multiLevelType w:val="multilevel"/>
    <w:tmpl w:val="EE7A6C50"/>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43182AB7"/>
    <w:multiLevelType w:val="multilevel"/>
    <w:tmpl w:val="EA4C0BC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44CE67E7"/>
    <w:multiLevelType w:val="multilevel"/>
    <w:tmpl w:val="AB489D7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45D1275C"/>
    <w:multiLevelType w:val="multilevel"/>
    <w:tmpl w:val="772AF0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15:restartNumberingAfterBreak="0">
    <w:nsid w:val="4DCB308D"/>
    <w:multiLevelType w:val="hybridMultilevel"/>
    <w:tmpl w:val="F9B2C10C"/>
    <w:lvl w:ilvl="0" w:tplc="87B0F6C2">
      <w:start w:val="2"/>
      <w:numFmt w:val="bullet"/>
      <w:lvlText w:val="-"/>
      <w:lvlJc w:val="left"/>
      <w:pPr>
        <w:ind w:left="360" w:hanging="360"/>
      </w:pPr>
      <w:rPr>
        <w:rFonts w:ascii="Times New Roman" w:eastAsia="Times New Roman" w:hAnsi="Times New Roman" w:cs="Times New Roman" w:hint="default"/>
        <w:b w:val="0"/>
        <w:i w:val="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15:restartNumberingAfterBreak="0">
    <w:nsid w:val="4F1B0FC7"/>
    <w:multiLevelType w:val="hybridMultilevel"/>
    <w:tmpl w:val="D2AA79F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8" w15:restartNumberingAfterBreak="0">
    <w:nsid w:val="52FA13DB"/>
    <w:multiLevelType w:val="hybridMultilevel"/>
    <w:tmpl w:val="8F6238A2"/>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535F24ED"/>
    <w:multiLevelType w:val="multilevel"/>
    <w:tmpl w:val="90A80C1E"/>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15:restartNumberingAfterBreak="0">
    <w:nsid w:val="58574398"/>
    <w:multiLevelType w:val="multilevel"/>
    <w:tmpl w:val="CBDAED92"/>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59CD4902"/>
    <w:multiLevelType w:val="multilevel"/>
    <w:tmpl w:val="218C8398"/>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15:restartNumberingAfterBreak="0">
    <w:nsid w:val="5A0945AF"/>
    <w:multiLevelType w:val="hybridMultilevel"/>
    <w:tmpl w:val="2B7C94D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15:restartNumberingAfterBreak="0">
    <w:nsid w:val="647705FE"/>
    <w:multiLevelType w:val="multilevel"/>
    <w:tmpl w:val="0F464608"/>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15:restartNumberingAfterBreak="0">
    <w:nsid w:val="671A20A4"/>
    <w:multiLevelType w:val="multilevel"/>
    <w:tmpl w:val="FCAAB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77D6450"/>
    <w:multiLevelType w:val="multilevel"/>
    <w:tmpl w:val="303821B4"/>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6BEE4A44"/>
    <w:multiLevelType w:val="multilevel"/>
    <w:tmpl w:val="BE9CEA8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15:restartNumberingAfterBreak="0">
    <w:nsid w:val="6D523D1A"/>
    <w:multiLevelType w:val="hybridMultilevel"/>
    <w:tmpl w:val="92A0A88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8" w15:restartNumberingAfterBreak="0">
    <w:nsid w:val="6E870B3C"/>
    <w:multiLevelType w:val="hybridMultilevel"/>
    <w:tmpl w:val="61D4716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342737F"/>
    <w:multiLevelType w:val="hybridMultilevel"/>
    <w:tmpl w:val="BA54BD3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744256EF"/>
    <w:multiLevelType w:val="hybridMultilevel"/>
    <w:tmpl w:val="3244DC30"/>
    <w:lvl w:ilvl="0" w:tplc="F600F192">
      <w:start w:val="1"/>
      <w:numFmt w:val="upperLetter"/>
      <w:lvlText w:val="%1."/>
      <w:lvlJc w:val="left"/>
      <w:pPr>
        <w:ind w:left="435" w:hanging="360"/>
      </w:pPr>
      <w:rPr>
        <w:rFonts w:hint="default"/>
      </w:rPr>
    </w:lvl>
    <w:lvl w:ilvl="1" w:tplc="04100019" w:tentative="1">
      <w:start w:val="1"/>
      <w:numFmt w:val="lowerLetter"/>
      <w:lvlText w:val="%2."/>
      <w:lvlJc w:val="left"/>
      <w:pPr>
        <w:ind w:left="1155" w:hanging="360"/>
      </w:pPr>
    </w:lvl>
    <w:lvl w:ilvl="2" w:tplc="0410001B" w:tentative="1">
      <w:start w:val="1"/>
      <w:numFmt w:val="lowerRoman"/>
      <w:lvlText w:val="%3."/>
      <w:lvlJc w:val="right"/>
      <w:pPr>
        <w:ind w:left="1875" w:hanging="180"/>
      </w:pPr>
    </w:lvl>
    <w:lvl w:ilvl="3" w:tplc="0410000F" w:tentative="1">
      <w:start w:val="1"/>
      <w:numFmt w:val="decimal"/>
      <w:lvlText w:val="%4."/>
      <w:lvlJc w:val="left"/>
      <w:pPr>
        <w:ind w:left="2595" w:hanging="360"/>
      </w:pPr>
    </w:lvl>
    <w:lvl w:ilvl="4" w:tplc="04100019" w:tentative="1">
      <w:start w:val="1"/>
      <w:numFmt w:val="lowerLetter"/>
      <w:lvlText w:val="%5."/>
      <w:lvlJc w:val="left"/>
      <w:pPr>
        <w:ind w:left="3315" w:hanging="360"/>
      </w:pPr>
    </w:lvl>
    <w:lvl w:ilvl="5" w:tplc="0410001B" w:tentative="1">
      <w:start w:val="1"/>
      <w:numFmt w:val="lowerRoman"/>
      <w:lvlText w:val="%6."/>
      <w:lvlJc w:val="right"/>
      <w:pPr>
        <w:ind w:left="4035" w:hanging="180"/>
      </w:pPr>
    </w:lvl>
    <w:lvl w:ilvl="6" w:tplc="0410000F" w:tentative="1">
      <w:start w:val="1"/>
      <w:numFmt w:val="decimal"/>
      <w:lvlText w:val="%7."/>
      <w:lvlJc w:val="left"/>
      <w:pPr>
        <w:ind w:left="4755" w:hanging="360"/>
      </w:pPr>
    </w:lvl>
    <w:lvl w:ilvl="7" w:tplc="04100019" w:tentative="1">
      <w:start w:val="1"/>
      <w:numFmt w:val="lowerLetter"/>
      <w:lvlText w:val="%8."/>
      <w:lvlJc w:val="left"/>
      <w:pPr>
        <w:ind w:left="5475" w:hanging="360"/>
      </w:pPr>
    </w:lvl>
    <w:lvl w:ilvl="8" w:tplc="0410001B" w:tentative="1">
      <w:start w:val="1"/>
      <w:numFmt w:val="lowerRoman"/>
      <w:lvlText w:val="%9."/>
      <w:lvlJc w:val="right"/>
      <w:pPr>
        <w:ind w:left="6195" w:hanging="180"/>
      </w:pPr>
    </w:lvl>
  </w:abstractNum>
  <w:abstractNum w:abstractNumId="41" w15:restartNumberingAfterBreak="0">
    <w:nsid w:val="74651151"/>
    <w:multiLevelType w:val="hybridMultilevel"/>
    <w:tmpl w:val="1E6ECD9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7042BCB"/>
    <w:multiLevelType w:val="hybridMultilevel"/>
    <w:tmpl w:val="D74E5B74"/>
    <w:lvl w:ilvl="0" w:tplc="0658C5DA">
      <w:start w:val="1"/>
      <w:numFmt w:val="decimal"/>
      <w:lvlText w:val="%1."/>
      <w:lvlJc w:val="left"/>
      <w:pPr>
        <w:ind w:left="348" w:hanging="360"/>
      </w:pPr>
      <w:rPr>
        <w:rFonts w:hint="default"/>
      </w:rPr>
    </w:lvl>
    <w:lvl w:ilvl="1" w:tplc="04100019" w:tentative="1">
      <w:start w:val="1"/>
      <w:numFmt w:val="lowerLetter"/>
      <w:lvlText w:val="%2."/>
      <w:lvlJc w:val="left"/>
      <w:pPr>
        <w:ind w:left="1068" w:hanging="360"/>
      </w:pPr>
    </w:lvl>
    <w:lvl w:ilvl="2" w:tplc="0410001B" w:tentative="1">
      <w:start w:val="1"/>
      <w:numFmt w:val="lowerRoman"/>
      <w:lvlText w:val="%3."/>
      <w:lvlJc w:val="right"/>
      <w:pPr>
        <w:ind w:left="1788" w:hanging="180"/>
      </w:pPr>
    </w:lvl>
    <w:lvl w:ilvl="3" w:tplc="0410000F" w:tentative="1">
      <w:start w:val="1"/>
      <w:numFmt w:val="decimal"/>
      <w:lvlText w:val="%4."/>
      <w:lvlJc w:val="left"/>
      <w:pPr>
        <w:ind w:left="2508" w:hanging="360"/>
      </w:pPr>
    </w:lvl>
    <w:lvl w:ilvl="4" w:tplc="04100019" w:tentative="1">
      <w:start w:val="1"/>
      <w:numFmt w:val="lowerLetter"/>
      <w:lvlText w:val="%5."/>
      <w:lvlJc w:val="left"/>
      <w:pPr>
        <w:ind w:left="3228" w:hanging="360"/>
      </w:pPr>
    </w:lvl>
    <w:lvl w:ilvl="5" w:tplc="0410001B" w:tentative="1">
      <w:start w:val="1"/>
      <w:numFmt w:val="lowerRoman"/>
      <w:lvlText w:val="%6."/>
      <w:lvlJc w:val="right"/>
      <w:pPr>
        <w:ind w:left="3948" w:hanging="180"/>
      </w:pPr>
    </w:lvl>
    <w:lvl w:ilvl="6" w:tplc="0410000F" w:tentative="1">
      <w:start w:val="1"/>
      <w:numFmt w:val="decimal"/>
      <w:lvlText w:val="%7."/>
      <w:lvlJc w:val="left"/>
      <w:pPr>
        <w:ind w:left="4668" w:hanging="360"/>
      </w:pPr>
    </w:lvl>
    <w:lvl w:ilvl="7" w:tplc="04100019" w:tentative="1">
      <w:start w:val="1"/>
      <w:numFmt w:val="lowerLetter"/>
      <w:lvlText w:val="%8."/>
      <w:lvlJc w:val="left"/>
      <w:pPr>
        <w:ind w:left="5388" w:hanging="360"/>
      </w:pPr>
    </w:lvl>
    <w:lvl w:ilvl="8" w:tplc="0410001B" w:tentative="1">
      <w:start w:val="1"/>
      <w:numFmt w:val="lowerRoman"/>
      <w:lvlText w:val="%9."/>
      <w:lvlJc w:val="right"/>
      <w:pPr>
        <w:ind w:left="6108" w:hanging="180"/>
      </w:pPr>
    </w:lvl>
  </w:abstractNum>
  <w:abstractNum w:abstractNumId="43" w15:restartNumberingAfterBreak="0">
    <w:nsid w:val="7769485F"/>
    <w:multiLevelType w:val="hybridMultilevel"/>
    <w:tmpl w:val="40EE4B0C"/>
    <w:lvl w:ilvl="0" w:tplc="04100003">
      <w:start w:val="1"/>
      <w:numFmt w:val="bullet"/>
      <w:lvlText w:val="o"/>
      <w:lvlJc w:val="left"/>
      <w:pPr>
        <w:ind w:left="2136" w:hanging="360"/>
      </w:pPr>
      <w:rPr>
        <w:rFonts w:ascii="Courier New" w:hAnsi="Courier New" w:cs="Courier New" w:hint="default"/>
      </w:rPr>
    </w:lvl>
    <w:lvl w:ilvl="1" w:tplc="04100003" w:tentative="1">
      <w:start w:val="1"/>
      <w:numFmt w:val="bullet"/>
      <w:lvlText w:val="o"/>
      <w:lvlJc w:val="left"/>
      <w:pPr>
        <w:ind w:left="2856" w:hanging="360"/>
      </w:pPr>
      <w:rPr>
        <w:rFonts w:ascii="Courier New" w:hAnsi="Courier New" w:cs="Courier New" w:hint="default"/>
      </w:rPr>
    </w:lvl>
    <w:lvl w:ilvl="2" w:tplc="04100005" w:tentative="1">
      <w:start w:val="1"/>
      <w:numFmt w:val="bullet"/>
      <w:lvlText w:val=""/>
      <w:lvlJc w:val="left"/>
      <w:pPr>
        <w:ind w:left="3576" w:hanging="360"/>
      </w:pPr>
      <w:rPr>
        <w:rFonts w:ascii="Wingdings" w:hAnsi="Wingdings" w:hint="default"/>
      </w:rPr>
    </w:lvl>
    <w:lvl w:ilvl="3" w:tplc="04100001" w:tentative="1">
      <w:start w:val="1"/>
      <w:numFmt w:val="bullet"/>
      <w:lvlText w:val=""/>
      <w:lvlJc w:val="left"/>
      <w:pPr>
        <w:ind w:left="4296" w:hanging="360"/>
      </w:pPr>
      <w:rPr>
        <w:rFonts w:ascii="Symbol" w:hAnsi="Symbol" w:hint="default"/>
      </w:rPr>
    </w:lvl>
    <w:lvl w:ilvl="4" w:tplc="04100003" w:tentative="1">
      <w:start w:val="1"/>
      <w:numFmt w:val="bullet"/>
      <w:lvlText w:val="o"/>
      <w:lvlJc w:val="left"/>
      <w:pPr>
        <w:ind w:left="5016" w:hanging="360"/>
      </w:pPr>
      <w:rPr>
        <w:rFonts w:ascii="Courier New" w:hAnsi="Courier New" w:cs="Courier New" w:hint="default"/>
      </w:rPr>
    </w:lvl>
    <w:lvl w:ilvl="5" w:tplc="04100005" w:tentative="1">
      <w:start w:val="1"/>
      <w:numFmt w:val="bullet"/>
      <w:lvlText w:val=""/>
      <w:lvlJc w:val="left"/>
      <w:pPr>
        <w:ind w:left="5736" w:hanging="360"/>
      </w:pPr>
      <w:rPr>
        <w:rFonts w:ascii="Wingdings" w:hAnsi="Wingdings" w:hint="default"/>
      </w:rPr>
    </w:lvl>
    <w:lvl w:ilvl="6" w:tplc="04100001" w:tentative="1">
      <w:start w:val="1"/>
      <w:numFmt w:val="bullet"/>
      <w:lvlText w:val=""/>
      <w:lvlJc w:val="left"/>
      <w:pPr>
        <w:ind w:left="6456" w:hanging="360"/>
      </w:pPr>
      <w:rPr>
        <w:rFonts w:ascii="Symbol" w:hAnsi="Symbol" w:hint="default"/>
      </w:rPr>
    </w:lvl>
    <w:lvl w:ilvl="7" w:tplc="04100003" w:tentative="1">
      <w:start w:val="1"/>
      <w:numFmt w:val="bullet"/>
      <w:lvlText w:val="o"/>
      <w:lvlJc w:val="left"/>
      <w:pPr>
        <w:ind w:left="7176" w:hanging="360"/>
      </w:pPr>
      <w:rPr>
        <w:rFonts w:ascii="Courier New" w:hAnsi="Courier New" w:cs="Courier New" w:hint="default"/>
      </w:rPr>
    </w:lvl>
    <w:lvl w:ilvl="8" w:tplc="04100005" w:tentative="1">
      <w:start w:val="1"/>
      <w:numFmt w:val="bullet"/>
      <w:lvlText w:val=""/>
      <w:lvlJc w:val="left"/>
      <w:pPr>
        <w:ind w:left="7896" w:hanging="360"/>
      </w:pPr>
      <w:rPr>
        <w:rFonts w:ascii="Wingdings" w:hAnsi="Wingdings" w:hint="default"/>
      </w:rPr>
    </w:lvl>
  </w:abstractNum>
  <w:abstractNum w:abstractNumId="44" w15:restartNumberingAfterBreak="0">
    <w:nsid w:val="7A3A4E0B"/>
    <w:multiLevelType w:val="multilevel"/>
    <w:tmpl w:val="71CAAB5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5" w15:restartNumberingAfterBreak="0">
    <w:nsid w:val="7A6545A0"/>
    <w:multiLevelType w:val="multilevel"/>
    <w:tmpl w:val="BAC0F75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 w15:restartNumberingAfterBreak="0">
    <w:nsid w:val="7F0B2160"/>
    <w:multiLevelType w:val="hybridMultilevel"/>
    <w:tmpl w:val="38161C08"/>
    <w:lvl w:ilvl="0" w:tplc="1A34C2D2">
      <w:start w:val="1"/>
      <w:numFmt w:val="bullet"/>
      <w:lvlText w:val="–"/>
      <w:lvlJc w:val="left"/>
      <w:pPr>
        <w:ind w:left="360" w:hanging="360"/>
      </w:pPr>
      <w:rPr>
        <w:rFonts w:ascii="Times New Roman" w:eastAsiaTheme="minorHAnsi"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8"/>
  </w:num>
  <w:num w:numId="2">
    <w:abstractNumId w:val="37"/>
  </w:num>
  <w:num w:numId="3">
    <w:abstractNumId w:val="12"/>
  </w:num>
  <w:num w:numId="4">
    <w:abstractNumId w:val="5"/>
  </w:num>
  <w:num w:numId="5">
    <w:abstractNumId w:val="1"/>
  </w:num>
  <w:num w:numId="6">
    <w:abstractNumId w:val="43"/>
  </w:num>
  <w:num w:numId="7">
    <w:abstractNumId w:val="38"/>
  </w:num>
  <w:num w:numId="8">
    <w:abstractNumId w:val="41"/>
  </w:num>
  <w:num w:numId="9">
    <w:abstractNumId w:val="20"/>
  </w:num>
  <w:num w:numId="10">
    <w:abstractNumId w:val="14"/>
  </w:num>
  <w:num w:numId="11">
    <w:abstractNumId w:val="2"/>
  </w:num>
  <w:num w:numId="12">
    <w:abstractNumId w:val="13"/>
  </w:num>
  <w:num w:numId="13">
    <w:abstractNumId w:val="42"/>
  </w:num>
  <w:num w:numId="14">
    <w:abstractNumId w:val="39"/>
  </w:num>
  <w:num w:numId="15">
    <w:abstractNumId w:val="15"/>
  </w:num>
  <w:num w:numId="16">
    <w:abstractNumId w:val="17"/>
  </w:num>
  <w:num w:numId="17">
    <w:abstractNumId w:val="16"/>
  </w:num>
  <w:num w:numId="18">
    <w:abstractNumId w:val="40"/>
  </w:num>
  <w:num w:numId="19">
    <w:abstractNumId w:val="32"/>
  </w:num>
  <w:num w:numId="20">
    <w:abstractNumId w:val="26"/>
  </w:num>
  <w:num w:numId="21">
    <w:abstractNumId w:val="34"/>
  </w:num>
  <w:num w:numId="22">
    <w:abstractNumId w:val="22"/>
  </w:num>
  <w:num w:numId="23">
    <w:abstractNumId w:val="30"/>
  </w:num>
  <w:num w:numId="24">
    <w:abstractNumId w:val="29"/>
  </w:num>
  <w:num w:numId="25">
    <w:abstractNumId w:val="7"/>
  </w:num>
  <w:num w:numId="26">
    <w:abstractNumId w:val="31"/>
  </w:num>
  <w:num w:numId="27">
    <w:abstractNumId w:val="35"/>
  </w:num>
  <w:num w:numId="28">
    <w:abstractNumId w:val="18"/>
  </w:num>
  <w:num w:numId="29">
    <w:abstractNumId w:val="33"/>
  </w:num>
  <w:num w:numId="30">
    <w:abstractNumId w:val="21"/>
  </w:num>
  <w:num w:numId="31">
    <w:abstractNumId w:val="3"/>
  </w:num>
  <w:num w:numId="32">
    <w:abstractNumId w:val="8"/>
  </w:num>
  <w:num w:numId="33">
    <w:abstractNumId w:val="10"/>
  </w:num>
  <w:num w:numId="34">
    <w:abstractNumId w:val="4"/>
  </w:num>
  <w:num w:numId="35">
    <w:abstractNumId w:val="27"/>
  </w:num>
  <w:num w:numId="36">
    <w:abstractNumId w:val="19"/>
  </w:num>
  <w:num w:numId="37">
    <w:abstractNumId w:val="46"/>
  </w:num>
  <w:num w:numId="38">
    <w:abstractNumId w:val="23"/>
  </w:num>
  <w:num w:numId="39">
    <w:abstractNumId w:val="44"/>
  </w:num>
  <w:num w:numId="40">
    <w:abstractNumId w:val="36"/>
  </w:num>
  <w:num w:numId="41">
    <w:abstractNumId w:val="9"/>
  </w:num>
  <w:num w:numId="42">
    <w:abstractNumId w:val="0"/>
  </w:num>
  <w:num w:numId="43">
    <w:abstractNumId w:val="45"/>
  </w:num>
  <w:num w:numId="44">
    <w:abstractNumId w:val="24"/>
  </w:num>
  <w:num w:numId="45">
    <w:abstractNumId w:val="25"/>
  </w:num>
  <w:num w:numId="46">
    <w:abstractNumId w:val="11"/>
  </w:num>
  <w:num w:numId="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208E"/>
    <w:rsid w:val="00001E68"/>
    <w:rsid w:val="00007D57"/>
    <w:rsid w:val="00015F68"/>
    <w:rsid w:val="0002670F"/>
    <w:rsid w:val="0003232B"/>
    <w:rsid w:val="00080C62"/>
    <w:rsid w:val="000907AC"/>
    <w:rsid w:val="00095082"/>
    <w:rsid w:val="000973B3"/>
    <w:rsid w:val="000A00E6"/>
    <w:rsid w:val="000A0BD3"/>
    <w:rsid w:val="000A4BF8"/>
    <w:rsid w:val="000B69E6"/>
    <w:rsid w:val="000C30EE"/>
    <w:rsid w:val="000E0823"/>
    <w:rsid w:val="000E432E"/>
    <w:rsid w:val="000F0710"/>
    <w:rsid w:val="000F4A12"/>
    <w:rsid w:val="001357BF"/>
    <w:rsid w:val="00137135"/>
    <w:rsid w:val="0014006D"/>
    <w:rsid w:val="001410CD"/>
    <w:rsid w:val="001610A2"/>
    <w:rsid w:val="0018496A"/>
    <w:rsid w:val="0018616B"/>
    <w:rsid w:val="0019566B"/>
    <w:rsid w:val="00197CAC"/>
    <w:rsid w:val="001A011D"/>
    <w:rsid w:val="001A40AA"/>
    <w:rsid w:val="001B2434"/>
    <w:rsid w:val="001B5457"/>
    <w:rsid w:val="001C07FC"/>
    <w:rsid w:val="00210D3C"/>
    <w:rsid w:val="00217CFF"/>
    <w:rsid w:val="00220577"/>
    <w:rsid w:val="00226ADE"/>
    <w:rsid w:val="0024714C"/>
    <w:rsid w:val="00252686"/>
    <w:rsid w:val="00271084"/>
    <w:rsid w:val="00275DF2"/>
    <w:rsid w:val="00286DD3"/>
    <w:rsid w:val="0029193D"/>
    <w:rsid w:val="00295AAC"/>
    <w:rsid w:val="002A62C6"/>
    <w:rsid w:val="002B6C8A"/>
    <w:rsid w:val="002B7CBE"/>
    <w:rsid w:val="002D2426"/>
    <w:rsid w:val="002D3A78"/>
    <w:rsid w:val="002D3FB2"/>
    <w:rsid w:val="002D6E13"/>
    <w:rsid w:val="002E31AC"/>
    <w:rsid w:val="002E60D7"/>
    <w:rsid w:val="002E7611"/>
    <w:rsid w:val="002F5BBE"/>
    <w:rsid w:val="00303D24"/>
    <w:rsid w:val="003118DD"/>
    <w:rsid w:val="003139FE"/>
    <w:rsid w:val="00374991"/>
    <w:rsid w:val="00374CCB"/>
    <w:rsid w:val="00377A27"/>
    <w:rsid w:val="00391B02"/>
    <w:rsid w:val="00395168"/>
    <w:rsid w:val="003979DF"/>
    <w:rsid w:val="003A2815"/>
    <w:rsid w:val="003B46CB"/>
    <w:rsid w:val="003B5D77"/>
    <w:rsid w:val="003C120E"/>
    <w:rsid w:val="003C7D90"/>
    <w:rsid w:val="003D2284"/>
    <w:rsid w:val="003D28F0"/>
    <w:rsid w:val="003D375D"/>
    <w:rsid w:val="003D69B8"/>
    <w:rsid w:val="003E3A73"/>
    <w:rsid w:val="003E5036"/>
    <w:rsid w:val="004217A7"/>
    <w:rsid w:val="00432579"/>
    <w:rsid w:val="0044035A"/>
    <w:rsid w:val="004645A2"/>
    <w:rsid w:val="0046470E"/>
    <w:rsid w:val="00475AFA"/>
    <w:rsid w:val="0049150D"/>
    <w:rsid w:val="004A1FBB"/>
    <w:rsid w:val="004C45C0"/>
    <w:rsid w:val="004E33F7"/>
    <w:rsid w:val="004F2AC9"/>
    <w:rsid w:val="005021E6"/>
    <w:rsid w:val="00506632"/>
    <w:rsid w:val="0052449A"/>
    <w:rsid w:val="00533497"/>
    <w:rsid w:val="00543E25"/>
    <w:rsid w:val="00544B45"/>
    <w:rsid w:val="005532DE"/>
    <w:rsid w:val="0056445A"/>
    <w:rsid w:val="0056675F"/>
    <w:rsid w:val="005808CE"/>
    <w:rsid w:val="00586379"/>
    <w:rsid w:val="005A17DC"/>
    <w:rsid w:val="005D489B"/>
    <w:rsid w:val="005E0219"/>
    <w:rsid w:val="005E4C61"/>
    <w:rsid w:val="00600C96"/>
    <w:rsid w:val="006213BD"/>
    <w:rsid w:val="00650379"/>
    <w:rsid w:val="00677411"/>
    <w:rsid w:val="00680C67"/>
    <w:rsid w:val="006815F0"/>
    <w:rsid w:val="00682E03"/>
    <w:rsid w:val="00690EDF"/>
    <w:rsid w:val="00692BA7"/>
    <w:rsid w:val="006A11C4"/>
    <w:rsid w:val="006A4B4B"/>
    <w:rsid w:val="006B48B0"/>
    <w:rsid w:val="006C3623"/>
    <w:rsid w:val="006C3A1F"/>
    <w:rsid w:val="006D447F"/>
    <w:rsid w:val="006E18F9"/>
    <w:rsid w:val="006E574F"/>
    <w:rsid w:val="006F1DBA"/>
    <w:rsid w:val="007133EA"/>
    <w:rsid w:val="00726D9C"/>
    <w:rsid w:val="00732895"/>
    <w:rsid w:val="00751076"/>
    <w:rsid w:val="00752CF6"/>
    <w:rsid w:val="00760C81"/>
    <w:rsid w:val="00761B61"/>
    <w:rsid w:val="00770203"/>
    <w:rsid w:val="00790AF3"/>
    <w:rsid w:val="00796E0B"/>
    <w:rsid w:val="007B209F"/>
    <w:rsid w:val="007C7E20"/>
    <w:rsid w:val="007D7DCF"/>
    <w:rsid w:val="007E0F9F"/>
    <w:rsid w:val="007E4E1F"/>
    <w:rsid w:val="00806BBE"/>
    <w:rsid w:val="0081092A"/>
    <w:rsid w:val="0081189E"/>
    <w:rsid w:val="00817D69"/>
    <w:rsid w:val="00832EAE"/>
    <w:rsid w:val="0084312D"/>
    <w:rsid w:val="0086620A"/>
    <w:rsid w:val="00881473"/>
    <w:rsid w:val="008935B0"/>
    <w:rsid w:val="008A0563"/>
    <w:rsid w:val="008A3BE4"/>
    <w:rsid w:val="008D1E92"/>
    <w:rsid w:val="008D5649"/>
    <w:rsid w:val="008E7BB5"/>
    <w:rsid w:val="00915123"/>
    <w:rsid w:val="00927097"/>
    <w:rsid w:val="00934A32"/>
    <w:rsid w:val="0094515D"/>
    <w:rsid w:val="00953C89"/>
    <w:rsid w:val="00965992"/>
    <w:rsid w:val="009747D7"/>
    <w:rsid w:val="0098208E"/>
    <w:rsid w:val="00983555"/>
    <w:rsid w:val="00983DF8"/>
    <w:rsid w:val="0098405B"/>
    <w:rsid w:val="0099132D"/>
    <w:rsid w:val="00993E60"/>
    <w:rsid w:val="009A1640"/>
    <w:rsid w:val="009A3CF5"/>
    <w:rsid w:val="009C7F8D"/>
    <w:rsid w:val="009D5050"/>
    <w:rsid w:val="009D5EE0"/>
    <w:rsid w:val="009D740D"/>
    <w:rsid w:val="009E3322"/>
    <w:rsid w:val="009E7128"/>
    <w:rsid w:val="009F51F0"/>
    <w:rsid w:val="009F6346"/>
    <w:rsid w:val="00A0049B"/>
    <w:rsid w:val="00A142AA"/>
    <w:rsid w:val="00A30293"/>
    <w:rsid w:val="00A360C5"/>
    <w:rsid w:val="00A437A3"/>
    <w:rsid w:val="00A46167"/>
    <w:rsid w:val="00A465F4"/>
    <w:rsid w:val="00A53AB4"/>
    <w:rsid w:val="00A60656"/>
    <w:rsid w:val="00A62920"/>
    <w:rsid w:val="00A646AE"/>
    <w:rsid w:val="00A91187"/>
    <w:rsid w:val="00A944B2"/>
    <w:rsid w:val="00A94FA9"/>
    <w:rsid w:val="00A97B44"/>
    <w:rsid w:val="00AA0DE3"/>
    <w:rsid w:val="00AA7BB0"/>
    <w:rsid w:val="00AB25D7"/>
    <w:rsid w:val="00AC2E0F"/>
    <w:rsid w:val="00AD01FA"/>
    <w:rsid w:val="00AD2E80"/>
    <w:rsid w:val="00AD5916"/>
    <w:rsid w:val="00AE0A47"/>
    <w:rsid w:val="00B05C06"/>
    <w:rsid w:val="00B33C6D"/>
    <w:rsid w:val="00B46D11"/>
    <w:rsid w:val="00B55487"/>
    <w:rsid w:val="00B66732"/>
    <w:rsid w:val="00B83CBF"/>
    <w:rsid w:val="00B83E08"/>
    <w:rsid w:val="00B9697A"/>
    <w:rsid w:val="00BA6A27"/>
    <w:rsid w:val="00BB13EF"/>
    <w:rsid w:val="00BC33EA"/>
    <w:rsid w:val="00BD502F"/>
    <w:rsid w:val="00BE6350"/>
    <w:rsid w:val="00BF5AEF"/>
    <w:rsid w:val="00C15349"/>
    <w:rsid w:val="00C373BD"/>
    <w:rsid w:val="00C55D8F"/>
    <w:rsid w:val="00C56F61"/>
    <w:rsid w:val="00C60501"/>
    <w:rsid w:val="00C711ED"/>
    <w:rsid w:val="00C76D43"/>
    <w:rsid w:val="00C9345B"/>
    <w:rsid w:val="00CD36A5"/>
    <w:rsid w:val="00CF7D96"/>
    <w:rsid w:val="00D0722E"/>
    <w:rsid w:val="00D13EA9"/>
    <w:rsid w:val="00D160DC"/>
    <w:rsid w:val="00D23A5E"/>
    <w:rsid w:val="00D27046"/>
    <w:rsid w:val="00D30F2D"/>
    <w:rsid w:val="00D312AC"/>
    <w:rsid w:val="00D3132D"/>
    <w:rsid w:val="00D43B25"/>
    <w:rsid w:val="00D65B14"/>
    <w:rsid w:val="00D74C9C"/>
    <w:rsid w:val="00D80CC9"/>
    <w:rsid w:val="00D83799"/>
    <w:rsid w:val="00D8486D"/>
    <w:rsid w:val="00DA1459"/>
    <w:rsid w:val="00DA522C"/>
    <w:rsid w:val="00DC4735"/>
    <w:rsid w:val="00E0002E"/>
    <w:rsid w:val="00E02490"/>
    <w:rsid w:val="00E14BC5"/>
    <w:rsid w:val="00E201E8"/>
    <w:rsid w:val="00E23051"/>
    <w:rsid w:val="00E24A32"/>
    <w:rsid w:val="00E36891"/>
    <w:rsid w:val="00E40168"/>
    <w:rsid w:val="00E447FB"/>
    <w:rsid w:val="00E52AE0"/>
    <w:rsid w:val="00E534C0"/>
    <w:rsid w:val="00E668C3"/>
    <w:rsid w:val="00E74922"/>
    <w:rsid w:val="00E8266A"/>
    <w:rsid w:val="00E83150"/>
    <w:rsid w:val="00E84B47"/>
    <w:rsid w:val="00E91C89"/>
    <w:rsid w:val="00E934E5"/>
    <w:rsid w:val="00EA6494"/>
    <w:rsid w:val="00ED161B"/>
    <w:rsid w:val="00EE1784"/>
    <w:rsid w:val="00EF0C8B"/>
    <w:rsid w:val="00EF2E1D"/>
    <w:rsid w:val="00EF36FA"/>
    <w:rsid w:val="00EF39F4"/>
    <w:rsid w:val="00F069F3"/>
    <w:rsid w:val="00F155F5"/>
    <w:rsid w:val="00F24EA2"/>
    <w:rsid w:val="00F414B5"/>
    <w:rsid w:val="00F435F5"/>
    <w:rsid w:val="00F5609D"/>
    <w:rsid w:val="00F76B33"/>
    <w:rsid w:val="00F812B5"/>
    <w:rsid w:val="00F84809"/>
    <w:rsid w:val="00F8774F"/>
    <w:rsid w:val="00F959DA"/>
    <w:rsid w:val="00FB0184"/>
    <w:rsid w:val="00FB50C5"/>
    <w:rsid w:val="00FC6B21"/>
    <w:rsid w:val="00FD2DEA"/>
    <w:rsid w:val="00FE603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15608"/>
  <w15:docId w15:val="{0F6E1949-E08E-424F-9C74-DAC09AA02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6A11C4"/>
  </w:style>
  <w:style w:type="paragraph" w:styleId="Titolo1">
    <w:name w:val="heading 1"/>
    <w:basedOn w:val="Normale"/>
    <w:next w:val="Normale"/>
    <w:link w:val="Titolo1Carattere"/>
    <w:uiPriority w:val="9"/>
    <w:qFormat/>
    <w:rsid w:val="00007D5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next w:val="Normale"/>
    <w:link w:val="Titolo2Carattere"/>
    <w:uiPriority w:val="9"/>
    <w:unhideWhenUsed/>
    <w:qFormat/>
    <w:rsid w:val="00210D3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007D57"/>
    <w:rPr>
      <w:rFonts w:asciiTheme="majorHAnsi" w:eastAsiaTheme="majorEastAsia" w:hAnsiTheme="majorHAnsi" w:cstheme="majorBidi"/>
      <w:color w:val="365F91" w:themeColor="accent1" w:themeShade="BF"/>
      <w:sz w:val="32"/>
      <w:szCs w:val="32"/>
    </w:rPr>
  </w:style>
  <w:style w:type="character" w:customStyle="1" w:styleId="Titolo2Carattere">
    <w:name w:val="Titolo 2 Carattere"/>
    <w:basedOn w:val="Carpredefinitoparagrafo"/>
    <w:link w:val="Titolo2"/>
    <w:uiPriority w:val="9"/>
    <w:rsid w:val="00210D3C"/>
    <w:rPr>
      <w:rFonts w:asciiTheme="majorHAnsi" w:eastAsiaTheme="majorEastAsia" w:hAnsiTheme="majorHAnsi" w:cstheme="majorBidi"/>
      <w:color w:val="365F91" w:themeColor="accent1" w:themeShade="BF"/>
      <w:sz w:val="26"/>
      <w:szCs w:val="26"/>
    </w:rPr>
  </w:style>
  <w:style w:type="paragraph" w:styleId="NormaleWeb">
    <w:name w:val="Normal (Web)"/>
    <w:basedOn w:val="Normale"/>
    <w:uiPriority w:val="99"/>
    <w:unhideWhenUsed/>
    <w:rsid w:val="00690ED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6B48B0"/>
    <w:rPr>
      <w:b/>
      <w:bCs/>
    </w:rPr>
  </w:style>
  <w:style w:type="paragraph" w:styleId="Paragrafoelenco">
    <w:name w:val="List Paragraph"/>
    <w:basedOn w:val="Normale"/>
    <w:uiPriority w:val="34"/>
    <w:qFormat/>
    <w:rsid w:val="002D3FB2"/>
    <w:pPr>
      <w:spacing w:after="160" w:line="259" w:lineRule="auto"/>
      <w:ind w:left="720"/>
      <w:contextualSpacing/>
    </w:pPr>
  </w:style>
  <w:style w:type="character" w:styleId="Collegamentoipertestuale">
    <w:name w:val="Hyperlink"/>
    <w:basedOn w:val="Carpredefinitoparagrafo"/>
    <w:uiPriority w:val="99"/>
    <w:semiHidden/>
    <w:unhideWhenUsed/>
    <w:rsid w:val="00806BBE"/>
    <w:rPr>
      <w:color w:val="0000FF"/>
      <w:u w:val="single"/>
    </w:rPr>
  </w:style>
  <w:style w:type="paragraph" w:styleId="Intestazione">
    <w:name w:val="header"/>
    <w:basedOn w:val="Normale"/>
    <w:link w:val="IntestazioneCarattere"/>
    <w:uiPriority w:val="99"/>
    <w:unhideWhenUsed/>
    <w:rsid w:val="009747D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qFormat/>
    <w:rsid w:val="009747D7"/>
  </w:style>
  <w:style w:type="paragraph" w:styleId="Pidipagina">
    <w:name w:val="footer"/>
    <w:basedOn w:val="Normale"/>
    <w:link w:val="PidipaginaCarattere"/>
    <w:uiPriority w:val="99"/>
    <w:unhideWhenUsed/>
    <w:rsid w:val="009747D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qFormat/>
    <w:rsid w:val="009747D7"/>
  </w:style>
  <w:style w:type="paragraph" w:styleId="Testofumetto">
    <w:name w:val="Balloon Text"/>
    <w:basedOn w:val="Normale"/>
    <w:link w:val="TestofumettoCarattere"/>
    <w:uiPriority w:val="99"/>
    <w:semiHidden/>
    <w:unhideWhenUsed/>
    <w:qFormat/>
    <w:rsid w:val="00B83CBF"/>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qFormat/>
    <w:rsid w:val="00B83CBF"/>
    <w:rPr>
      <w:rFonts w:ascii="Segoe UI" w:hAnsi="Segoe UI" w:cs="Segoe UI"/>
      <w:sz w:val="18"/>
      <w:szCs w:val="18"/>
    </w:rPr>
  </w:style>
  <w:style w:type="paragraph" w:customStyle="1" w:styleId="auto-style4">
    <w:name w:val="auto-style4"/>
    <w:basedOn w:val="Normale"/>
    <w:rsid w:val="00007D5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uto-style2">
    <w:name w:val="auto-style2"/>
    <w:basedOn w:val="Carpredefinitoparagrafo"/>
    <w:rsid w:val="00007D57"/>
  </w:style>
  <w:style w:type="character" w:customStyle="1" w:styleId="auto-style3">
    <w:name w:val="auto-style3"/>
    <w:basedOn w:val="Carpredefinitoparagrafo"/>
    <w:rsid w:val="00007D57"/>
  </w:style>
  <w:style w:type="character" w:customStyle="1" w:styleId="auto-style26">
    <w:name w:val="auto-style26"/>
    <w:basedOn w:val="Carpredefinitoparagrafo"/>
    <w:rsid w:val="00007D57"/>
  </w:style>
  <w:style w:type="character" w:styleId="Enfasicorsivo">
    <w:name w:val="Emphasis"/>
    <w:basedOn w:val="Carpredefinitoparagrafo"/>
    <w:uiPriority w:val="20"/>
    <w:qFormat/>
    <w:rsid w:val="00007D57"/>
    <w:rPr>
      <w:i/>
      <w:iCs/>
    </w:rPr>
  </w:style>
  <w:style w:type="paragraph" w:customStyle="1" w:styleId="auto-style31">
    <w:name w:val="auto-style31"/>
    <w:basedOn w:val="Normale"/>
    <w:rsid w:val="00007D57"/>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uto-style25">
    <w:name w:val="auto-style25"/>
    <w:basedOn w:val="Normale"/>
    <w:rsid w:val="00007D57"/>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uto-style17">
    <w:name w:val="auto-style17"/>
    <w:basedOn w:val="Normale"/>
    <w:rsid w:val="00007D5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uto-style23">
    <w:name w:val="auto-style23"/>
    <w:basedOn w:val="Carpredefinitoparagrafo"/>
    <w:rsid w:val="00007D57"/>
  </w:style>
  <w:style w:type="paragraph" w:customStyle="1" w:styleId="auto-style24">
    <w:name w:val="auto-style24"/>
    <w:basedOn w:val="Normale"/>
    <w:rsid w:val="00007D57"/>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uto-style18">
    <w:name w:val="auto-style18"/>
    <w:basedOn w:val="Normale"/>
    <w:rsid w:val="00007D5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uto-style20">
    <w:name w:val="auto-style20"/>
    <w:basedOn w:val="Carpredefinitoparagrafo"/>
    <w:rsid w:val="00007D57"/>
  </w:style>
  <w:style w:type="character" w:customStyle="1" w:styleId="auto-style21">
    <w:name w:val="auto-style21"/>
    <w:basedOn w:val="Carpredefinitoparagrafo"/>
    <w:rsid w:val="00007D57"/>
  </w:style>
  <w:style w:type="paragraph" w:styleId="Nessunaspaziatura">
    <w:name w:val="No Spacing"/>
    <w:uiPriority w:val="1"/>
    <w:qFormat/>
    <w:rsid w:val="00AB25D7"/>
    <w:pPr>
      <w:spacing w:after="0" w:line="240" w:lineRule="auto"/>
    </w:pPr>
  </w:style>
  <w:style w:type="table" w:styleId="Grigliatabella">
    <w:name w:val="Table Grid"/>
    <w:basedOn w:val="Tabellanormale"/>
    <w:uiPriority w:val="39"/>
    <w:rsid w:val="00A646A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fasi">
    <w:name w:val="Enfasi"/>
    <w:basedOn w:val="Carpredefinitoparagrafo"/>
    <w:uiPriority w:val="20"/>
    <w:qFormat/>
    <w:rsid w:val="00726D9C"/>
    <w:rPr>
      <w:i/>
      <w:iCs/>
    </w:rPr>
  </w:style>
  <w:style w:type="paragraph" w:styleId="Titolo">
    <w:name w:val="Title"/>
    <w:basedOn w:val="Normale"/>
    <w:next w:val="Corpotesto"/>
    <w:link w:val="TitoloCarattere"/>
    <w:qFormat/>
    <w:rsid w:val="00726D9C"/>
    <w:pPr>
      <w:keepNext/>
      <w:suppressAutoHyphens/>
      <w:spacing w:before="240" w:after="120" w:line="240" w:lineRule="auto"/>
    </w:pPr>
    <w:rPr>
      <w:rFonts w:ascii="Liberation Sans" w:eastAsia="Microsoft YaHei" w:hAnsi="Liberation Sans" w:cs="Arial"/>
      <w:sz w:val="28"/>
      <w:szCs w:val="28"/>
    </w:rPr>
  </w:style>
  <w:style w:type="paragraph" w:styleId="Corpotesto">
    <w:name w:val="Body Text"/>
    <w:basedOn w:val="Normale"/>
    <w:link w:val="CorpotestoCarattere"/>
    <w:rsid w:val="00726D9C"/>
    <w:pPr>
      <w:suppressAutoHyphens/>
      <w:spacing w:after="140"/>
    </w:pPr>
    <w:rPr>
      <w:sz w:val="24"/>
      <w:szCs w:val="24"/>
    </w:rPr>
  </w:style>
  <w:style w:type="character" w:customStyle="1" w:styleId="CorpotestoCarattere">
    <w:name w:val="Corpo testo Carattere"/>
    <w:basedOn w:val="Carpredefinitoparagrafo"/>
    <w:link w:val="Corpotesto"/>
    <w:rsid w:val="00726D9C"/>
    <w:rPr>
      <w:sz w:val="24"/>
      <w:szCs w:val="24"/>
    </w:rPr>
  </w:style>
  <w:style w:type="character" w:customStyle="1" w:styleId="TitoloCarattere">
    <w:name w:val="Titolo Carattere"/>
    <w:basedOn w:val="Carpredefinitoparagrafo"/>
    <w:link w:val="Titolo"/>
    <w:rsid w:val="00726D9C"/>
    <w:rPr>
      <w:rFonts w:ascii="Liberation Sans" w:eastAsia="Microsoft YaHei" w:hAnsi="Liberation Sans" w:cs="Arial"/>
      <w:sz w:val="28"/>
      <w:szCs w:val="28"/>
    </w:rPr>
  </w:style>
  <w:style w:type="paragraph" w:styleId="Elenco">
    <w:name w:val="List"/>
    <w:basedOn w:val="Corpotesto"/>
    <w:rsid w:val="00726D9C"/>
    <w:rPr>
      <w:rFonts w:cs="Arial"/>
    </w:rPr>
  </w:style>
  <w:style w:type="paragraph" w:styleId="Didascalia">
    <w:name w:val="caption"/>
    <w:basedOn w:val="Normale"/>
    <w:qFormat/>
    <w:rsid w:val="00726D9C"/>
    <w:pPr>
      <w:suppressLineNumbers/>
      <w:suppressAutoHyphens/>
      <w:spacing w:before="120" w:after="120" w:line="240" w:lineRule="auto"/>
    </w:pPr>
    <w:rPr>
      <w:rFonts w:cs="Arial"/>
      <w:i/>
      <w:iCs/>
      <w:sz w:val="24"/>
      <w:szCs w:val="24"/>
    </w:rPr>
  </w:style>
  <w:style w:type="paragraph" w:customStyle="1" w:styleId="Indice">
    <w:name w:val="Indice"/>
    <w:basedOn w:val="Normale"/>
    <w:qFormat/>
    <w:rsid w:val="00726D9C"/>
    <w:pPr>
      <w:suppressLineNumbers/>
      <w:suppressAutoHyphens/>
      <w:spacing w:after="0" w:line="240" w:lineRule="auto"/>
    </w:pPr>
    <w:rPr>
      <w:rFonts w:cs="Arial"/>
      <w:sz w:val="24"/>
      <w:szCs w:val="24"/>
    </w:rPr>
  </w:style>
  <w:style w:type="paragraph" w:customStyle="1" w:styleId="msonormal0">
    <w:name w:val="msonormal"/>
    <w:basedOn w:val="Normale"/>
    <w:qFormat/>
    <w:rsid w:val="00726D9C"/>
    <w:pPr>
      <w:suppressAutoHyphens/>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Intestazioneepidipagina">
    <w:name w:val="Intestazione e piè di pagina"/>
    <w:basedOn w:val="Normale"/>
    <w:qFormat/>
    <w:rsid w:val="00726D9C"/>
    <w:pPr>
      <w:suppressAutoHyphens/>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92349">
      <w:bodyDiv w:val="1"/>
      <w:marLeft w:val="0"/>
      <w:marRight w:val="0"/>
      <w:marTop w:val="0"/>
      <w:marBottom w:val="0"/>
      <w:divBdr>
        <w:top w:val="none" w:sz="0" w:space="0" w:color="auto"/>
        <w:left w:val="none" w:sz="0" w:space="0" w:color="auto"/>
        <w:bottom w:val="none" w:sz="0" w:space="0" w:color="auto"/>
        <w:right w:val="none" w:sz="0" w:space="0" w:color="auto"/>
      </w:divBdr>
    </w:div>
    <w:div w:id="24210405">
      <w:bodyDiv w:val="1"/>
      <w:marLeft w:val="0"/>
      <w:marRight w:val="0"/>
      <w:marTop w:val="0"/>
      <w:marBottom w:val="0"/>
      <w:divBdr>
        <w:top w:val="none" w:sz="0" w:space="0" w:color="auto"/>
        <w:left w:val="none" w:sz="0" w:space="0" w:color="auto"/>
        <w:bottom w:val="none" w:sz="0" w:space="0" w:color="auto"/>
        <w:right w:val="none" w:sz="0" w:space="0" w:color="auto"/>
      </w:divBdr>
    </w:div>
    <w:div w:id="49231603">
      <w:bodyDiv w:val="1"/>
      <w:marLeft w:val="0"/>
      <w:marRight w:val="0"/>
      <w:marTop w:val="0"/>
      <w:marBottom w:val="0"/>
      <w:divBdr>
        <w:top w:val="none" w:sz="0" w:space="0" w:color="auto"/>
        <w:left w:val="none" w:sz="0" w:space="0" w:color="auto"/>
        <w:bottom w:val="none" w:sz="0" w:space="0" w:color="auto"/>
        <w:right w:val="none" w:sz="0" w:space="0" w:color="auto"/>
      </w:divBdr>
    </w:div>
    <w:div w:id="493229265">
      <w:bodyDiv w:val="1"/>
      <w:marLeft w:val="0"/>
      <w:marRight w:val="0"/>
      <w:marTop w:val="0"/>
      <w:marBottom w:val="0"/>
      <w:divBdr>
        <w:top w:val="none" w:sz="0" w:space="0" w:color="auto"/>
        <w:left w:val="none" w:sz="0" w:space="0" w:color="auto"/>
        <w:bottom w:val="none" w:sz="0" w:space="0" w:color="auto"/>
        <w:right w:val="none" w:sz="0" w:space="0" w:color="auto"/>
      </w:divBdr>
    </w:div>
    <w:div w:id="551310546">
      <w:bodyDiv w:val="1"/>
      <w:marLeft w:val="0"/>
      <w:marRight w:val="0"/>
      <w:marTop w:val="0"/>
      <w:marBottom w:val="0"/>
      <w:divBdr>
        <w:top w:val="none" w:sz="0" w:space="0" w:color="auto"/>
        <w:left w:val="none" w:sz="0" w:space="0" w:color="auto"/>
        <w:bottom w:val="none" w:sz="0" w:space="0" w:color="auto"/>
        <w:right w:val="none" w:sz="0" w:space="0" w:color="auto"/>
      </w:divBdr>
      <w:divsChild>
        <w:div w:id="228460851">
          <w:marLeft w:val="0"/>
          <w:marRight w:val="0"/>
          <w:marTop w:val="0"/>
          <w:marBottom w:val="0"/>
          <w:divBdr>
            <w:top w:val="none" w:sz="0" w:space="0" w:color="auto"/>
            <w:left w:val="none" w:sz="0" w:space="0" w:color="auto"/>
            <w:bottom w:val="none" w:sz="0" w:space="0" w:color="auto"/>
            <w:right w:val="none" w:sz="0" w:space="0" w:color="auto"/>
          </w:divBdr>
        </w:div>
        <w:div w:id="1926844002">
          <w:marLeft w:val="0"/>
          <w:marRight w:val="0"/>
          <w:marTop w:val="0"/>
          <w:marBottom w:val="0"/>
          <w:divBdr>
            <w:top w:val="none" w:sz="0" w:space="0" w:color="auto"/>
            <w:left w:val="none" w:sz="0" w:space="0" w:color="auto"/>
            <w:bottom w:val="none" w:sz="0" w:space="0" w:color="auto"/>
            <w:right w:val="none" w:sz="0" w:space="0" w:color="auto"/>
          </w:divBdr>
        </w:div>
        <w:div w:id="1709061221">
          <w:marLeft w:val="0"/>
          <w:marRight w:val="0"/>
          <w:marTop w:val="120"/>
          <w:marBottom w:val="0"/>
          <w:divBdr>
            <w:top w:val="none" w:sz="0" w:space="0" w:color="auto"/>
            <w:left w:val="none" w:sz="0" w:space="0" w:color="auto"/>
            <w:bottom w:val="none" w:sz="0" w:space="0" w:color="auto"/>
            <w:right w:val="none" w:sz="0" w:space="0" w:color="auto"/>
          </w:divBdr>
          <w:divsChild>
            <w:div w:id="6756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063">
      <w:bodyDiv w:val="1"/>
      <w:marLeft w:val="0"/>
      <w:marRight w:val="0"/>
      <w:marTop w:val="0"/>
      <w:marBottom w:val="0"/>
      <w:divBdr>
        <w:top w:val="none" w:sz="0" w:space="0" w:color="auto"/>
        <w:left w:val="none" w:sz="0" w:space="0" w:color="auto"/>
        <w:bottom w:val="none" w:sz="0" w:space="0" w:color="auto"/>
        <w:right w:val="none" w:sz="0" w:space="0" w:color="auto"/>
      </w:divBdr>
    </w:div>
    <w:div w:id="637995470">
      <w:bodyDiv w:val="1"/>
      <w:marLeft w:val="0"/>
      <w:marRight w:val="0"/>
      <w:marTop w:val="0"/>
      <w:marBottom w:val="0"/>
      <w:divBdr>
        <w:top w:val="none" w:sz="0" w:space="0" w:color="auto"/>
        <w:left w:val="none" w:sz="0" w:space="0" w:color="auto"/>
        <w:bottom w:val="none" w:sz="0" w:space="0" w:color="auto"/>
        <w:right w:val="none" w:sz="0" w:space="0" w:color="auto"/>
      </w:divBdr>
    </w:div>
    <w:div w:id="715470750">
      <w:bodyDiv w:val="1"/>
      <w:marLeft w:val="0"/>
      <w:marRight w:val="0"/>
      <w:marTop w:val="0"/>
      <w:marBottom w:val="0"/>
      <w:divBdr>
        <w:top w:val="none" w:sz="0" w:space="0" w:color="auto"/>
        <w:left w:val="none" w:sz="0" w:space="0" w:color="auto"/>
        <w:bottom w:val="none" w:sz="0" w:space="0" w:color="auto"/>
        <w:right w:val="none" w:sz="0" w:space="0" w:color="auto"/>
      </w:divBdr>
    </w:div>
    <w:div w:id="804932626">
      <w:bodyDiv w:val="1"/>
      <w:marLeft w:val="0"/>
      <w:marRight w:val="0"/>
      <w:marTop w:val="0"/>
      <w:marBottom w:val="0"/>
      <w:divBdr>
        <w:top w:val="none" w:sz="0" w:space="0" w:color="auto"/>
        <w:left w:val="none" w:sz="0" w:space="0" w:color="auto"/>
        <w:bottom w:val="none" w:sz="0" w:space="0" w:color="auto"/>
        <w:right w:val="none" w:sz="0" w:space="0" w:color="auto"/>
      </w:divBdr>
    </w:div>
    <w:div w:id="854423321">
      <w:bodyDiv w:val="1"/>
      <w:marLeft w:val="0"/>
      <w:marRight w:val="0"/>
      <w:marTop w:val="0"/>
      <w:marBottom w:val="0"/>
      <w:divBdr>
        <w:top w:val="none" w:sz="0" w:space="0" w:color="auto"/>
        <w:left w:val="none" w:sz="0" w:space="0" w:color="auto"/>
        <w:bottom w:val="none" w:sz="0" w:space="0" w:color="auto"/>
        <w:right w:val="none" w:sz="0" w:space="0" w:color="auto"/>
      </w:divBdr>
    </w:div>
    <w:div w:id="930702208">
      <w:bodyDiv w:val="1"/>
      <w:marLeft w:val="0"/>
      <w:marRight w:val="0"/>
      <w:marTop w:val="0"/>
      <w:marBottom w:val="0"/>
      <w:divBdr>
        <w:top w:val="none" w:sz="0" w:space="0" w:color="auto"/>
        <w:left w:val="none" w:sz="0" w:space="0" w:color="auto"/>
        <w:bottom w:val="none" w:sz="0" w:space="0" w:color="auto"/>
        <w:right w:val="none" w:sz="0" w:space="0" w:color="auto"/>
      </w:divBdr>
    </w:div>
    <w:div w:id="1018504906">
      <w:bodyDiv w:val="1"/>
      <w:marLeft w:val="0"/>
      <w:marRight w:val="0"/>
      <w:marTop w:val="0"/>
      <w:marBottom w:val="0"/>
      <w:divBdr>
        <w:top w:val="none" w:sz="0" w:space="0" w:color="auto"/>
        <w:left w:val="none" w:sz="0" w:space="0" w:color="auto"/>
        <w:bottom w:val="none" w:sz="0" w:space="0" w:color="auto"/>
        <w:right w:val="none" w:sz="0" w:space="0" w:color="auto"/>
      </w:divBdr>
    </w:div>
    <w:div w:id="1040323373">
      <w:bodyDiv w:val="1"/>
      <w:marLeft w:val="0"/>
      <w:marRight w:val="0"/>
      <w:marTop w:val="0"/>
      <w:marBottom w:val="0"/>
      <w:divBdr>
        <w:top w:val="none" w:sz="0" w:space="0" w:color="auto"/>
        <w:left w:val="none" w:sz="0" w:space="0" w:color="auto"/>
        <w:bottom w:val="none" w:sz="0" w:space="0" w:color="auto"/>
        <w:right w:val="none" w:sz="0" w:space="0" w:color="auto"/>
      </w:divBdr>
    </w:div>
    <w:div w:id="1055086694">
      <w:bodyDiv w:val="1"/>
      <w:marLeft w:val="0"/>
      <w:marRight w:val="0"/>
      <w:marTop w:val="0"/>
      <w:marBottom w:val="0"/>
      <w:divBdr>
        <w:top w:val="none" w:sz="0" w:space="0" w:color="auto"/>
        <w:left w:val="none" w:sz="0" w:space="0" w:color="auto"/>
        <w:bottom w:val="none" w:sz="0" w:space="0" w:color="auto"/>
        <w:right w:val="none" w:sz="0" w:space="0" w:color="auto"/>
      </w:divBdr>
    </w:div>
    <w:div w:id="1080832485">
      <w:bodyDiv w:val="1"/>
      <w:marLeft w:val="0"/>
      <w:marRight w:val="0"/>
      <w:marTop w:val="0"/>
      <w:marBottom w:val="0"/>
      <w:divBdr>
        <w:top w:val="none" w:sz="0" w:space="0" w:color="auto"/>
        <w:left w:val="none" w:sz="0" w:space="0" w:color="auto"/>
        <w:bottom w:val="none" w:sz="0" w:space="0" w:color="auto"/>
        <w:right w:val="none" w:sz="0" w:space="0" w:color="auto"/>
      </w:divBdr>
    </w:div>
    <w:div w:id="1105806186">
      <w:bodyDiv w:val="1"/>
      <w:marLeft w:val="0"/>
      <w:marRight w:val="0"/>
      <w:marTop w:val="0"/>
      <w:marBottom w:val="0"/>
      <w:divBdr>
        <w:top w:val="none" w:sz="0" w:space="0" w:color="auto"/>
        <w:left w:val="none" w:sz="0" w:space="0" w:color="auto"/>
        <w:bottom w:val="none" w:sz="0" w:space="0" w:color="auto"/>
        <w:right w:val="none" w:sz="0" w:space="0" w:color="auto"/>
      </w:divBdr>
    </w:div>
    <w:div w:id="1214611424">
      <w:bodyDiv w:val="1"/>
      <w:marLeft w:val="0"/>
      <w:marRight w:val="0"/>
      <w:marTop w:val="0"/>
      <w:marBottom w:val="0"/>
      <w:divBdr>
        <w:top w:val="none" w:sz="0" w:space="0" w:color="auto"/>
        <w:left w:val="none" w:sz="0" w:space="0" w:color="auto"/>
        <w:bottom w:val="none" w:sz="0" w:space="0" w:color="auto"/>
        <w:right w:val="none" w:sz="0" w:space="0" w:color="auto"/>
      </w:divBdr>
    </w:div>
    <w:div w:id="1229997770">
      <w:bodyDiv w:val="1"/>
      <w:marLeft w:val="0"/>
      <w:marRight w:val="0"/>
      <w:marTop w:val="0"/>
      <w:marBottom w:val="0"/>
      <w:divBdr>
        <w:top w:val="none" w:sz="0" w:space="0" w:color="auto"/>
        <w:left w:val="none" w:sz="0" w:space="0" w:color="auto"/>
        <w:bottom w:val="none" w:sz="0" w:space="0" w:color="auto"/>
        <w:right w:val="none" w:sz="0" w:space="0" w:color="auto"/>
      </w:divBdr>
    </w:div>
    <w:div w:id="1247616692">
      <w:bodyDiv w:val="1"/>
      <w:marLeft w:val="0"/>
      <w:marRight w:val="0"/>
      <w:marTop w:val="0"/>
      <w:marBottom w:val="0"/>
      <w:divBdr>
        <w:top w:val="none" w:sz="0" w:space="0" w:color="auto"/>
        <w:left w:val="none" w:sz="0" w:space="0" w:color="auto"/>
        <w:bottom w:val="none" w:sz="0" w:space="0" w:color="auto"/>
        <w:right w:val="none" w:sz="0" w:space="0" w:color="auto"/>
      </w:divBdr>
    </w:div>
    <w:div w:id="1382511192">
      <w:bodyDiv w:val="1"/>
      <w:marLeft w:val="0"/>
      <w:marRight w:val="0"/>
      <w:marTop w:val="0"/>
      <w:marBottom w:val="0"/>
      <w:divBdr>
        <w:top w:val="none" w:sz="0" w:space="0" w:color="auto"/>
        <w:left w:val="none" w:sz="0" w:space="0" w:color="auto"/>
        <w:bottom w:val="none" w:sz="0" w:space="0" w:color="auto"/>
        <w:right w:val="none" w:sz="0" w:space="0" w:color="auto"/>
      </w:divBdr>
    </w:div>
    <w:div w:id="1386949096">
      <w:bodyDiv w:val="1"/>
      <w:marLeft w:val="0"/>
      <w:marRight w:val="0"/>
      <w:marTop w:val="0"/>
      <w:marBottom w:val="0"/>
      <w:divBdr>
        <w:top w:val="none" w:sz="0" w:space="0" w:color="auto"/>
        <w:left w:val="none" w:sz="0" w:space="0" w:color="auto"/>
        <w:bottom w:val="none" w:sz="0" w:space="0" w:color="auto"/>
        <w:right w:val="none" w:sz="0" w:space="0" w:color="auto"/>
      </w:divBdr>
      <w:divsChild>
        <w:div w:id="201288283">
          <w:marLeft w:val="0"/>
          <w:marRight w:val="0"/>
          <w:marTop w:val="0"/>
          <w:marBottom w:val="0"/>
          <w:divBdr>
            <w:top w:val="none" w:sz="0" w:space="0" w:color="auto"/>
            <w:left w:val="none" w:sz="0" w:space="0" w:color="auto"/>
            <w:bottom w:val="none" w:sz="0" w:space="0" w:color="auto"/>
            <w:right w:val="none" w:sz="0" w:space="0" w:color="auto"/>
          </w:divBdr>
          <w:divsChild>
            <w:div w:id="644316776">
              <w:marLeft w:val="0"/>
              <w:marRight w:val="0"/>
              <w:marTop w:val="0"/>
              <w:marBottom w:val="0"/>
              <w:divBdr>
                <w:top w:val="none" w:sz="0" w:space="0" w:color="auto"/>
                <w:left w:val="none" w:sz="0" w:space="0" w:color="auto"/>
                <w:bottom w:val="none" w:sz="0" w:space="0" w:color="auto"/>
                <w:right w:val="none" w:sz="0" w:space="0" w:color="auto"/>
              </w:divBdr>
            </w:div>
          </w:divsChild>
        </w:div>
        <w:div w:id="1085683470">
          <w:marLeft w:val="0"/>
          <w:marRight w:val="0"/>
          <w:marTop w:val="0"/>
          <w:marBottom w:val="0"/>
          <w:divBdr>
            <w:top w:val="none" w:sz="0" w:space="0" w:color="auto"/>
            <w:left w:val="none" w:sz="0" w:space="0" w:color="auto"/>
            <w:bottom w:val="none" w:sz="0" w:space="0" w:color="auto"/>
            <w:right w:val="none" w:sz="0" w:space="0" w:color="auto"/>
          </w:divBdr>
        </w:div>
        <w:div w:id="2091654522">
          <w:marLeft w:val="0"/>
          <w:marRight w:val="0"/>
          <w:marTop w:val="0"/>
          <w:marBottom w:val="0"/>
          <w:divBdr>
            <w:top w:val="none" w:sz="0" w:space="0" w:color="auto"/>
            <w:left w:val="none" w:sz="0" w:space="0" w:color="auto"/>
            <w:bottom w:val="none" w:sz="0" w:space="0" w:color="auto"/>
            <w:right w:val="none" w:sz="0" w:space="0" w:color="auto"/>
          </w:divBdr>
          <w:divsChild>
            <w:div w:id="183213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238273">
      <w:bodyDiv w:val="1"/>
      <w:marLeft w:val="0"/>
      <w:marRight w:val="0"/>
      <w:marTop w:val="0"/>
      <w:marBottom w:val="0"/>
      <w:divBdr>
        <w:top w:val="none" w:sz="0" w:space="0" w:color="auto"/>
        <w:left w:val="none" w:sz="0" w:space="0" w:color="auto"/>
        <w:bottom w:val="none" w:sz="0" w:space="0" w:color="auto"/>
        <w:right w:val="none" w:sz="0" w:space="0" w:color="auto"/>
      </w:divBdr>
    </w:div>
    <w:div w:id="1612517243">
      <w:bodyDiv w:val="1"/>
      <w:marLeft w:val="0"/>
      <w:marRight w:val="0"/>
      <w:marTop w:val="0"/>
      <w:marBottom w:val="0"/>
      <w:divBdr>
        <w:top w:val="none" w:sz="0" w:space="0" w:color="auto"/>
        <w:left w:val="none" w:sz="0" w:space="0" w:color="auto"/>
        <w:bottom w:val="none" w:sz="0" w:space="0" w:color="auto"/>
        <w:right w:val="none" w:sz="0" w:space="0" w:color="auto"/>
      </w:divBdr>
      <w:divsChild>
        <w:div w:id="542403910">
          <w:marLeft w:val="0"/>
          <w:marRight w:val="0"/>
          <w:marTop w:val="0"/>
          <w:marBottom w:val="375"/>
          <w:divBdr>
            <w:top w:val="none" w:sz="0" w:space="0" w:color="auto"/>
            <w:left w:val="none" w:sz="0" w:space="0" w:color="auto"/>
            <w:bottom w:val="none" w:sz="0" w:space="0" w:color="auto"/>
            <w:right w:val="none" w:sz="0" w:space="0" w:color="auto"/>
          </w:divBdr>
          <w:divsChild>
            <w:div w:id="1047484309">
              <w:marLeft w:val="0"/>
              <w:marRight w:val="0"/>
              <w:marTop w:val="0"/>
              <w:marBottom w:val="0"/>
              <w:divBdr>
                <w:top w:val="none" w:sz="0" w:space="0" w:color="auto"/>
                <w:left w:val="none" w:sz="0" w:space="0" w:color="auto"/>
                <w:bottom w:val="none" w:sz="0" w:space="0" w:color="auto"/>
                <w:right w:val="none" w:sz="0" w:space="0" w:color="auto"/>
              </w:divBdr>
              <w:divsChild>
                <w:div w:id="237909818">
                  <w:marLeft w:val="0"/>
                  <w:marRight w:val="0"/>
                  <w:marTop w:val="175"/>
                  <w:marBottom w:val="0"/>
                  <w:divBdr>
                    <w:top w:val="none" w:sz="0" w:space="0" w:color="FFFFFF"/>
                    <w:left w:val="none" w:sz="0" w:space="0" w:color="FFFFFF"/>
                    <w:bottom w:val="none" w:sz="0" w:space="0" w:color="FFFFFF"/>
                    <w:right w:val="none" w:sz="0" w:space="0" w:color="FFFFFF"/>
                  </w:divBdr>
                  <w:divsChild>
                    <w:div w:id="912466626">
                      <w:marLeft w:val="0"/>
                      <w:marRight w:val="0"/>
                      <w:marTop w:val="0"/>
                      <w:marBottom w:val="0"/>
                      <w:divBdr>
                        <w:top w:val="none" w:sz="0" w:space="0" w:color="auto"/>
                        <w:left w:val="none" w:sz="0" w:space="0" w:color="auto"/>
                        <w:bottom w:val="none" w:sz="0" w:space="0" w:color="auto"/>
                        <w:right w:val="none" w:sz="0" w:space="0" w:color="auto"/>
                      </w:divBdr>
                      <w:divsChild>
                        <w:div w:id="13923841">
                          <w:marLeft w:val="0"/>
                          <w:marRight w:val="0"/>
                          <w:marTop w:val="0"/>
                          <w:marBottom w:val="0"/>
                          <w:divBdr>
                            <w:top w:val="none" w:sz="0" w:space="0" w:color="auto"/>
                            <w:left w:val="none" w:sz="0" w:space="0" w:color="auto"/>
                            <w:bottom w:val="none" w:sz="0" w:space="0" w:color="auto"/>
                            <w:right w:val="none" w:sz="0" w:space="0" w:color="auto"/>
                          </w:divBdr>
                        </w:div>
                      </w:divsChild>
                    </w:div>
                    <w:div w:id="1531456275">
                      <w:marLeft w:val="0"/>
                      <w:marRight w:val="0"/>
                      <w:marTop w:val="0"/>
                      <w:marBottom w:val="0"/>
                      <w:divBdr>
                        <w:top w:val="none" w:sz="0" w:space="0" w:color="auto"/>
                        <w:left w:val="none" w:sz="0" w:space="0" w:color="auto"/>
                        <w:bottom w:val="none" w:sz="0" w:space="0" w:color="auto"/>
                        <w:right w:val="none" w:sz="0" w:space="0" w:color="auto"/>
                      </w:divBdr>
                      <w:divsChild>
                        <w:div w:id="191438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10070">
              <w:marLeft w:val="0"/>
              <w:marRight w:val="0"/>
              <w:marTop w:val="0"/>
              <w:marBottom w:val="0"/>
              <w:divBdr>
                <w:top w:val="none" w:sz="0" w:space="0" w:color="auto"/>
                <w:left w:val="none" w:sz="0" w:space="0" w:color="auto"/>
                <w:bottom w:val="none" w:sz="0" w:space="0" w:color="auto"/>
                <w:right w:val="none" w:sz="0" w:space="0" w:color="auto"/>
              </w:divBdr>
              <w:divsChild>
                <w:div w:id="1199858167">
                  <w:marLeft w:val="0"/>
                  <w:marRight w:val="0"/>
                  <w:marTop w:val="175"/>
                  <w:marBottom w:val="0"/>
                  <w:divBdr>
                    <w:top w:val="none" w:sz="0" w:space="0" w:color="FFFFFF"/>
                    <w:left w:val="none" w:sz="0" w:space="0" w:color="FFFFFF"/>
                    <w:bottom w:val="none" w:sz="0" w:space="0" w:color="FFFFFF"/>
                    <w:right w:val="none" w:sz="0" w:space="0" w:color="FFFFFF"/>
                  </w:divBdr>
                  <w:divsChild>
                    <w:div w:id="1242984973">
                      <w:marLeft w:val="0"/>
                      <w:marRight w:val="0"/>
                      <w:marTop w:val="0"/>
                      <w:marBottom w:val="0"/>
                      <w:divBdr>
                        <w:top w:val="none" w:sz="0" w:space="0" w:color="auto"/>
                        <w:left w:val="none" w:sz="0" w:space="0" w:color="auto"/>
                        <w:bottom w:val="none" w:sz="0" w:space="0" w:color="auto"/>
                        <w:right w:val="none" w:sz="0" w:space="0" w:color="auto"/>
                      </w:divBdr>
                      <w:divsChild>
                        <w:div w:id="535853340">
                          <w:marLeft w:val="0"/>
                          <w:marRight w:val="0"/>
                          <w:marTop w:val="0"/>
                          <w:marBottom w:val="0"/>
                          <w:divBdr>
                            <w:top w:val="none" w:sz="0" w:space="0" w:color="auto"/>
                            <w:left w:val="none" w:sz="0" w:space="0" w:color="auto"/>
                            <w:bottom w:val="none" w:sz="0" w:space="0" w:color="auto"/>
                            <w:right w:val="none" w:sz="0" w:space="0" w:color="auto"/>
                          </w:divBdr>
                        </w:div>
                      </w:divsChild>
                    </w:div>
                    <w:div w:id="1246961184">
                      <w:marLeft w:val="0"/>
                      <w:marRight w:val="0"/>
                      <w:marTop w:val="0"/>
                      <w:marBottom w:val="0"/>
                      <w:divBdr>
                        <w:top w:val="none" w:sz="0" w:space="0" w:color="auto"/>
                        <w:left w:val="none" w:sz="0" w:space="0" w:color="auto"/>
                        <w:bottom w:val="none" w:sz="0" w:space="0" w:color="auto"/>
                        <w:right w:val="none" w:sz="0" w:space="0" w:color="auto"/>
                      </w:divBdr>
                      <w:divsChild>
                        <w:div w:id="48138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240178">
      <w:bodyDiv w:val="1"/>
      <w:marLeft w:val="0"/>
      <w:marRight w:val="0"/>
      <w:marTop w:val="0"/>
      <w:marBottom w:val="0"/>
      <w:divBdr>
        <w:top w:val="none" w:sz="0" w:space="0" w:color="auto"/>
        <w:left w:val="none" w:sz="0" w:space="0" w:color="auto"/>
        <w:bottom w:val="none" w:sz="0" w:space="0" w:color="auto"/>
        <w:right w:val="none" w:sz="0" w:space="0" w:color="auto"/>
      </w:divBdr>
    </w:div>
    <w:div w:id="1699429215">
      <w:bodyDiv w:val="1"/>
      <w:marLeft w:val="0"/>
      <w:marRight w:val="0"/>
      <w:marTop w:val="0"/>
      <w:marBottom w:val="0"/>
      <w:divBdr>
        <w:top w:val="none" w:sz="0" w:space="0" w:color="auto"/>
        <w:left w:val="none" w:sz="0" w:space="0" w:color="auto"/>
        <w:bottom w:val="none" w:sz="0" w:space="0" w:color="auto"/>
        <w:right w:val="none" w:sz="0" w:space="0" w:color="auto"/>
      </w:divBdr>
    </w:div>
    <w:div w:id="1731537757">
      <w:bodyDiv w:val="1"/>
      <w:marLeft w:val="0"/>
      <w:marRight w:val="0"/>
      <w:marTop w:val="0"/>
      <w:marBottom w:val="0"/>
      <w:divBdr>
        <w:top w:val="none" w:sz="0" w:space="0" w:color="auto"/>
        <w:left w:val="none" w:sz="0" w:space="0" w:color="auto"/>
        <w:bottom w:val="none" w:sz="0" w:space="0" w:color="auto"/>
        <w:right w:val="none" w:sz="0" w:space="0" w:color="auto"/>
      </w:divBdr>
    </w:div>
    <w:div w:id="1982228536">
      <w:bodyDiv w:val="1"/>
      <w:marLeft w:val="0"/>
      <w:marRight w:val="0"/>
      <w:marTop w:val="0"/>
      <w:marBottom w:val="0"/>
      <w:divBdr>
        <w:top w:val="none" w:sz="0" w:space="0" w:color="auto"/>
        <w:left w:val="none" w:sz="0" w:space="0" w:color="auto"/>
        <w:bottom w:val="none" w:sz="0" w:space="0" w:color="auto"/>
        <w:right w:val="none" w:sz="0" w:space="0" w:color="auto"/>
      </w:divBdr>
    </w:div>
    <w:div w:id="1993093912">
      <w:bodyDiv w:val="1"/>
      <w:marLeft w:val="0"/>
      <w:marRight w:val="0"/>
      <w:marTop w:val="0"/>
      <w:marBottom w:val="0"/>
      <w:divBdr>
        <w:top w:val="none" w:sz="0" w:space="0" w:color="auto"/>
        <w:left w:val="none" w:sz="0" w:space="0" w:color="auto"/>
        <w:bottom w:val="none" w:sz="0" w:space="0" w:color="auto"/>
        <w:right w:val="none" w:sz="0" w:space="0" w:color="auto"/>
      </w:divBdr>
    </w:div>
    <w:div w:id="2005819454">
      <w:bodyDiv w:val="1"/>
      <w:marLeft w:val="0"/>
      <w:marRight w:val="0"/>
      <w:marTop w:val="0"/>
      <w:marBottom w:val="0"/>
      <w:divBdr>
        <w:top w:val="none" w:sz="0" w:space="0" w:color="auto"/>
        <w:left w:val="none" w:sz="0" w:space="0" w:color="auto"/>
        <w:bottom w:val="none" w:sz="0" w:space="0" w:color="auto"/>
        <w:right w:val="none" w:sz="0" w:space="0" w:color="auto"/>
      </w:divBdr>
      <w:divsChild>
        <w:div w:id="1098252848">
          <w:marLeft w:val="0"/>
          <w:marRight w:val="0"/>
          <w:marTop w:val="0"/>
          <w:marBottom w:val="0"/>
          <w:divBdr>
            <w:top w:val="none" w:sz="0" w:space="0" w:color="auto"/>
            <w:left w:val="none" w:sz="0" w:space="0" w:color="auto"/>
            <w:bottom w:val="none" w:sz="0" w:space="0" w:color="auto"/>
            <w:right w:val="none" w:sz="0" w:space="0" w:color="auto"/>
          </w:divBdr>
          <w:divsChild>
            <w:div w:id="168061437">
              <w:marLeft w:val="75"/>
              <w:marRight w:val="225"/>
              <w:marTop w:val="75"/>
              <w:marBottom w:val="225"/>
              <w:divBdr>
                <w:top w:val="none" w:sz="0" w:space="0" w:color="auto"/>
                <w:left w:val="none" w:sz="0" w:space="0" w:color="auto"/>
                <w:bottom w:val="none" w:sz="0" w:space="0" w:color="auto"/>
                <w:right w:val="none" w:sz="0" w:space="0" w:color="auto"/>
              </w:divBdr>
            </w:div>
          </w:divsChild>
        </w:div>
      </w:divsChild>
    </w:div>
    <w:div w:id="2024361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ilmessaggero.it/t/lockdown"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vatican.va/news_services/liturgy/libretti/2021/20210124-libretto-domenica-parola-di-dio.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BEED6F-B51D-4E1A-A08C-B964A7B88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41</Pages>
  <Words>6531</Words>
  <Characters>37227</Characters>
  <Application>Microsoft Office Word</Application>
  <DocSecurity>0</DocSecurity>
  <Lines>310</Lines>
  <Paragraphs>87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utente</cp:lastModifiedBy>
  <cp:revision>4</cp:revision>
  <cp:lastPrinted>2021-09-12T16:26:00Z</cp:lastPrinted>
  <dcterms:created xsi:type="dcterms:W3CDTF">2021-09-12T16:31:00Z</dcterms:created>
  <dcterms:modified xsi:type="dcterms:W3CDTF">2021-09-15T14:16:00Z</dcterms:modified>
</cp:coreProperties>
</file>